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F26" w:rsidRPr="00F609D2" w:rsidRDefault="004E6F26" w:rsidP="00D74617">
      <w:pPr>
        <w:outlineLvl w:val="0"/>
        <w:rPr>
          <w:b/>
        </w:rPr>
      </w:pPr>
      <w:r w:rsidRPr="00F609D2">
        <w:rPr>
          <w:b/>
        </w:rPr>
        <w:t>Career Connection Network</w:t>
      </w:r>
    </w:p>
    <w:p w:rsidR="004E6F26" w:rsidRDefault="004E6F26" w:rsidP="00D74617">
      <w:pPr>
        <w:outlineLvl w:val="0"/>
      </w:pPr>
      <w:r>
        <w:t>Careerconnectionnetwork.com</w:t>
      </w:r>
    </w:p>
    <w:p w:rsidR="004E6F26" w:rsidRDefault="004E6F26"/>
    <w:p w:rsidR="004E6F26" w:rsidRPr="00F609D2" w:rsidRDefault="004E6F26" w:rsidP="00D74617">
      <w:pPr>
        <w:outlineLvl w:val="0"/>
        <w:rPr>
          <w:b/>
        </w:rPr>
      </w:pPr>
      <w:r w:rsidRPr="00F609D2">
        <w:rPr>
          <w:b/>
        </w:rPr>
        <w:t>Agency Contact</w:t>
      </w:r>
    </w:p>
    <w:p w:rsidR="004E6F26" w:rsidRDefault="004E6F26" w:rsidP="00D74617">
      <w:pPr>
        <w:outlineLvl w:val="0"/>
      </w:pPr>
      <w:r>
        <w:t>Jolina Pettice</w:t>
      </w:r>
    </w:p>
    <w:p w:rsidR="004E6F26" w:rsidRDefault="004E6F26">
      <w:r>
        <w:t>Misukanis &amp; Odden</w:t>
      </w:r>
    </w:p>
    <w:p w:rsidR="004E6F26" w:rsidRDefault="004E6F26">
      <w:hyperlink r:id="rId5" w:history="1">
        <w:r w:rsidRPr="0080637A">
          <w:rPr>
            <w:rStyle w:val="Hyperlink"/>
          </w:rPr>
          <w:t>jpettice@misukanisodden.com</w:t>
        </w:r>
      </w:hyperlink>
    </w:p>
    <w:p w:rsidR="004E6F26" w:rsidRDefault="004E6F26">
      <w:r>
        <w:t>952.400.0349</w:t>
      </w:r>
    </w:p>
    <w:p w:rsidR="004E6F26" w:rsidRDefault="004E6F26"/>
    <w:p w:rsidR="004E6F26" w:rsidRPr="000F2883" w:rsidRDefault="004E6F26">
      <w:pPr>
        <w:rPr>
          <w:b/>
        </w:rPr>
      </w:pPr>
      <w:r>
        <w:rPr>
          <w:b/>
        </w:rPr>
        <w:t>Career</w:t>
      </w:r>
      <w:r w:rsidRPr="000F2883">
        <w:rPr>
          <w:b/>
        </w:rPr>
        <w:t xml:space="preserve"> C</w:t>
      </w:r>
      <w:r>
        <w:rPr>
          <w:b/>
        </w:rPr>
        <w:t xml:space="preserve">onnection </w:t>
      </w:r>
      <w:r w:rsidRPr="000F2883">
        <w:rPr>
          <w:b/>
        </w:rPr>
        <w:t>N</w:t>
      </w:r>
      <w:r>
        <w:rPr>
          <w:b/>
        </w:rPr>
        <w:t>etwork</w:t>
      </w:r>
      <w:r w:rsidRPr="000F2883">
        <w:rPr>
          <w:b/>
        </w:rPr>
        <w:t xml:space="preserve"> L</w:t>
      </w:r>
      <w:r>
        <w:rPr>
          <w:b/>
        </w:rPr>
        <w:t>aunches</w:t>
      </w:r>
      <w:r w:rsidRPr="000F2883">
        <w:rPr>
          <w:b/>
        </w:rPr>
        <w:t xml:space="preserve"> C</w:t>
      </w:r>
      <w:r>
        <w:rPr>
          <w:b/>
        </w:rPr>
        <w:t>areer</w:t>
      </w:r>
      <w:r w:rsidRPr="000F2883">
        <w:rPr>
          <w:b/>
        </w:rPr>
        <w:t xml:space="preserve"> S</w:t>
      </w:r>
      <w:r>
        <w:rPr>
          <w:b/>
        </w:rPr>
        <w:t>ocial</w:t>
      </w:r>
      <w:r w:rsidRPr="000F2883">
        <w:rPr>
          <w:b/>
        </w:rPr>
        <w:t xml:space="preserve"> N</w:t>
      </w:r>
      <w:r>
        <w:rPr>
          <w:b/>
        </w:rPr>
        <w:t>etworks</w:t>
      </w:r>
      <w:r w:rsidRPr="000F2883">
        <w:rPr>
          <w:b/>
        </w:rPr>
        <w:t xml:space="preserve"> I</w:t>
      </w:r>
      <w:r>
        <w:rPr>
          <w:b/>
        </w:rPr>
        <w:t>n</w:t>
      </w:r>
      <w:r w:rsidRPr="000F2883">
        <w:rPr>
          <w:b/>
        </w:rPr>
        <w:t xml:space="preserve"> P</w:t>
      </w:r>
      <w:r>
        <w:rPr>
          <w:b/>
        </w:rPr>
        <w:t>artnership With Fortune 500 Companies</w:t>
      </w:r>
    </w:p>
    <w:p w:rsidR="004E6F26" w:rsidRDefault="004E6F26"/>
    <w:p w:rsidR="004E6F26" w:rsidRPr="000F2883" w:rsidRDefault="004E6F26">
      <w:pPr>
        <w:rPr>
          <w:i/>
        </w:rPr>
      </w:pPr>
      <w:r w:rsidRPr="000F2883">
        <w:rPr>
          <w:i/>
        </w:rPr>
        <w:t xml:space="preserve">Major corporate brands agree that the greatest recruiting need for 2008 </w:t>
      </w:r>
      <w:r>
        <w:rPr>
          <w:i/>
        </w:rPr>
        <w:t>will be</w:t>
      </w:r>
      <w:r w:rsidRPr="000F2883">
        <w:rPr>
          <w:i/>
        </w:rPr>
        <w:t xml:space="preserve"> reaching passive talent.  Career Connection Network launches the newest social networking technology enabling companies to engage and build relationships with hard-to-reach industry talent</w:t>
      </w:r>
      <w:r>
        <w:rPr>
          <w:i/>
        </w:rPr>
        <w:t>.</w:t>
      </w:r>
    </w:p>
    <w:p w:rsidR="004E6F26" w:rsidRDefault="004E6F26"/>
    <w:p w:rsidR="004E6F26" w:rsidRDefault="004E6F26">
      <w:pPr>
        <w:rPr>
          <w:bCs/>
        </w:rPr>
      </w:pPr>
      <w:smartTag w:uri="urn:schemas-microsoft-com:office:smarttags" w:element="place">
        <w:smartTag w:uri="urn:schemas-microsoft-com:office:smarttags" w:element="City">
          <w:r>
            <w:rPr>
              <w:b/>
            </w:rPr>
            <w:t>Princeton</w:t>
          </w:r>
        </w:smartTag>
        <w:r>
          <w:rPr>
            <w:b/>
          </w:rPr>
          <w:t xml:space="preserve">, </w:t>
        </w:r>
        <w:smartTag w:uri="urn:schemas-microsoft-com:office:smarttags" w:element="State">
          <w:r>
            <w:rPr>
              <w:b/>
            </w:rPr>
            <w:t>NJ</w:t>
          </w:r>
          <w:r w:rsidRPr="00F609D2">
            <w:rPr>
              <w:b/>
            </w:rPr>
            <w:t>–</w:t>
          </w:r>
        </w:smartTag>
      </w:smartTag>
      <w:r>
        <w:rPr>
          <w:b/>
        </w:rPr>
        <w:t xml:space="preserve"> Dec 20</w:t>
      </w:r>
      <w:r w:rsidRPr="00F609D2">
        <w:rPr>
          <w:b/>
        </w:rPr>
        <w:t>, 2007</w:t>
      </w:r>
      <w:r>
        <w:t xml:space="preserve"> – </w:t>
      </w:r>
      <w:hyperlink r:id="rId6" w:history="1">
        <w:r w:rsidRPr="0080637A">
          <w:rPr>
            <w:rStyle w:val="Hyperlink"/>
          </w:rPr>
          <w:t>www.careerconnectionnetwork.com</w:t>
        </w:r>
      </w:hyperlink>
      <w:r>
        <w:t xml:space="preserve"> - </w:t>
      </w:r>
      <w:r w:rsidRPr="00F609D2">
        <w:rPr>
          <w:bCs/>
        </w:rPr>
        <w:t xml:space="preserve">Career Connection Network (CCN), </w:t>
      </w:r>
      <w:r>
        <w:rPr>
          <w:bCs/>
        </w:rPr>
        <w:t xml:space="preserve">developer of </w:t>
      </w:r>
      <w:r w:rsidRPr="00F609D2">
        <w:rPr>
          <w:bCs/>
        </w:rPr>
        <w:t>the newe</w:t>
      </w:r>
      <w:r>
        <w:rPr>
          <w:bCs/>
        </w:rPr>
        <w:t xml:space="preserve">st social networking technology being launched in December, is partnering with Fortune 500 brands to build Career Social Networks for top professionals.     </w:t>
      </w:r>
    </w:p>
    <w:p w:rsidR="004E6F26" w:rsidRDefault="004E6F26">
      <w:pPr>
        <w:rPr>
          <w:bCs/>
        </w:rPr>
      </w:pPr>
    </w:p>
    <w:p w:rsidR="004E6F26" w:rsidRPr="000F2883" w:rsidRDefault="004E6F26">
      <w:pPr>
        <w:rPr>
          <w:bCs/>
        </w:rPr>
      </w:pPr>
      <w:r w:rsidRPr="000F2883">
        <w:rPr>
          <w:bCs/>
        </w:rPr>
        <w:t xml:space="preserve">The Career Connection Network platform creates Online Communities which are one-stop destination sites for professionals to receive fresh content </w:t>
      </w:r>
      <w:r>
        <w:rPr>
          <w:bCs/>
        </w:rPr>
        <w:t xml:space="preserve">and network with peers across multiple practice areas </w:t>
      </w:r>
      <w:r w:rsidRPr="000F2883">
        <w:rPr>
          <w:bCs/>
        </w:rPr>
        <w:t xml:space="preserve">relevant to their specific careers and industry.  </w:t>
      </w:r>
    </w:p>
    <w:p w:rsidR="004E6F26" w:rsidRPr="000F2883" w:rsidRDefault="004E6F26">
      <w:pPr>
        <w:rPr>
          <w:bCs/>
        </w:rPr>
      </w:pPr>
    </w:p>
    <w:p w:rsidR="004E6F26" w:rsidRPr="000F2883" w:rsidRDefault="004E6F26">
      <w:pPr>
        <w:rPr>
          <w:bCs/>
        </w:rPr>
      </w:pPr>
      <w:r w:rsidRPr="000F2883">
        <w:rPr>
          <w:bCs/>
        </w:rPr>
        <w:t>The Communities also foster peer networking via member interest matchmaking</w:t>
      </w:r>
      <w:r>
        <w:rPr>
          <w:bCs/>
        </w:rPr>
        <w:t xml:space="preserve"> and many other tools,</w:t>
      </w:r>
      <w:r w:rsidRPr="000F2883">
        <w:rPr>
          <w:bCs/>
        </w:rPr>
        <w:t xml:space="preserve"> based on a wide variety of criteria, including:    </w:t>
      </w:r>
    </w:p>
    <w:p w:rsidR="004E6F26" w:rsidRPr="000F2883" w:rsidRDefault="004E6F26">
      <w:pPr>
        <w:rPr>
          <w:bCs/>
        </w:rPr>
      </w:pPr>
      <w:r w:rsidRPr="000F2883">
        <w:rPr>
          <w:bCs/>
        </w:rPr>
        <w:t xml:space="preserve"> --careers</w:t>
      </w:r>
      <w:r w:rsidRPr="000F2883">
        <w:rPr>
          <w:bCs/>
        </w:rPr>
        <w:br/>
      </w:r>
      <w:r>
        <w:rPr>
          <w:bCs/>
        </w:rPr>
        <w:t>--</w:t>
      </w:r>
      <w:r w:rsidRPr="000F2883">
        <w:rPr>
          <w:bCs/>
        </w:rPr>
        <w:t>industry or company experience</w:t>
      </w:r>
    </w:p>
    <w:p w:rsidR="004E6F26" w:rsidRPr="000F2883" w:rsidRDefault="004E6F26">
      <w:pPr>
        <w:rPr>
          <w:bCs/>
        </w:rPr>
      </w:pPr>
      <w:r w:rsidRPr="000F2883">
        <w:rPr>
          <w:bCs/>
        </w:rPr>
        <w:t>--subject matter expertise</w:t>
      </w:r>
    </w:p>
    <w:p w:rsidR="004E6F26" w:rsidRPr="000F2883" w:rsidRDefault="004E6F26">
      <w:pPr>
        <w:rPr>
          <w:bCs/>
        </w:rPr>
      </w:pPr>
      <w:r w:rsidRPr="000F2883">
        <w:rPr>
          <w:bCs/>
        </w:rPr>
        <w:t xml:space="preserve">--geography </w:t>
      </w:r>
      <w:r>
        <w:rPr>
          <w:bCs/>
        </w:rPr>
        <w:br/>
      </w:r>
      <w:r w:rsidRPr="000F2883">
        <w:rPr>
          <w:bCs/>
        </w:rPr>
        <w:t>--social interests</w:t>
      </w:r>
    </w:p>
    <w:p w:rsidR="004E6F26" w:rsidRPr="000F2883" w:rsidRDefault="004E6F26">
      <w:pPr>
        <w:rPr>
          <w:bCs/>
        </w:rPr>
      </w:pPr>
      <w:r w:rsidRPr="000F2883">
        <w:rPr>
          <w:bCs/>
        </w:rPr>
        <w:t xml:space="preserve">--any other relevant profile data  </w:t>
      </w:r>
    </w:p>
    <w:p w:rsidR="004E6F26" w:rsidRPr="000F2883" w:rsidRDefault="004E6F26">
      <w:pPr>
        <w:rPr>
          <w:bCs/>
        </w:rPr>
      </w:pPr>
    </w:p>
    <w:p w:rsidR="004E6F26" w:rsidRDefault="004E6F26" w:rsidP="00F03E37">
      <w:r>
        <w:t xml:space="preserve">Career Connection Network Fortune 500 clients each sponsor their own targeted Career Connection site to further position themselves as industry thought leaders and to enable them to build relationships with top-tier passive talent.  </w:t>
      </w:r>
    </w:p>
    <w:p w:rsidR="004E6F26" w:rsidRDefault="004E6F26" w:rsidP="00F03E37"/>
    <w:p w:rsidR="004E6F26" w:rsidRDefault="004E6F26" w:rsidP="00F03E37">
      <w:pPr>
        <w:rPr>
          <w:bCs/>
        </w:rPr>
      </w:pPr>
      <w:r>
        <w:rPr>
          <w:bCs/>
        </w:rPr>
        <w:t xml:space="preserve">The CCN platform allows for </w:t>
      </w:r>
      <w:r w:rsidRPr="00CF65F1">
        <w:rPr>
          <w:bCs/>
          <w:i/>
        </w:rPr>
        <w:t xml:space="preserve">exclusive </w:t>
      </w:r>
      <w:r>
        <w:rPr>
          <w:bCs/>
        </w:rPr>
        <w:t xml:space="preserve">sponsorship of each career-specific community.  The platform’s technology also highlights top professionals within the Community which enables companies to not only reach and engage passive talent, but passive talent that are at the top of their profession. </w:t>
      </w:r>
    </w:p>
    <w:p w:rsidR="004E6F26" w:rsidRDefault="004E6F26" w:rsidP="00206E35">
      <w:pPr>
        <w:pStyle w:val="ListParagraph"/>
        <w:rPr>
          <w:bCs/>
        </w:rPr>
      </w:pPr>
    </w:p>
    <w:p w:rsidR="004E6F26" w:rsidRDefault="004E6F26" w:rsidP="007F3B6B">
      <w:pPr>
        <w:rPr>
          <w:bCs/>
        </w:rPr>
      </w:pPr>
      <w:r>
        <w:rPr>
          <w:bCs/>
        </w:rPr>
        <w:t>Career Connection Network’s initial clients, which are positioning themselves to build relationships with top tier talent, and further their thought leadership in their most needed respective career categories, include:</w:t>
      </w:r>
    </w:p>
    <w:p w:rsidR="004E6F26" w:rsidRPr="004A0B61" w:rsidRDefault="004E6F26" w:rsidP="00A73FD0">
      <w:pPr>
        <w:pStyle w:val="ListParagraph"/>
        <w:numPr>
          <w:ilvl w:val="0"/>
          <w:numId w:val="1"/>
        </w:numPr>
        <w:rPr>
          <w:bCs/>
          <w:i/>
        </w:rPr>
      </w:pPr>
      <w:r w:rsidRPr="00A73FD0">
        <w:rPr>
          <w:bCs/>
        </w:rPr>
        <w:t>Wachovia</w:t>
      </w:r>
      <w:r>
        <w:rPr>
          <w:bCs/>
        </w:rPr>
        <w:t xml:space="preserve"> – </w:t>
      </w:r>
      <w:r w:rsidRPr="00737928">
        <w:rPr>
          <w:bCs/>
          <w:i/>
        </w:rPr>
        <w:t>exclusive sponsor of the Financial Sales Career Connection</w:t>
      </w:r>
    </w:p>
    <w:p w:rsidR="004E6F26" w:rsidRPr="00A73FD0" w:rsidRDefault="004E6F26" w:rsidP="00A73FD0">
      <w:pPr>
        <w:pStyle w:val="ListParagraph"/>
        <w:numPr>
          <w:ilvl w:val="0"/>
          <w:numId w:val="1"/>
        </w:numPr>
        <w:rPr>
          <w:bCs/>
        </w:rPr>
      </w:pPr>
      <w:smartTag w:uri="urn:schemas-microsoft-com:office:smarttags" w:element="place">
        <w:r w:rsidRPr="00A73FD0">
          <w:rPr>
            <w:bCs/>
          </w:rPr>
          <w:t>Toyota</w:t>
        </w:r>
      </w:smartTag>
      <w:r>
        <w:rPr>
          <w:bCs/>
        </w:rPr>
        <w:t xml:space="preserve"> – </w:t>
      </w:r>
      <w:r w:rsidRPr="00737928">
        <w:rPr>
          <w:bCs/>
          <w:i/>
        </w:rPr>
        <w:t xml:space="preserve">exclusive sponsor </w:t>
      </w:r>
      <w:r>
        <w:rPr>
          <w:bCs/>
          <w:i/>
        </w:rPr>
        <w:t>of the Manufacturing Engineering</w:t>
      </w:r>
      <w:r w:rsidRPr="00737928">
        <w:rPr>
          <w:bCs/>
          <w:i/>
        </w:rPr>
        <w:t xml:space="preserve"> Career Connection</w:t>
      </w:r>
    </w:p>
    <w:p w:rsidR="004E6F26" w:rsidRPr="004A0B61" w:rsidRDefault="004E6F26" w:rsidP="00A73FD0">
      <w:pPr>
        <w:pStyle w:val="ListParagraph"/>
        <w:numPr>
          <w:ilvl w:val="0"/>
          <w:numId w:val="1"/>
        </w:numPr>
        <w:rPr>
          <w:bCs/>
          <w:i/>
        </w:rPr>
      </w:pPr>
      <w:r w:rsidRPr="00A73FD0">
        <w:rPr>
          <w:bCs/>
        </w:rPr>
        <w:t>Citi Mortgage</w:t>
      </w:r>
      <w:r>
        <w:rPr>
          <w:bCs/>
        </w:rPr>
        <w:t xml:space="preserve"> –</w:t>
      </w:r>
      <w:r w:rsidRPr="00737928">
        <w:rPr>
          <w:bCs/>
          <w:i/>
        </w:rPr>
        <w:t xml:space="preserve"> exclusive sponsor of the Mortgage Sales Career Connection</w:t>
      </w:r>
    </w:p>
    <w:p w:rsidR="004E6F26" w:rsidRDefault="004E6F26" w:rsidP="00A73FD0">
      <w:pPr>
        <w:rPr>
          <w:bCs/>
        </w:rPr>
      </w:pPr>
    </w:p>
    <w:p w:rsidR="004E6F26" w:rsidRDefault="004E6F26" w:rsidP="00C352B8">
      <w:pPr>
        <w:rPr>
          <w:b/>
          <w:bCs/>
          <w:i/>
          <w:iCs/>
        </w:rPr>
      </w:pPr>
      <w:r>
        <w:rPr>
          <w:bCs/>
          <w:iCs/>
        </w:rPr>
        <w:t xml:space="preserve">Wachovia is using their Career Connection Network to support its sourcing team’s overall objective </w:t>
      </w:r>
      <w:r w:rsidRPr="00C352B8">
        <w:rPr>
          <w:bCs/>
          <w:iCs/>
        </w:rPr>
        <w:t>to</w:t>
      </w:r>
      <w:r>
        <w:rPr>
          <w:bCs/>
          <w:iCs/>
        </w:rPr>
        <w:t xml:space="preserve"> develop</w:t>
      </w:r>
      <w:r w:rsidRPr="00C352B8">
        <w:rPr>
          <w:bCs/>
          <w:iCs/>
        </w:rPr>
        <w:t xml:space="preserve"> relationships with top Financial Sales Professionals who are number one in their field and to brand Wachovia as the destination for their next career move</w:t>
      </w:r>
      <w:r>
        <w:rPr>
          <w:bCs/>
          <w:iCs/>
        </w:rPr>
        <w:t>.</w:t>
      </w:r>
    </w:p>
    <w:p w:rsidR="004E6F26" w:rsidRPr="00931D8A" w:rsidRDefault="004E6F26" w:rsidP="00C352B8">
      <w:pPr>
        <w:ind w:left="720"/>
        <w:rPr>
          <w:bCs/>
          <w:iCs/>
        </w:rPr>
      </w:pPr>
    </w:p>
    <w:p w:rsidR="004E6F26" w:rsidRPr="00C352B8" w:rsidRDefault="004E6F26" w:rsidP="00C352B8">
      <w:pPr>
        <w:rPr>
          <w:bCs/>
          <w:iCs/>
        </w:rPr>
      </w:pPr>
      <w:r w:rsidRPr="00C352B8">
        <w:rPr>
          <w:bCs/>
          <w:iCs/>
        </w:rPr>
        <w:t xml:space="preserve">“Wachovia believes the technology Career Connection Network has to offer will help us build a rapidly growing </w:t>
      </w:r>
      <w:r>
        <w:rPr>
          <w:bCs/>
          <w:iCs/>
        </w:rPr>
        <w:t>O</w:t>
      </w:r>
      <w:r w:rsidRPr="00C352B8">
        <w:rPr>
          <w:bCs/>
          <w:iCs/>
        </w:rPr>
        <w:t xml:space="preserve">nline </w:t>
      </w:r>
      <w:r>
        <w:rPr>
          <w:bCs/>
          <w:iCs/>
        </w:rPr>
        <w:t>C</w:t>
      </w:r>
      <w:r w:rsidRPr="00C352B8">
        <w:rPr>
          <w:bCs/>
          <w:iCs/>
        </w:rPr>
        <w:t>ommunity of top</w:t>
      </w:r>
      <w:r>
        <w:rPr>
          <w:bCs/>
          <w:iCs/>
        </w:rPr>
        <w:t xml:space="preserve"> Financial Sales professionals,” said Phil Haynes, Talent Acquisition Manager at Wachovia.</w:t>
      </w:r>
      <w:r w:rsidRPr="00C352B8">
        <w:rPr>
          <w:bCs/>
          <w:iCs/>
        </w:rPr>
        <w:t> </w:t>
      </w:r>
      <w:r>
        <w:rPr>
          <w:bCs/>
          <w:iCs/>
        </w:rPr>
        <w:t>“</w:t>
      </w:r>
      <w:r w:rsidRPr="00C352B8">
        <w:rPr>
          <w:bCs/>
          <w:iCs/>
        </w:rPr>
        <w:t>The ability to be the exclusive sponsor of the Financial Sales Career Connection</w:t>
      </w:r>
      <w:r>
        <w:rPr>
          <w:bCs/>
          <w:iCs/>
        </w:rPr>
        <w:t xml:space="preserve"> in 2008</w:t>
      </w:r>
      <w:r w:rsidRPr="00C352B8">
        <w:rPr>
          <w:bCs/>
          <w:iCs/>
        </w:rPr>
        <w:t xml:space="preserve"> gives us a significant advantage over our competitors to find and hire the best talent.</w:t>
      </w:r>
      <w:r>
        <w:rPr>
          <w:bCs/>
          <w:iCs/>
        </w:rPr>
        <w:t>”</w:t>
      </w:r>
      <w:r w:rsidRPr="00C352B8">
        <w:rPr>
          <w:bCs/>
          <w:iCs/>
        </w:rPr>
        <w:t xml:space="preserve">    </w:t>
      </w:r>
    </w:p>
    <w:p w:rsidR="004E6F26" w:rsidRDefault="004E6F26" w:rsidP="00A73FD0">
      <w:pPr>
        <w:rPr>
          <w:bCs/>
        </w:rPr>
      </w:pPr>
    </w:p>
    <w:p w:rsidR="004E6F26" w:rsidRDefault="004E6F26" w:rsidP="00E73219">
      <w:pPr>
        <w:rPr>
          <w:bCs/>
          <w:iCs/>
        </w:rPr>
      </w:pPr>
      <w:smartTag w:uri="urn:schemas-microsoft-com:office:smarttags" w:element="place">
        <w:r>
          <w:rPr>
            <w:bCs/>
          </w:rPr>
          <w:t>Toyota</w:t>
        </w:r>
      </w:smartTag>
      <w:r>
        <w:rPr>
          <w:bCs/>
        </w:rPr>
        <w:t xml:space="preserve"> decided that the Career Connection Network is the best way to reach individuals in its industry who are already leveraging Web 2.0 to network with peers.</w:t>
      </w:r>
      <w:r>
        <w:rPr>
          <w:bCs/>
          <w:iCs/>
        </w:rPr>
        <w:t xml:space="preserve"> </w:t>
      </w:r>
    </w:p>
    <w:p w:rsidR="004E6F26" w:rsidRDefault="004E6F26" w:rsidP="00E73219">
      <w:pPr>
        <w:rPr>
          <w:bCs/>
          <w:iCs/>
        </w:rPr>
      </w:pPr>
    </w:p>
    <w:p w:rsidR="004E6F26" w:rsidRDefault="004E6F26" w:rsidP="00E73219">
      <w:pPr>
        <w:rPr>
          <w:bCs/>
          <w:iCs/>
        </w:rPr>
      </w:pPr>
      <w:r>
        <w:rPr>
          <w:bCs/>
          <w:iCs/>
        </w:rPr>
        <w:t>“</w:t>
      </w:r>
      <w:smartTag w:uri="urn:schemas-microsoft-com:office:smarttags" w:element="place">
        <w:r>
          <w:rPr>
            <w:bCs/>
            <w:iCs/>
          </w:rPr>
          <w:t>Toyota</w:t>
        </w:r>
      </w:smartTag>
      <w:r>
        <w:rPr>
          <w:bCs/>
          <w:iCs/>
        </w:rPr>
        <w:t xml:space="preserve"> </w:t>
      </w:r>
      <w:r w:rsidRPr="00E73219">
        <w:rPr>
          <w:bCs/>
          <w:iCs/>
        </w:rPr>
        <w:t>believe</w:t>
      </w:r>
      <w:r>
        <w:rPr>
          <w:bCs/>
          <w:iCs/>
        </w:rPr>
        <w:t>s</w:t>
      </w:r>
      <w:r w:rsidRPr="00E73219">
        <w:rPr>
          <w:bCs/>
          <w:iCs/>
        </w:rPr>
        <w:t xml:space="preserve"> that the best passive talent </w:t>
      </w:r>
      <w:r>
        <w:rPr>
          <w:bCs/>
          <w:iCs/>
        </w:rPr>
        <w:t>is</w:t>
      </w:r>
      <w:r w:rsidRPr="00E73219">
        <w:rPr>
          <w:bCs/>
          <w:iCs/>
        </w:rPr>
        <w:t xml:space="preserve"> focus</w:t>
      </w:r>
      <w:r>
        <w:rPr>
          <w:bCs/>
          <w:iCs/>
        </w:rPr>
        <w:t>ed</w:t>
      </w:r>
      <w:r w:rsidRPr="00E73219">
        <w:rPr>
          <w:bCs/>
          <w:iCs/>
        </w:rPr>
        <w:t xml:space="preserve"> on advancing their career and looking for ways to netwo</w:t>
      </w:r>
      <w:r>
        <w:rPr>
          <w:bCs/>
          <w:iCs/>
        </w:rPr>
        <w:t xml:space="preserve">rk with peers in their industry,” said Sandra Stratton, Manger of Talent Management for </w:t>
      </w:r>
      <w:smartTag w:uri="urn:schemas-microsoft-com:office:smarttags" w:element="place">
        <w:r>
          <w:rPr>
            <w:bCs/>
            <w:iCs/>
          </w:rPr>
          <w:t>Toyota</w:t>
        </w:r>
      </w:smartTag>
      <w:r>
        <w:rPr>
          <w:bCs/>
          <w:iCs/>
        </w:rPr>
        <w:t>.</w:t>
      </w:r>
      <w:r w:rsidRPr="00E73219">
        <w:rPr>
          <w:bCs/>
          <w:iCs/>
        </w:rPr>
        <w:t xml:space="preserve">    </w:t>
      </w:r>
      <w:r>
        <w:rPr>
          <w:bCs/>
          <w:iCs/>
        </w:rPr>
        <w:t>“</w:t>
      </w:r>
      <w:r w:rsidRPr="00E73219">
        <w:rPr>
          <w:bCs/>
          <w:iCs/>
        </w:rPr>
        <w:t xml:space="preserve">Being </w:t>
      </w:r>
      <w:r w:rsidRPr="00E73219">
        <w:rPr>
          <w:bCs/>
          <w:iCs/>
          <w:color w:val="000000"/>
        </w:rPr>
        <w:t>the</w:t>
      </w:r>
      <w:r w:rsidRPr="00E73219">
        <w:rPr>
          <w:bCs/>
          <w:iCs/>
        </w:rPr>
        <w:t xml:space="preserve"> exclusive sponsor </w:t>
      </w:r>
      <w:r w:rsidRPr="00E73219">
        <w:rPr>
          <w:bCs/>
          <w:iCs/>
          <w:color w:val="000000"/>
        </w:rPr>
        <w:t>of the</w:t>
      </w:r>
      <w:r>
        <w:rPr>
          <w:bCs/>
          <w:iCs/>
          <w:color w:val="000000"/>
        </w:rPr>
        <w:t xml:space="preserve"> Manufacturing </w:t>
      </w:r>
      <w:r w:rsidRPr="00E73219">
        <w:rPr>
          <w:bCs/>
          <w:iCs/>
          <w:color w:val="000000"/>
        </w:rPr>
        <w:t>Engineering</w:t>
      </w:r>
      <w:r>
        <w:rPr>
          <w:bCs/>
          <w:iCs/>
        </w:rPr>
        <w:t xml:space="preserve"> Career Connection site positions</w:t>
      </w:r>
      <w:r w:rsidRPr="00E73219">
        <w:rPr>
          <w:bCs/>
          <w:iCs/>
        </w:rPr>
        <w:t xml:space="preserve"> us to build </w:t>
      </w:r>
      <w:r>
        <w:rPr>
          <w:bCs/>
          <w:iCs/>
        </w:rPr>
        <w:t>relationships with the growing on</w:t>
      </w:r>
      <w:r w:rsidRPr="00E73219">
        <w:rPr>
          <w:bCs/>
          <w:iCs/>
        </w:rPr>
        <w:t>line community of engineering professionals</w:t>
      </w:r>
      <w:r>
        <w:rPr>
          <w:bCs/>
          <w:iCs/>
        </w:rPr>
        <w:t xml:space="preserve">, </w:t>
      </w:r>
      <w:r w:rsidRPr="00E73219">
        <w:rPr>
          <w:bCs/>
          <w:iCs/>
        </w:rPr>
        <w:t>brand</w:t>
      </w:r>
      <w:r>
        <w:rPr>
          <w:bCs/>
          <w:iCs/>
        </w:rPr>
        <w:t>ing</w:t>
      </w:r>
      <w:r w:rsidRPr="00E73219">
        <w:rPr>
          <w:bCs/>
          <w:iCs/>
        </w:rPr>
        <w:t xml:space="preserve"> ourselves as </w:t>
      </w:r>
      <w:r w:rsidRPr="00E73219">
        <w:rPr>
          <w:bCs/>
          <w:iCs/>
          <w:color w:val="000000"/>
        </w:rPr>
        <w:t xml:space="preserve">the </w:t>
      </w:r>
      <w:r w:rsidRPr="00E73219">
        <w:rPr>
          <w:bCs/>
          <w:iCs/>
        </w:rPr>
        <w:t>thought leader in the field.</w:t>
      </w:r>
      <w:r>
        <w:rPr>
          <w:bCs/>
          <w:iCs/>
        </w:rPr>
        <w:t>”</w:t>
      </w:r>
      <w:r w:rsidRPr="00E73219">
        <w:rPr>
          <w:bCs/>
          <w:iCs/>
        </w:rPr>
        <w:t xml:space="preserve">    </w:t>
      </w:r>
    </w:p>
    <w:p w:rsidR="004E6F26" w:rsidRDefault="004E6F26" w:rsidP="00E73219">
      <w:pPr>
        <w:rPr>
          <w:bCs/>
          <w:iCs/>
        </w:rPr>
      </w:pPr>
    </w:p>
    <w:p w:rsidR="004E6F26" w:rsidRDefault="004E6F26" w:rsidP="00E73219">
      <w:pPr>
        <w:rPr>
          <w:bCs/>
          <w:iCs/>
        </w:rPr>
      </w:pPr>
      <w:r>
        <w:rPr>
          <w:bCs/>
          <w:iCs/>
        </w:rPr>
        <w:t>Stratton adds that t</w:t>
      </w:r>
      <w:r w:rsidRPr="00E73219">
        <w:rPr>
          <w:bCs/>
          <w:iCs/>
        </w:rPr>
        <w:t xml:space="preserve">he tools </w:t>
      </w:r>
      <w:r w:rsidRPr="00E73219">
        <w:rPr>
          <w:bCs/>
          <w:iCs/>
          <w:color w:val="000000"/>
        </w:rPr>
        <w:t>offered by</w:t>
      </w:r>
      <w:r w:rsidRPr="00E73219">
        <w:rPr>
          <w:bCs/>
          <w:iCs/>
        </w:rPr>
        <w:t xml:space="preserve"> Career Connection </w:t>
      </w:r>
      <w:r w:rsidRPr="00E73219">
        <w:rPr>
          <w:bCs/>
          <w:iCs/>
          <w:color w:val="000000"/>
        </w:rPr>
        <w:t xml:space="preserve">Network </w:t>
      </w:r>
      <w:r w:rsidRPr="00E73219">
        <w:rPr>
          <w:bCs/>
          <w:iCs/>
        </w:rPr>
        <w:t xml:space="preserve">give </w:t>
      </w:r>
      <w:smartTag w:uri="urn:schemas-microsoft-com:office:smarttags" w:element="place">
        <w:r>
          <w:rPr>
            <w:bCs/>
            <w:iCs/>
          </w:rPr>
          <w:t>Toyota</w:t>
        </w:r>
      </w:smartTag>
      <w:r w:rsidRPr="00E73219">
        <w:rPr>
          <w:bCs/>
          <w:iCs/>
        </w:rPr>
        <w:t xml:space="preserve"> a competitive edge </w:t>
      </w:r>
      <w:r>
        <w:rPr>
          <w:bCs/>
          <w:iCs/>
        </w:rPr>
        <w:t>in</w:t>
      </w:r>
      <w:r w:rsidRPr="00E73219">
        <w:rPr>
          <w:bCs/>
          <w:iCs/>
        </w:rPr>
        <w:t xml:space="preserve"> sourcing and </w:t>
      </w:r>
      <w:r>
        <w:rPr>
          <w:bCs/>
          <w:iCs/>
        </w:rPr>
        <w:t>creates a unique</w:t>
      </w:r>
      <w:r w:rsidRPr="00E73219">
        <w:rPr>
          <w:bCs/>
          <w:iCs/>
        </w:rPr>
        <w:t xml:space="preserve"> ability to build a pipeline of passive talent.  </w:t>
      </w:r>
    </w:p>
    <w:p w:rsidR="004E6F26" w:rsidRDefault="004E6F26" w:rsidP="00E73219">
      <w:pPr>
        <w:rPr>
          <w:bCs/>
          <w:iCs/>
        </w:rPr>
      </w:pPr>
    </w:p>
    <w:p w:rsidR="004E6F26" w:rsidRPr="00826054" w:rsidRDefault="004E6F26" w:rsidP="00CA523D">
      <w:pPr>
        <w:rPr>
          <w:bCs/>
          <w:iCs/>
        </w:rPr>
      </w:pPr>
      <w:r w:rsidRPr="00826054">
        <w:rPr>
          <w:bCs/>
          <w:iCs/>
        </w:rPr>
        <w:t xml:space="preserve">Citi Mortgage </w:t>
      </w:r>
      <w:r>
        <w:rPr>
          <w:bCs/>
          <w:iCs/>
        </w:rPr>
        <w:t>is launching its</w:t>
      </w:r>
      <w:r w:rsidRPr="00826054">
        <w:rPr>
          <w:bCs/>
          <w:iCs/>
        </w:rPr>
        <w:t xml:space="preserve"> Mortgage Sales Career Connection </w:t>
      </w:r>
      <w:r>
        <w:rPr>
          <w:bCs/>
          <w:iCs/>
        </w:rPr>
        <w:t>site</w:t>
      </w:r>
      <w:r w:rsidRPr="00826054">
        <w:rPr>
          <w:bCs/>
          <w:iCs/>
        </w:rPr>
        <w:t xml:space="preserve"> focusing on building relationships with top Mortgage Professionals in 2008.  </w:t>
      </w:r>
    </w:p>
    <w:p w:rsidR="004E6F26" w:rsidRDefault="004E6F26">
      <w:pPr>
        <w:rPr>
          <w:bCs/>
        </w:rPr>
      </w:pPr>
    </w:p>
    <w:p w:rsidR="004E6F26" w:rsidRPr="00D06612" w:rsidRDefault="004E6F26" w:rsidP="00D06612">
      <w:pPr>
        <w:rPr>
          <w:bCs/>
          <w:iCs/>
        </w:rPr>
      </w:pPr>
      <w:r>
        <w:rPr>
          <w:bCs/>
          <w:iCs/>
        </w:rPr>
        <w:t xml:space="preserve">“Citi Mortgage </w:t>
      </w:r>
      <w:r w:rsidRPr="00D06612">
        <w:rPr>
          <w:bCs/>
          <w:iCs/>
        </w:rPr>
        <w:t>believe</w:t>
      </w:r>
      <w:r>
        <w:rPr>
          <w:bCs/>
          <w:iCs/>
        </w:rPr>
        <w:t>s</w:t>
      </w:r>
      <w:r w:rsidRPr="00D06612">
        <w:rPr>
          <w:bCs/>
          <w:iCs/>
        </w:rPr>
        <w:t xml:space="preserve"> </w:t>
      </w:r>
      <w:r w:rsidRPr="00D06612">
        <w:rPr>
          <w:bCs/>
          <w:iCs/>
          <w:color w:val="000000"/>
        </w:rPr>
        <w:t>the</w:t>
      </w:r>
      <w:r w:rsidRPr="00D06612">
        <w:rPr>
          <w:bCs/>
          <w:iCs/>
        </w:rPr>
        <w:t xml:space="preserve"> Career Connection Network will be</w:t>
      </w:r>
      <w:r w:rsidRPr="003019BC">
        <w:rPr>
          <w:bCs/>
          <w:iCs/>
        </w:rPr>
        <w:t xml:space="preserve"> a</w:t>
      </w:r>
      <w:r w:rsidRPr="00D06612">
        <w:rPr>
          <w:bCs/>
          <w:iCs/>
        </w:rPr>
        <w:t xml:space="preserve"> destination</w:t>
      </w:r>
      <w:r w:rsidRPr="00D06612">
        <w:rPr>
          <w:bCs/>
          <w:iCs/>
          <w:color w:val="000000"/>
        </w:rPr>
        <w:t xml:space="preserve"> site</w:t>
      </w:r>
      <w:r>
        <w:rPr>
          <w:bCs/>
          <w:iCs/>
        </w:rPr>
        <w:t xml:space="preserve"> for passive talent in 2008,” said Jason Leonard, Director of Staffing for Citi Mortgage.</w:t>
      </w:r>
      <w:r w:rsidRPr="00D06612">
        <w:rPr>
          <w:bCs/>
          <w:iCs/>
        </w:rPr>
        <w:t xml:space="preserve">   </w:t>
      </w:r>
      <w:r>
        <w:rPr>
          <w:bCs/>
          <w:iCs/>
        </w:rPr>
        <w:t>“</w:t>
      </w:r>
      <w:r w:rsidRPr="00D06612">
        <w:rPr>
          <w:bCs/>
          <w:iCs/>
        </w:rPr>
        <w:t xml:space="preserve">We are very excited to be one of the </w:t>
      </w:r>
      <w:r>
        <w:rPr>
          <w:bCs/>
          <w:iCs/>
        </w:rPr>
        <w:t xml:space="preserve">first </w:t>
      </w:r>
      <w:r w:rsidRPr="00D06612">
        <w:rPr>
          <w:bCs/>
          <w:iCs/>
        </w:rPr>
        <w:t xml:space="preserve">employers </w:t>
      </w:r>
      <w:r>
        <w:rPr>
          <w:bCs/>
          <w:iCs/>
        </w:rPr>
        <w:t>to build an on</w:t>
      </w:r>
      <w:r w:rsidRPr="00D06612">
        <w:rPr>
          <w:bCs/>
          <w:iCs/>
        </w:rPr>
        <w:t xml:space="preserve">line </w:t>
      </w:r>
      <w:r>
        <w:rPr>
          <w:bCs/>
          <w:iCs/>
        </w:rPr>
        <w:t>C</w:t>
      </w:r>
      <w:r w:rsidRPr="00D06612">
        <w:rPr>
          <w:bCs/>
          <w:iCs/>
        </w:rPr>
        <w:t xml:space="preserve">areer </w:t>
      </w:r>
      <w:r>
        <w:rPr>
          <w:bCs/>
          <w:iCs/>
        </w:rPr>
        <w:t>C</w:t>
      </w:r>
      <w:r w:rsidRPr="00D06612">
        <w:rPr>
          <w:bCs/>
          <w:iCs/>
        </w:rPr>
        <w:t>ommunity and believe this will give us the opportunity to build a pipeline of the best Mortgage Talent in the industry</w:t>
      </w:r>
      <w:r>
        <w:rPr>
          <w:bCs/>
          <w:iCs/>
        </w:rPr>
        <w:t>.”</w:t>
      </w:r>
    </w:p>
    <w:p w:rsidR="004E6F26" w:rsidRDefault="004E6F26">
      <w:pPr>
        <w:rPr>
          <w:bCs/>
        </w:rPr>
      </w:pPr>
    </w:p>
    <w:p w:rsidR="004E6F26" w:rsidRDefault="004E6F26" w:rsidP="00BD3321">
      <w:r>
        <w:t xml:space="preserve">CCN is looking to partner with leading Fortune 500 Brands to sponsor Career Connection Network sites in 2008.  Additionally, CCN will be launching their customer advisory program in January 2008 which will consist of leading senior staffing executives in the industry who will be a contributing force for the ongoing improvement of the CCN Platform.  If you are interested in sponsoring a CCN site or becoming a member of the CCN customer advisory program please click here </w:t>
      </w:r>
      <w:hyperlink r:id="rId7" w:history="1">
        <w:r>
          <w:rPr>
            <w:rStyle w:val="Hyperlink"/>
          </w:rPr>
          <w:t>Online Career Community</w:t>
        </w:r>
      </w:hyperlink>
      <w:r>
        <w:t xml:space="preserve">. </w:t>
      </w:r>
    </w:p>
    <w:p w:rsidR="004E6F26" w:rsidRPr="00510152" w:rsidRDefault="004E6F26" w:rsidP="00BD3321">
      <w:pPr>
        <w:rPr>
          <w:b/>
        </w:rPr>
      </w:pPr>
    </w:p>
    <w:p w:rsidR="004E6F26" w:rsidRPr="00510152" w:rsidRDefault="004E6F26" w:rsidP="00D74617">
      <w:pPr>
        <w:outlineLvl w:val="0"/>
        <w:rPr>
          <w:b/>
        </w:rPr>
      </w:pPr>
      <w:r w:rsidRPr="00B04550">
        <w:rPr>
          <w:b/>
        </w:rPr>
        <w:t>About Career Connection Network</w:t>
      </w:r>
    </w:p>
    <w:p w:rsidR="004E6F26" w:rsidRDefault="004E6F26">
      <w:r w:rsidRPr="00B04550">
        <w:t>Career Connection Network</w:t>
      </w:r>
      <w:r>
        <w:t xml:space="preserve">, a division </w:t>
      </w:r>
      <w:r w:rsidRPr="00B04550">
        <w:t>of Blogging Systems Group</w:t>
      </w:r>
      <w:r>
        <w:t>,</w:t>
      </w:r>
      <w:r w:rsidRPr="00B04550">
        <w:t xml:space="preserve"> was founded in </w:t>
      </w:r>
      <w:r>
        <w:t>June</w:t>
      </w:r>
      <w:r w:rsidRPr="00B04550">
        <w:t xml:space="preserve">, 2007.  </w:t>
      </w:r>
      <w:r>
        <w:t xml:space="preserve"> CCN was created to solve the challenge faced by Fortune 500 leading brands which were finding it harder and harder to find, reach and engage with their most pressing hiring target market - passive talent.  CCN combines the already proven value of social networks with other successful company sourcing strategic tools.  The Career Connection Network technology, built for career social networking, is believed by major Fortune 500 brands to be the recruiting solution category killer for 2008 and beyond, for both career professionals and leading strategic employers. </w:t>
      </w:r>
    </w:p>
    <w:sectPr w:rsidR="004E6F26" w:rsidSect="00DC72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D504D1"/>
    <w:multiLevelType w:val="hybridMultilevel"/>
    <w:tmpl w:val="87A654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6DDE34AF"/>
    <w:multiLevelType w:val="hybridMultilevel"/>
    <w:tmpl w:val="9F74A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5E0B"/>
    <w:rsid w:val="00087AFF"/>
    <w:rsid w:val="00096052"/>
    <w:rsid w:val="000D56F6"/>
    <w:rsid w:val="000D7D3F"/>
    <w:rsid w:val="000F2883"/>
    <w:rsid w:val="0015220A"/>
    <w:rsid w:val="00152740"/>
    <w:rsid w:val="001651F2"/>
    <w:rsid w:val="001A628C"/>
    <w:rsid w:val="001B66E8"/>
    <w:rsid w:val="001C1D84"/>
    <w:rsid w:val="001C2678"/>
    <w:rsid w:val="001D39A6"/>
    <w:rsid w:val="001D73AA"/>
    <w:rsid w:val="001E4CBA"/>
    <w:rsid w:val="00206E35"/>
    <w:rsid w:val="00275ABE"/>
    <w:rsid w:val="002A76C5"/>
    <w:rsid w:val="002C05F0"/>
    <w:rsid w:val="002C1A47"/>
    <w:rsid w:val="002C2031"/>
    <w:rsid w:val="003019BC"/>
    <w:rsid w:val="00330890"/>
    <w:rsid w:val="00334DD4"/>
    <w:rsid w:val="00393990"/>
    <w:rsid w:val="003A09D9"/>
    <w:rsid w:val="003B3177"/>
    <w:rsid w:val="003E4CDF"/>
    <w:rsid w:val="003F7AAC"/>
    <w:rsid w:val="0041352E"/>
    <w:rsid w:val="004311B1"/>
    <w:rsid w:val="004367AC"/>
    <w:rsid w:val="00471C1B"/>
    <w:rsid w:val="004A0B61"/>
    <w:rsid w:val="004A0BD4"/>
    <w:rsid w:val="004D4586"/>
    <w:rsid w:val="004E6F26"/>
    <w:rsid w:val="00510152"/>
    <w:rsid w:val="00541D14"/>
    <w:rsid w:val="00570645"/>
    <w:rsid w:val="005C1DBE"/>
    <w:rsid w:val="005C3DC7"/>
    <w:rsid w:val="005D5479"/>
    <w:rsid w:val="005E7123"/>
    <w:rsid w:val="00672DF3"/>
    <w:rsid w:val="006A067E"/>
    <w:rsid w:val="006A6C4A"/>
    <w:rsid w:val="006F4E1D"/>
    <w:rsid w:val="006F7D8F"/>
    <w:rsid w:val="00737928"/>
    <w:rsid w:val="007406FC"/>
    <w:rsid w:val="00745883"/>
    <w:rsid w:val="007464EF"/>
    <w:rsid w:val="00756647"/>
    <w:rsid w:val="007A402B"/>
    <w:rsid w:val="007E4C72"/>
    <w:rsid w:val="007F01F7"/>
    <w:rsid w:val="007F3B6B"/>
    <w:rsid w:val="0080637A"/>
    <w:rsid w:val="00826054"/>
    <w:rsid w:val="00832DC5"/>
    <w:rsid w:val="00884EB9"/>
    <w:rsid w:val="00896056"/>
    <w:rsid w:val="008A43E2"/>
    <w:rsid w:val="008C35EE"/>
    <w:rsid w:val="00931D8A"/>
    <w:rsid w:val="00964DCE"/>
    <w:rsid w:val="00975E0B"/>
    <w:rsid w:val="009B63B6"/>
    <w:rsid w:val="009E0E6A"/>
    <w:rsid w:val="00A46937"/>
    <w:rsid w:val="00A46C22"/>
    <w:rsid w:val="00A73FD0"/>
    <w:rsid w:val="00A8577D"/>
    <w:rsid w:val="00A9543E"/>
    <w:rsid w:val="00A9782A"/>
    <w:rsid w:val="00AA63AD"/>
    <w:rsid w:val="00AE7F48"/>
    <w:rsid w:val="00B04550"/>
    <w:rsid w:val="00B16997"/>
    <w:rsid w:val="00B20301"/>
    <w:rsid w:val="00B26114"/>
    <w:rsid w:val="00B74090"/>
    <w:rsid w:val="00B938F1"/>
    <w:rsid w:val="00BD3321"/>
    <w:rsid w:val="00BF4B0D"/>
    <w:rsid w:val="00C06A04"/>
    <w:rsid w:val="00C206F2"/>
    <w:rsid w:val="00C352B8"/>
    <w:rsid w:val="00CA523D"/>
    <w:rsid w:val="00CF65F1"/>
    <w:rsid w:val="00D01DDC"/>
    <w:rsid w:val="00D06612"/>
    <w:rsid w:val="00D225A7"/>
    <w:rsid w:val="00D4283E"/>
    <w:rsid w:val="00D6581F"/>
    <w:rsid w:val="00D74617"/>
    <w:rsid w:val="00DA3AD3"/>
    <w:rsid w:val="00DC72A6"/>
    <w:rsid w:val="00DF258C"/>
    <w:rsid w:val="00E11F48"/>
    <w:rsid w:val="00E26DCC"/>
    <w:rsid w:val="00E73219"/>
    <w:rsid w:val="00F03E37"/>
    <w:rsid w:val="00F41EBD"/>
    <w:rsid w:val="00F609D2"/>
    <w:rsid w:val="00F91302"/>
    <w:rsid w:val="00FF7F6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2A6"/>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609D2"/>
    <w:rPr>
      <w:rFonts w:cs="Times New Roman"/>
      <w:color w:val="0000FF"/>
      <w:u w:val="single"/>
    </w:rPr>
  </w:style>
  <w:style w:type="paragraph" w:styleId="ListParagraph">
    <w:name w:val="List Paragraph"/>
    <w:basedOn w:val="Normal"/>
    <w:uiPriority w:val="99"/>
    <w:qFormat/>
    <w:rsid w:val="00A73FD0"/>
    <w:pPr>
      <w:ind w:left="720"/>
      <w:contextualSpacing/>
    </w:pPr>
  </w:style>
  <w:style w:type="paragraph" w:styleId="BalloonText">
    <w:name w:val="Balloon Text"/>
    <w:basedOn w:val="Normal"/>
    <w:link w:val="BalloonTextChar"/>
    <w:uiPriority w:val="99"/>
    <w:semiHidden/>
    <w:rsid w:val="004A0B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A0B61"/>
    <w:rPr>
      <w:rFonts w:ascii="Tahoma" w:hAnsi="Tahoma" w:cs="Tahoma"/>
      <w:sz w:val="16"/>
      <w:szCs w:val="16"/>
    </w:rPr>
  </w:style>
  <w:style w:type="paragraph" w:styleId="DocumentMap">
    <w:name w:val="Document Map"/>
    <w:basedOn w:val="Normal"/>
    <w:link w:val="DocumentMapChar"/>
    <w:uiPriority w:val="99"/>
    <w:semiHidden/>
    <w:rsid w:val="00D7461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790D3D"/>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divs>
    <w:div w:id="562445185">
      <w:marLeft w:val="0"/>
      <w:marRight w:val="0"/>
      <w:marTop w:val="0"/>
      <w:marBottom w:val="0"/>
      <w:divBdr>
        <w:top w:val="none" w:sz="0" w:space="0" w:color="auto"/>
        <w:left w:val="none" w:sz="0" w:space="0" w:color="auto"/>
        <w:bottom w:val="none" w:sz="0" w:space="0" w:color="auto"/>
        <w:right w:val="none" w:sz="0" w:space="0" w:color="auto"/>
      </w:divBdr>
    </w:div>
    <w:div w:id="562445186">
      <w:marLeft w:val="0"/>
      <w:marRight w:val="0"/>
      <w:marTop w:val="0"/>
      <w:marBottom w:val="0"/>
      <w:divBdr>
        <w:top w:val="none" w:sz="0" w:space="0" w:color="auto"/>
        <w:left w:val="none" w:sz="0" w:space="0" w:color="auto"/>
        <w:bottom w:val="none" w:sz="0" w:space="0" w:color="auto"/>
        <w:right w:val="none" w:sz="0" w:space="0" w:color="auto"/>
      </w:divBdr>
    </w:div>
    <w:div w:id="562445187">
      <w:marLeft w:val="0"/>
      <w:marRight w:val="0"/>
      <w:marTop w:val="0"/>
      <w:marBottom w:val="0"/>
      <w:divBdr>
        <w:top w:val="none" w:sz="0" w:space="0" w:color="auto"/>
        <w:left w:val="none" w:sz="0" w:space="0" w:color="auto"/>
        <w:bottom w:val="none" w:sz="0" w:space="0" w:color="auto"/>
        <w:right w:val="none" w:sz="0" w:space="0" w:color="auto"/>
      </w:divBdr>
    </w:div>
    <w:div w:id="5624451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loggingsystems.com/lp/career-connection-networ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eerconnectionnetwork.com" TargetMode="External"/><Relationship Id="rId5" Type="http://schemas.openxmlformats.org/officeDocument/2006/relationships/hyperlink" Target="mailto:jpettice@misukanisodden.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TotalTime>
  <Pages>2</Pages>
  <Words>848</Words>
  <Characters>4838</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RELEASE FOR REVIEW</dc:title>
  <dc:subject/>
  <dc:creator>Jolina</dc:creator>
  <cp:keywords/>
  <dc:description/>
  <cp:lastModifiedBy>Jessica Cameron-Ruud</cp:lastModifiedBy>
  <cp:revision>3</cp:revision>
  <dcterms:created xsi:type="dcterms:W3CDTF">2007-12-19T22:05:00Z</dcterms:created>
  <dcterms:modified xsi:type="dcterms:W3CDTF">2007-12-19T22:21:00Z</dcterms:modified>
</cp:coreProperties>
</file>