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04D06" w14:textId="77777777" w:rsidR="00DE10AB" w:rsidRDefault="00DE10AB" w:rsidP="002D49BD">
      <w:pPr>
        <w:spacing w:after="0"/>
        <w:jc w:val="center"/>
        <w:sectPr w:rsidR="00DE10AB" w:rsidSect="004D5D96">
          <w:headerReference w:type="default" r:id="rId8"/>
          <w:footerReference w:type="even" r:id="rId9"/>
          <w:footerReference w:type="default" r:id="rId10"/>
          <w:type w:val="continuous"/>
          <w:pgSz w:w="12240" w:h="15840"/>
          <w:pgMar w:top="2070" w:right="1440" w:bottom="1440" w:left="1440" w:header="360" w:footer="720" w:gutter="0"/>
          <w:pgNumType w:start="1"/>
          <w:cols w:space="720"/>
        </w:sectPr>
      </w:pPr>
    </w:p>
    <w:p w14:paraId="4EB78099" w14:textId="77777777" w:rsidR="006D4165" w:rsidRPr="00CB545C" w:rsidRDefault="00247ACA" w:rsidP="00247ACA">
      <w:pPr>
        <w:spacing w:after="0"/>
        <w:contextualSpacing/>
        <w:jc w:val="center"/>
        <w:outlineLvl w:val="0"/>
        <w:rPr>
          <w:rFonts w:ascii="Times New Roman" w:hAnsi="Times New Roman" w:cs="Times New Roman"/>
          <w:color w:val="1F497D" w:themeColor="text2"/>
          <w:sz w:val="36"/>
          <w:szCs w:val="36"/>
        </w:rPr>
      </w:pPr>
      <w:bookmarkStart w:id="0" w:name="_Ref320368437"/>
      <w:bookmarkStart w:id="1" w:name="_Ref320368442"/>
      <w:bookmarkStart w:id="2" w:name="_Ref320371710"/>
      <w:bookmarkStart w:id="3" w:name="_Ref320371715"/>
      <w:bookmarkStart w:id="4" w:name="_Ref320371718"/>
      <w:bookmarkStart w:id="5" w:name="_Ref320371794"/>
      <w:bookmarkStart w:id="6" w:name="_Toc319048161"/>
      <w:r w:rsidRPr="00CB545C">
        <w:rPr>
          <w:rFonts w:ascii="Times New Roman" w:hAnsi="Times New Roman" w:cs="Times New Roman"/>
          <w:color w:val="1F497D" w:themeColor="text2"/>
          <w:sz w:val="36"/>
          <w:szCs w:val="36"/>
        </w:rPr>
        <w:lastRenderedPageBreak/>
        <w:t>SENSYS AMERICA STOP ON RED WEEK</w:t>
      </w:r>
    </w:p>
    <w:p w14:paraId="70CD47DE" w14:textId="77777777" w:rsidR="006D4165" w:rsidRPr="00CB545C" w:rsidRDefault="006D4165" w:rsidP="00247ACA">
      <w:pPr>
        <w:spacing w:after="0"/>
        <w:contextualSpacing/>
        <w:jc w:val="center"/>
        <w:outlineLvl w:val="0"/>
        <w:rPr>
          <w:rFonts w:cs="Times New Roman"/>
        </w:rPr>
      </w:pPr>
      <w:r w:rsidRPr="00CB545C">
        <w:rPr>
          <w:rFonts w:cs="Times New Roman"/>
        </w:rPr>
        <w:t xml:space="preserve">Sensys America </w:t>
      </w:r>
      <w:r w:rsidR="00B076C5" w:rsidRPr="00CB545C">
        <w:rPr>
          <w:rFonts w:cs="Times New Roman"/>
        </w:rPr>
        <w:t>Encourages</w:t>
      </w:r>
      <w:r w:rsidRPr="00CB545C">
        <w:rPr>
          <w:rFonts w:cs="Times New Roman"/>
        </w:rPr>
        <w:t xml:space="preserve"> a Zero Fa</w:t>
      </w:r>
      <w:r w:rsidR="00247ACA" w:rsidRPr="00CB545C">
        <w:rPr>
          <w:rFonts w:cs="Times New Roman"/>
        </w:rPr>
        <w:t xml:space="preserve">tality Week During Stop </w:t>
      </w:r>
      <w:proofErr w:type="gramStart"/>
      <w:r w:rsidR="00247ACA" w:rsidRPr="00CB545C">
        <w:rPr>
          <w:rFonts w:cs="Times New Roman"/>
        </w:rPr>
        <w:t>On</w:t>
      </w:r>
      <w:proofErr w:type="gramEnd"/>
      <w:r w:rsidR="00247ACA" w:rsidRPr="00CB545C">
        <w:rPr>
          <w:rFonts w:cs="Times New Roman"/>
        </w:rPr>
        <w:t xml:space="preserve"> Red Week,</w:t>
      </w:r>
      <w:r w:rsidRPr="00CB545C">
        <w:rPr>
          <w:rFonts w:cs="Times New Roman"/>
        </w:rPr>
        <w:t xml:space="preserve"> August </w:t>
      </w:r>
      <w:r w:rsidR="00247ACA" w:rsidRPr="00CB545C">
        <w:rPr>
          <w:rFonts w:cs="Times New Roman"/>
        </w:rPr>
        <w:t>6-12</w:t>
      </w:r>
    </w:p>
    <w:p w14:paraId="0E4B0B22" w14:textId="77777777" w:rsidR="009842B1" w:rsidRPr="00CB545C" w:rsidRDefault="009842B1" w:rsidP="00006B56">
      <w:pPr>
        <w:spacing w:after="0"/>
        <w:contextualSpacing/>
        <w:jc w:val="center"/>
        <w:rPr>
          <w:rFonts w:cs="Times New Roman"/>
        </w:rPr>
      </w:pPr>
    </w:p>
    <w:bookmarkEnd w:id="0"/>
    <w:bookmarkEnd w:id="1"/>
    <w:bookmarkEnd w:id="2"/>
    <w:bookmarkEnd w:id="3"/>
    <w:bookmarkEnd w:id="4"/>
    <w:bookmarkEnd w:id="5"/>
    <w:p w14:paraId="364EB061" w14:textId="77777777" w:rsidR="00CB545C" w:rsidRPr="00CB545C" w:rsidRDefault="00CB545C" w:rsidP="009842B1">
      <w:pPr>
        <w:spacing w:line="360" w:lineRule="auto"/>
        <w:rPr>
          <w:rFonts w:cs="Times New Roman"/>
        </w:rPr>
      </w:pPr>
    </w:p>
    <w:p w14:paraId="6BC9E1EC" w14:textId="615340F0" w:rsidR="007E1F00" w:rsidRPr="00CB545C" w:rsidRDefault="009842B1" w:rsidP="009842B1">
      <w:pPr>
        <w:spacing w:line="360" w:lineRule="auto"/>
        <w:rPr>
          <w:rFonts w:cs="Times New Roman"/>
          <w:color w:val="FF0000"/>
        </w:rPr>
      </w:pPr>
      <w:r w:rsidRPr="00CB545C">
        <w:rPr>
          <w:rFonts w:cs="Times New Roman"/>
        </w:rPr>
        <w:t>ORLANDO, FL (</w:t>
      </w:r>
      <w:r w:rsidR="00BF4259" w:rsidRPr="00CB545C">
        <w:rPr>
          <w:rFonts w:cs="Times New Roman"/>
        </w:rPr>
        <w:t>August 4</w:t>
      </w:r>
      <w:r w:rsidR="00D13BDF" w:rsidRPr="00CB545C">
        <w:rPr>
          <w:rFonts w:cs="Times New Roman"/>
        </w:rPr>
        <w:t>, 2017</w:t>
      </w:r>
      <w:r w:rsidRPr="00CB545C">
        <w:rPr>
          <w:rFonts w:cs="Times New Roman"/>
        </w:rPr>
        <w:t xml:space="preserve">) </w:t>
      </w:r>
      <w:r w:rsidR="00361097" w:rsidRPr="00CB545C">
        <w:rPr>
          <w:rFonts w:cs="Times New Roman"/>
        </w:rPr>
        <w:t xml:space="preserve">– </w:t>
      </w:r>
      <w:hyperlink r:id="rId11" w:history="1">
        <w:r w:rsidR="00361097" w:rsidRPr="001333DA">
          <w:rPr>
            <w:rStyle w:val="Hyperlink"/>
            <w:rFonts w:cs="Times New Roman"/>
          </w:rPr>
          <w:t>S</w:t>
        </w:r>
        <w:r w:rsidRPr="001333DA">
          <w:rPr>
            <w:rStyle w:val="Hyperlink"/>
            <w:rFonts w:cs="Times New Roman"/>
          </w:rPr>
          <w:t>ensys America</w:t>
        </w:r>
      </w:hyperlink>
      <w:r w:rsidRPr="00CB545C">
        <w:rPr>
          <w:rFonts w:cs="Times New Roman"/>
        </w:rPr>
        <w:t xml:space="preserve"> </w:t>
      </w:r>
      <w:r w:rsidR="00BF4259" w:rsidRPr="00CB545C">
        <w:rPr>
          <w:rFonts w:cs="Times New Roman"/>
        </w:rPr>
        <w:t xml:space="preserve">celebrates </w:t>
      </w:r>
      <w:hyperlink r:id="rId12" w:tooltip="Sensys America National Stop On Red Week" w:history="1">
        <w:r w:rsidR="000B5DEF" w:rsidRPr="00110B81">
          <w:rPr>
            <w:rStyle w:val="Hyperlink"/>
            <w:rFonts w:cs="Times New Roman"/>
          </w:rPr>
          <w:t xml:space="preserve">National </w:t>
        </w:r>
        <w:r w:rsidR="006D4165" w:rsidRPr="00110B81">
          <w:rPr>
            <w:rStyle w:val="Hyperlink"/>
            <w:rFonts w:cs="Times New Roman"/>
          </w:rPr>
          <w:t>Stop on Red Week</w:t>
        </w:r>
      </w:hyperlink>
      <w:r w:rsidR="006D4165" w:rsidRPr="00CB545C">
        <w:rPr>
          <w:rFonts w:cs="Times New Roman"/>
        </w:rPr>
        <w:t xml:space="preserve"> </w:t>
      </w:r>
      <w:r w:rsidR="00BF4259" w:rsidRPr="00CB545C">
        <w:rPr>
          <w:rFonts w:cs="Times New Roman"/>
        </w:rPr>
        <w:t>beginning August 6</w:t>
      </w:r>
      <w:r w:rsidR="00110B81">
        <w:rPr>
          <w:rFonts w:cs="Times New Roman"/>
        </w:rPr>
        <w:t>th</w:t>
      </w:r>
      <w:r w:rsidR="00BF4259" w:rsidRPr="00CB545C">
        <w:rPr>
          <w:rFonts w:cs="Times New Roman"/>
        </w:rPr>
        <w:t xml:space="preserve"> </w:t>
      </w:r>
      <w:r w:rsidR="00110B81">
        <w:rPr>
          <w:rFonts w:cs="Times New Roman"/>
        </w:rPr>
        <w:t>to</w:t>
      </w:r>
      <w:r w:rsidR="00BF4259" w:rsidRPr="00CB545C">
        <w:rPr>
          <w:rFonts w:cs="Times New Roman"/>
        </w:rPr>
        <w:t xml:space="preserve"> 12</w:t>
      </w:r>
      <w:r w:rsidR="00BF4259" w:rsidRPr="00CB545C">
        <w:rPr>
          <w:rFonts w:cs="Times New Roman"/>
          <w:vertAlign w:val="superscript"/>
        </w:rPr>
        <w:t>th</w:t>
      </w:r>
      <w:r w:rsidR="00BF4259" w:rsidRPr="00CB545C">
        <w:rPr>
          <w:rFonts w:cs="Times New Roman"/>
        </w:rPr>
        <w:t xml:space="preserve"> </w:t>
      </w:r>
      <w:r w:rsidR="006D4165" w:rsidRPr="00CB545C">
        <w:rPr>
          <w:rFonts w:cs="Times New Roman"/>
        </w:rPr>
        <w:t xml:space="preserve">by encouraging all drivers to pay special attention to </w:t>
      </w:r>
      <w:r w:rsidR="00BF4259" w:rsidRPr="00CB545C">
        <w:rPr>
          <w:rFonts w:cs="Times New Roman"/>
        </w:rPr>
        <w:t xml:space="preserve">slowing down at intersections and </w:t>
      </w:r>
      <w:r w:rsidR="006D4165" w:rsidRPr="00CB545C">
        <w:rPr>
          <w:rFonts w:cs="Times New Roman"/>
        </w:rPr>
        <w:t xml:space="preserve">stopping at red lights. </w:t>
      </w:r>
    </w:p>
    <w:bookmarkEnd w:id="6"/>
    <w:p w14:paraId="3AED1E3C" w14:textId="47900EA8" w:rsidR="006D4165" w:rsidRPr="00CB545C" w:rsidRDefault="00E45A32" w:rsidP="006D4165">
      <w:pPr>
        <w:spacing w:line="360" w:lineRule="auto"/>
      </w:pPr>
      <w:r w:rsidRPr="00CB545C">
        <w:t>During Stop on Red Awareness Week</w:t>
      </w:r>
      <w:r w:rsidR="006D4165" w:rsidRPr="00CB545C">
        <w:t xml:space="preserve">, Sensys America is hoping for a Zero Fatality week. </w:t>
      </w:r>
      <w:r w:rsidR="003766DA">
        <w:t>Sensys America is looking forward to o</w:t>
      </w:r>
      <w:r w:rsidR="006D4165" w:rsidRPr="00CB545C">
        <w:t xml:space="preserve">ne week out of the year when there are zero fatalities from red light running. </w:t>
      </w:r>
      <w:r w:rsidR="003766DA">
        <w:t xml:space="preserve"> </w:t>
      </w:r>
      <w:r w:rsidR="000B5DEF" w:rsidRPr="00CB545C">
        <w:t xml:space="preserve">Sensys America </w:t>
      </w:r>
      <w:r w:rsidR="006D4165" w:rsidRPr="00CB545C">
        <w:t xml:space="preserve">CEO Carlos </w:t>
      </w:r>
      <w:proofErr w:type="spellStart"/>
      <w:r w:rsidR="006D4165" w:rsidRPr="00CB545C">
        <w:t>Lofstedt</w:t>
      </w:r>
      <w:proofErr w:type="spellEnd"/>
      <w:r w:rsidR="006D4165" w:rsidRPr="00CB545C">
        <w:t xml:space="preserve"> says, “We hope every week is a Zero Fatality week but espe</w:t>
      </w:r>
      <w:r w:rsidRPr="00CB545C">
        <w:t xml:space="preserve">cially during Stop </w:t>
      </w:r>
      <w:proofErr w:type="gramStart"/>
      <w:r w:rsidRPr="00CB545C">
        <w:t>On</w:t>
      </w:r>
      <w:proofErr w:type="gramEnd"/>
      <w:r w:rsidRPr="00CB545C">
        <w:t xml:space="preserve"> Red week</w:t>
      </w:r>
      <w:r w:rsidR="006D4165" w:rsidRPr="00CB545C">
        <w:t>!</w:t>
      </w:r>
      <w:r w:rsidRPr="00CB545C">
        <w:t>”</w:t>
      </w:r>
    </w:p>
    <w:p w14:paraId="35ADB53F" w14:textId="1A8F9A76" w:rsidR="006D4165" w:rsidRPr="00CB545C" w:rsidRDefault="003766DA" w:rsidP="006D4165">
      <w:pPr>
        <w:spacing w:line="360" w:lineRule="auto"/>
      </w:pPr>
      <w:r>
        <w:t xml:space="preserve">Stop </w:t>
      </w:r>
      <w:proofErr w:type="gramStart"/>
      <w:r>
        <w:t>On</w:t>
      </w:r>
      <w:proofErr w:type="gramEnd"/>
      <w:r>
        <w:t xml:space="preserve"> Red </w:t>
      </w:r>
      <w:r w:rsidR="006D4165" w:rsidRPr="00CB545C">
        <w:t xml:space="preserve">week brings awareness </w:t>
      </w:r>
      <w:r w:rsidR="00BF4259" w:rsidRPr="00CB545C">
        <w:t>of</w:t>
      </w:r>
      <w:r w:rsidR="006D4165" w:rsidRPr="00CB545C">
        <w:t xml:space="preserve"> people’s driving habits</w:t>
      </w:r>
      <w:r w:rsidR="00BF4259" w:rsidRPr="00CB545C">
        <w:t xml:space="preserve"> to the forefront</w:t>
      </w:r>
      <w:r w:rsidR="006D4165" w:rsidRPr="00CB545C">
        <w:t xml:space="preserve">, something Sensys America does every day through red light camera photo enforcement, which has been shown to change people’s driving habits in the locations where they are installed.  </w:t>
      </w:r>
    </w:p>
    <w:p w14:paraId="640EF65F" w14:textId="77777777" w:rsidR="000B5DEF" w:rsidRPr="00CB545C" w:rsidRDefault="006D4165" w:rsidP="006D4165">
      <w:pPr>
        <w:spacing w:line="360" w:lineRule="auto"/>
      </w:pPr>
      <w:r w:rsidRPr="00CB545C">
        <w:t xml:space="preserve">Accidents from red light running are the most preventable accident, while T-bone crashes from red light running can cause the most injury and deaths. Those hurt or killed are not usually the </w:t>
      </w:r>
      <w:proofErr w:type="gramStart"/>
      <w:r w:rsidRPr="00CB545C">
        <w:t>red light</w:t>
      </w:r>
      <w:proofErr w:type="gramEnd"/>
      <w:r w:rsidRPr="00CB545C">
        <w:t xml:space="preserve"> runner but passengers of either both cars, the other driver, pedestrians and cyclists. </w:t>
      </w:r>
    </w:p>
    <w:p w14:paraId="2D0E751A" w14:textId="77777777" w:rsidR="006D4165" w:rsidRPr="00CB545C" w:rsidRDefault="000B5DEF" w:rsidP="006D4165">
      <w:pPr>
        <w:spacing w:line="360" w:lineRule="auto"/>
      </w:pPr>
      <w:r w:rsidRPr="00CB545C">
        <w:t>“</w:t>
      </w:r>
      <w:r w:rsidR="006D4165" w:rsidRPr="00CB545C">
        <w:t>Red light running is an extremely selfish act because the driver isn’t usually hurt</w:t>
      </w:r>
      <w:r w:rsidR="00E45A32" w:rsidRPr="00CB545C">
        <w:t>. I</w:t>
      </w:r>
      <w:r w:rsidR="006D4165" w:rsidRPr="00CB545C">
        <w:t>t’s passengers and drivers of other cars</w:t>
      </w:r>
      <w:r w:rsidRPr="00CB545C">
        <w:t>,</w:t>
      </w:r>
      <w:r w:rsidR="006D4165" w:rsidRPr="00CB545C">
        <w:t xml:space="preserve"> as well as pedestrians and cyclists</w:t>
      </w:r>
      <w:r w:rsidRPr="00CB545C">
        <w:t>,</w:t>
      </w:r>
      <w:r w:rsidR="006D4165" w:rsidRPr="00CB545C">
        <w:t xml:space="preserve"> who suffer from this self-centered behavior</w:t>
      </w:r>
      <w:r w:rsidRPr="00CB545C">
        <w:t>. The long-lasting ripple effect is incalculable because, of course, the</w:t>
      </w:r>
      <w:r w:rsidR="006D4165" w:rsidRPr="00CB545C">
        <w:t xml:space="preserve"> families</w:t>
      </w:r>
      <w:r w:rsidRPr="00CB545C">
        <w:t xml:space="preserve"> and friends suffer as well,” said Carlos </w:t>
      </w:r>
      <w:proofErr w:type="spellStart"/>
      <w:r w:rsidRPr="00CB545C">
        <w:t>Lofstedt</w:t>
      </w:r>
      <w:proofErr w:type="spellEnd"/>
      <w:r w:rsidR="006D4165" w:rsidRPr="00CB545C">
        <w:t xml:space="preserve">. </w:t>
      </w:r>
    </w:p>
    <w:p w14:paraId="1EAF3114" w14:textId="77777777" w:rsidR="00BF4259" w:rsidRPr="00CB545C" w:rsidRDefault="00BC64F7" w:rsidP="00BF4259">
      <w:pPr>
        <w:spacing w:line="360" w:lineRule="auto"/>
        <w:jc w:val="center"/>
      </w:pPr>
      <w:r w:rsidRPr="00CB545C">
        <w:t>We hope this week</w:t>
      </w:r>
      <w:r w:rsidR="00BF4259" w:rsidRPr="00CB545C">
        <w:t xml:space="preserve"> drivers will pay </w:t>
      </w:r>
      <w:r w:rsidRPr="00CB545C">
        <w:t>attention as they ap</w:t>
      </w:r>
      <w:r w:rsidR="00BF4259" w:rsidRPr="00CB545C">
        <w:t>proach red light intersections.</w:t>
      </w:r>
    </w:p>
    <w:p w14:paraId="3E479F02" w14:textId="77777777" w:rsidR="00AE2A0D" w:rsidRDefault="002D49BD" w:rsidP="00AE2A0D">
      <w:pPr>
        <w:spacing w:line="360" w:lineRule="auto"/>
        <w:jc w:val="center"/>
      </w:pPr>
      <w:r w:rsidRPr="00CB545C">
        <w:t>-more-</w:t>
      </w:r>
    </w:p>
    <w:p w14:paraId="2479EBDE" w14:textId="5CABEAEA" w:rsidR="006D4165" w:rsidRDefault="002F0F0B" w:rsidP="00AE2A0D">
      <w:pPr>
        <w:spacing w:line="360" w:lineRule="auto"/>
        <w:jc w:val="left"/>
      </w:pPr>
      <w:r>
        <w:lastRenderedPageBreak/>
        <w:t xml:space="preserve">What </w:t>
      </w:r>
      <w:r w:rsidR="00F32E50">
        <w:t xml:space="preserve">drivers </w:t>
      </w:r>
      <w:r>
        <w:t>can do:</w:t>
      </w:r>
    </w:p>
    <w:p w14:paraId="745A6163" w14:textId="0C26EA7D" w:rsidR="00525943" w:rsidRPr="00051664" w:rsidRDefault="00900517" w:rsidP="00B80E21">
      <w:pPr>
        <w:pStyle w:val="ListParagraph"/>
        <w:numPr>
          <w:ilvl w:val="0"/>
          <w:numId w:val="9"/>
        </w:numPr>
        <w:spacing w:before="0" w:after="0"/>
        <w:rPr>
          <w:rFonts w:asciiTheme="minorHAnsi" w:hAnsiTheme="minorHAnsi"/>
        </w:rPr>
      </w:pPr>
      <w:r>
        <w:rPr>
          <w:rFonts w:asciiTheme="minorHAnsi" w:hAnsiTheme="minorHAnsi"/>
        </w:rPr>
        <w:t xml:space="preserve">Stop </w:t>
      </w:r>
      <w:proofErr w:type="gramStart"/>
      <w:r>
        <w:rPr>
          <w:rFonts w:asciiTheme="minorHAnsi" w:hAnsiTheme="minorHAnsi"/>
        </w:rPr>
        <w:t>On</w:t>
      </w:r>
      <w:proofErr w:type="gramEnd"/>
      <w:r>
        <w:rPr>
          <w:rFonts w:asciiTheme="minorHAnsi" w:hAnsiTheme="minorHAnsi"/>
        </w:rPr>
        <w:t xml:space="preserve"> Red</w:t>
      </w:r>
      <w:r w:rsidR="00525943" w:rsidRPr="00051664">
        <w:rPr>
          <w:rFonts w:asciiTheme="minorHAnsi" w:hAnsiTheme="minorHAnsi"/>
        </w:rPr>
        <w:t>.</w:t>
      </w:r>
    </w:p>
    <w:p w14:paraId="4A570694" w14:textId="3492AA96" w:rsidR="00525943" w:rsidRPr="00051664" w:rsidRDefault="004A793C" w:rsidP="00B80E21">
      <w:pPr>
        <w:pStyle w:val="ListParagraph"/>
        <w:numPr>
          <w:ilvl w:val="0"/>
          <w:numId w:val="9"/>
        </w:numPr>
        <w:spacing w:before="0" w:after="0"/>
        <w:rPr>
          <w:rFonts w:asciiTheme="minorHAnsi" w:hAnsiTheme="minorHAnsi"/>
        </w:rPr>
      </w:pPr>
      <w:r>
        <w:rPr>
          <w:rFonts w:asciiTheme="minorHAnsi" w:hAnsiTheme="minorHAnsi"/>
        </w:rPr>
        <w:t>Where right turn on red is allowed, m</w:t>
      </w:r>
      <w:r w:rsidR="00900517">
        <w:rPr>
          <w:rFonts w:asciiTheme="minorHAnsi" w:hAnsiTheme="minorHAnsi"/>
        </w:rPr>
        <w:t>ake a full stop before turning right</w:t>
      </w:r>
      <w:r>
        <w:rPr>
          <w:rFonts w:asciiTheme="minorHAnsi" w:hAnsiTheme="minorHAnsi"/>
        </w:rPr>
        <w:t>.</w:t>
      </w:r>
      <w:r w:rsidR="00900517">
        <w:rPr>
          <w:rFonts w:asciiTheme="minorHAnsi" w:hAnsiTheme="minorHAnsi"/>
        </w:rPr>
        <w:t xml:space="preserve"> </w:t>
      </w:r>
    </w:p>
    <w:p w14:paraId="07A44019" w14:textId="0E5B2622" w:rsidR="00525943" w:rsidRPr="00051664" w:rsidRDefault="00525943" w:rsidP="00B80E21">
      <w:pPr>
        <w:pStyle w:val="ListParagraph"/>
        <w:numPr>
          <w:ilvl w:val="0"/>
          <w:numId w:val="9"/>
        </w:numPr>
        <w:spacing w:before="0" w:after="0"/>
        <w:rPr>
          <w:rFonts w:asciiTheme="minorHAnsi" w:hAnsiTheme="minorHAnsi"/>
        </w:rPr>
      </w:pPr>
      <w:r w:rsidRPr="00051664">
        <w:rPr>
          <w:rFonts w:asciiTheme="minorHAnsi" w:hAnsiTheme="minorHAnsi"/>
        </w:rPr>
        <w:t xml:space="preserve">Look both ways before entering an intersection, even </w:t>
      </w:r>
      <w:r w:rsidR="00AD0996">
        <w:rPr>
          <w:rFonts w:asciiTheme="minorHAnsi" w:hAnsiTheme="minorHAnsi"/>
        </w:rPr>
        <w:t xml:space="preserve">on a </w:t>
      </w:r>
      <w:r w:rsidRPr="00051664">
        <w:rPr>
          <w:rFonts w:asciiTheme="minorHAnsi" w:hAnsiTheme="minorHAnsi"/>
        </w:rPr>
        <w:t>green light.</w:t>
      </w:r>
    </w:p>
    <w:p w14:paraId="657CFB44" w14:textId="77777777" w:rsidR="00525943" w:rsidRPr="00051664" w:rsidRDefault="00525943" w:rsidP="00B80E21">
      <w:pPr>
        <w:pStyle w:val="ListParagraph"/>
        <w:numPr>
          <w:ilvl w:val="0"/>
          <w:numId w:val="9"/>
        </w:numPr>
        <w:spacing w:before="0" w:after="0"/>
        <w:rPr>
          <w:rFonts w:asciiTheme="minorHAnsi" w:hAnsiTheme="minorHAnsi"/>
        </w:rPr>
      </w:pPr>
      <w:r w:rsidRPr="00051664">
        <w:rPr>
          <w:rFonts w:asciiTheme="minorHAnsi" w:hAnsiTheme="minorHAnsi"/>
        </w:rPr>
        <w:t>Signal Every turn.</w:t>
      </w:r>
    </w:p>
    <w:p w14:paraId="06C03C05" w14:textId="77777777" w:rsidR="00525943" w:rsidRDefault="00525943" w:rsidP="00B80E21">
      <w:pPr>
        <w:pStyle w:val="ListParagraph"/>
        <w:numPr>
          <w:ilvl w:val="0"/>
          <w:numId w:val="9"/>
        </w:numPr>
        <w:spacing w:before="0" w:after="0"/>
        <w:rPr>
          <w:rFonts w:asciiTheme="minorHAnsi" w:hAnsiTheme="minorHAnsi"/>
        </w:rPr>
      </w:pPr>
      <w:r w:rsidRPr="00051664">
        <w:rPr>
          <w:rFonts w:asciiTheme="minorHAnsi" w:hAnsiTheme="minorHAnsi"/>
        </w:rPr>
        <w:t>Yield to other drivers and to bicyclists and pedestrians.</w:t>
      </w:r>
    </w:p>
    <w:p w14:paraId="373D6AAB" w14:textId="77777777" w:rsidR="00B80E21" w:rsidRDefault="00B80E21" w:rsidP="00B80E21">
      <w:pPr>
        <w:spacing w:after="0"/>
      </w:pPr>
    </w:p>
    <w:p w14:paraId="1FEEEDD6" w14:textId="77777777" w:rsidR="00B80E21" w:rsidRPr="00AD0996" w:rsidRDefault="00B80E21" w:rsidP="00B80E21">
      <w:pPr>
        <w:spacing w:line="360" w:lineRule="auto"/>
      </w:pPr>
      <w:r w:rsidRPr="00AD0996">
        <w:t xml:space="preserve">Being rushed and distracted by other things are some of the causes for red light running. This Stop </w:t>
      </w:r>
      <w:proofErr w:type="gramStart"/>
      <w:r w:rsidRPr="00AD0996">
        <w:t>On</w:t>
      </w:r>
      <w:proofErr w:type="gramEnd"/>
      <w:r w:rsidRPr="00AD0996">
        <w:t xml:space="preserve"> Red week, we ask drivers to remember, when they’re behind a car, they’re operating a piece of machinery that needs their full attention.  </w:t>
      </w:r>
    </w:p>
    <w:p w14:paraId="274E636B" w14:textId="1684356C" w:rsidR="00B80E21" w:rsidRPr="00051664" w:rsidRDefault="00B80E21" w:rsidP="00B80E21">
      <w:pPr>
        <w:pStyle w:val="ListParagraph"/>
        <w:spacing w:before="0" w:after="0"/>
        <w:ind w:left="0" w:firstLine="0"/>
        <w:rPr>
          <w:rFonts w:asciiTheme="minorHAnsi" w:hAnsiTheme="minorHAnsi"/>
        </w:rPr>
      </w:pPr>
      <w:r>
        <w:rPr>
          <w:rFonts w:asciiTheme="minorHAnsi" w:hAnsiTheme="minorHAnsi"/>
          <w:b/>
          <w:u w:val="single"/>
        </w:rPr>
        <w:t xml:space="preserve">STOP ON RED </w:t>
      </w:r>
      <w:r w:rsidRPr="00B80E21">
        <w:rPr>
          <w:rFonts w:asciiTheme="minorHAnsi" w:hAnsiTheme="minorHAnsi"/>
          <w:b/>
          <w:u w:val="single"/>
        </w:rPr>
        <w:t>EVENT:</w:t>
      </w:r>
      <w:r>
        <w:rPr>
          <w:rFonts w:asciiTheme="minorHAnsi" w:hAnsiTheme="minorHAnsi"/>
        </w:rPr>
        <w:t xml:space="preserve"> </w:t>
      </w:r>
      <w:r w:rsidR="00F70556">
        <w:rPr>
          <w:rFonts w:asciiTheme="minorHAnsi" w:hAnsiTheme="minorHAnsi"/>
        </w:rPr>
        <w:t xml:space="preserve">Meet </w:t>
      </w:r>
      <w:hyperlink r:id="rId13" w:history="1">
        <w:r w:rsidRPr="00B80E21">
          <w:rPr>
            <w:rStyle w:val="Hyperlink"/>
            <w:rFonts w:asciiTheme="minorHAnsi" w:hAnsiTheme="minorHAnsi"/>
          </w:rPr>
          <w:t xml:space="preserve">Sensys </w:t>
        </w:r>
        <w:r w:rsidRPr="00B80E21">
          <w:rPr>
            <w:rStyle w:val="Hyperlink"/>
            <w:rFonts w:asciiTheme="minorHAnsi" w:hAnsiTheme="minorHAnsi"/>
          </w:rPr>
          <w:t>A</w:t>
        </w:r>
        <w:r w:rsidRPr="00B80E21">
          <w:rPr>
            <w:rStyle w:val="Hyperlink"/>
            <w:rFonts w:asciiTheme="minorHAnsi" w:hAnsiTheme="minorHAnsi"/>
          </w:rPr>
          <w:t>merica</w:t>
        </w:r>
      </w:hyperlink>
      <w:r>
        <w:rPr>
          <w:rFonts w:asciiTheme="minorHAnsi" w:hAnsiTheme="minorHAnsi"/>
        </w:rPr>
        <w:t xml:space="preserve"> </w:t>
      </w:r>
      <w:r w:rsidR="00F70556">
        <w:rPr>
          <w:rFonts w:asciiTheme="minorHAnsi" w:hAnsiTheme="minorHAnsi"/>
        </w:rPr>
        <w:t xml:space="preserve">at </w:t>
      </w:r>
      <w:r>
        <w:rPr>
          <w:rFonts w:asciiTheme="minorHAnsi" w:hAnsiTheme="minorHAnsi"/>
        </w:rPr>
        <w:t xml:space="preserve">the City of Orlando’s Stop on Red Event </w:t>
      </w:r>
      <w:r w:rsidRPr="00B80E21">
        <w:rPr>
          <w:rFonts w:asciiTheme="minorHAnsi" w:hAnsiTheme="minorHAnsi"/>
          <w:b/>
        </w:rPr>
        <w:t>August 11</w:t>
      </w:r>
      <w:r w:rsidRPr="00B80E21">
        <w:rPr>
          <w:rFonts w:asciiTheme="minorHAnsi" w:hAnsiTheme="minorHAnsi"/>
          <w:b/>
          <w:vertAlign w:val="superscript"/>
        </w:rPr>
        <w:t>th</w:t>
      </w:r>
      <w:r w:rsidRPr="00B80E21">
        <w:rPr>
          <w:rFonts w:asciiTheme="minorHAnsi" w:hAnsiTheme="minorHAnsi"/>
          <w:b/>
        </w:rPr>
        <w:t xml:space="preserve"> from 9am to 11am</w:t>
      </w:r>
      <w:r>
        <w:rPr>
          <w:rFonts w:asciiTheme="minorHAnsi" w:hAnsiTheme="minorHAnsi"/>
        </w:rPr>
        <w:t xml:space="preserve"> at the location of </w:t>
      </w:r>
      <w:r w:rsidR="002A0339">
        <w:rPr>
          <w:rFonts w:asciiTheme="minorHAnsi" w:hAnsiTheme="minorHAnsi"/>
        </w:rPr>
        <w:t xml:space="preserve">the new Orlando Police Department </w:t>
      </w:r>
      <w:r w:rsidR="004A793C">
        <w:rPr>
          <w:rFonts w:asciiTheme="minorHAnsi" w:hAnsiTheme="minorHAnsi"/>
        </w:rPr>
        <w:t xml:space="preserve">facility </w:t>
      </w:r>
      <w:r w:rsidR="00F70556">
        <w:rPr>
          <w:rFonts w:asciiTheme="minorHAnsi" w:hAnsiTheme="minorHAnsi"/>
        </w:rPr>
        <w:t xml:space="preserve">at the intersection of </w:t>
      </w:r>
      <w:r>
        <w:rPr>
          <w:rFonts w:asciiTheme="minorHAnsi" w:hAnsiTheme="minorHAnsi"/>
        </w:rPr>
        <w:t xml:space="preserve">Orange </w:t>
      </w:r>
      <w:bookmarkStart w:id="7" w:name="_GoBack"/>
      <w:bookmarkEnd w:id="7"/>
      <w:r>
        <w:rPr>
          <w:rFonts w:asciiTheme="minorHAnsi" w:hAnsiTheme="minorHAnsi"/>
        </w:rPr>
        <w:t xml:space="preserve">Blossom Trail and West South Street. Also participating will be the </w:t>
      </w:r>
      <w:hyperlink r:id="rId14" w:history="1">
        <w:r w:rsidRPr="002C7CFA">
          <w:rPr>
            <w:rStyle w:val="Hyperlink"/>
            <w:rFonts w:asciiTheme="minorHAnsi" w:hAnsiTheme="minorHAnsi"/>
          </w:rPr>
          <w:t>City of Orlando Transportation Department</w:t>
        </w:r>
      </w:hyperlink>
      <w:r>
        <w:rPr>
          <w:rFonts w:asciiTheme="minorHAnsi" w:hAnsiTheme="minorHAnsi"/>
        </w:rPr>
        <w:t xml:space="preserve">, </w:t>
      </w:r>
      <w:hyperlink r:id="rId15" w:history="1">
        <w:r w:rsidRPr="001863B4">
          <w:rPr>
            <w:rStyle w:val="Hyperlink"/>
            <w:rFonts w:asciiTheme="minorHAnsi" w:hAnsiTheme="minorHAnsi"/>
          </w:rPr>
          <w:t>Orlando Stops</w:t>
        </w:r>
      </w:hyperlink>
      <w:r>
        <w:rPr>
          <w:rFonts w:asciiTheme="minorHAnsi" w:hAnsiTheme="minorHAnsi"/>
        </w:rPr>
        <w:t xml:space="preserve">, </w:t>
      </w:r>
      <w:hyperlink r:id="rId16" w:tooltip="Orlando Police Department" w:history="1">
        <w:r w:rsidRPr="002C7CFA">
          <w:rPr>
            <w:rStyle w:val="Hyperlink"/>
            <w:rFonts w:asciiTheme="minorHAnsi" w:hAnsiTheme="minorHAnsi"/>
          </w:rPr>
          <w:t>Orlando Police Department</w:t>
        </w:r>
      </w:hyperlink>
      <w:r>
        <w:rPr>
          <w:rFonts w:asciiTheme="minorHAnsi" w:hAnsiTheme="minorHAnsi"/>
        </w:rPr>
        <w:t xml:space="preserve">, </w:t>
      </w:r>
      <w:hyperlink r:id="rId17" w:history="1">
        <w:r w:rsidRPr="002C7CFA">
          <w:rPr>
            <w:rStyle w:val="Hyperlink"/>
            <w:rFonts w:asciiTheme="minorHAnsi" w:hAnsiTheme="minorHAnsi"/>
          </w:rPr>
          <w:t>Orange County Sheriff’s Office</w:t>
        </w:r>
      </w:hyperlink>
      <w:r>
        <w:rPr>
          <w:rFonts w:asciiTheme="minorHAnsi" w:hAnsiTheme="minorHAnsi"/>
        </w:rPr>
        <w:t xml:space="preserve">, </w:t>
      </w:r>
      <w:hyperlink r:id="rId18" w:history="1">
        <w:r w:rsidRPr="002C7CFA">
          <w:rPr>
            <w:rStyle w:val="Hyperlink"/>
            <w:rFonts w:asciiTheme="minorHAnsi" w:hAnsiTheme="minorHAnsi"/>
          </w:rPr>
          <w:t>Florida Department of Transportation</w:t>
        </w:r>
      </w:hyperlink>
      <w:r>
        <w:rPr>
          <w:rFonts w:asciiTheme="minorHAnsi" w:hAnsiTheme="minorHAnsi"/>
        </w:rPr>
        <w:t xml:space="preserve">, </w:t>
      </w:r>
      <w:hyperlink r:id="rId19" w:history="1">
        <w:r w:rsidRPr="002C7CFA">
          <w:rPr>
            <w:rStyle w:val="Hyperlink"/>
            <w:rFonts w:asciiTheme="minorHAnsi" w:hAnsiTheme="minorHAnsi"/>
          </w:rPr>
          <w:t>National Coalition for Safer Roads</w:t>
        </w:r>
      </w:hyperlink>
      <w:r>
        <w:rPr>
          <w:rFonts w:asciiTheme="minorHAnsi" w:hAnsiTheme="minorHAnsi"/>
        </w:rPr>
        <w:t xml:space="preserve">, </w:t>
      </w:r>
      <w:hyperlink r:id="rId20" w:history="1">
        <w:r w:rsidRPr="002C7CFA">
          <w:rPr>
            <w:rStyle w:val="Hyperlink"/>
            <w:rFonts w:asciiTheme="minorHAnsi" w:hAnsiTheme="minorHAnsi"/>
          </w:rPr>
          <w:t>Bike Walk Central Florida</w:t>
        </w:r>
      </w:hyperlink>
      <w:r>
        <w:rPr>
          <w:rFonts w:asciiTheme="minorHAnsi" w:hAnsiTheme="minorHAnsi"/>
        </w:rPr>
        <w:t xml:space="preserve"> and the </w:t>
      </w:r>
      <w:hyperlink r:id="rId21" w:tooltip="Florida Highway Patrol" w:history="1">
        <w:r w:rsidRPr="00AE2A0D">
          <w:rPr>
            <w:rStyle w:val="Hyperlink"/>
            <w:rFonts w:asciiTheme="minorHAnsi" w:hAnsiTheme="minorHAnsi"/>
          </w:rPr>
          <w:t>Florida Highway Patrol</w:t>
        </w:r>
      </w:hyperlink>
      <w:r>
        <w:rPr>
          <w:rFonts w:asciiTheme="minorHAnsi" w:hAnsiTheme="minorHAnsi"/>
        </w:rPr>
        <w:t xml:space="preserve">. </w:t>
      </w:r>
    </w:p>
    <w:p w14:paraId="2C26F67F" w14:textId="77777777" w:rsidR="00B80E21" w:rsidRDefault="00B80E21" w:rsidP="00D02FA5">
      <w:pPr>
        <w:contextualSpacing/>
        <w:rPr>
          <w:rFonts w:cs="Times New Roman"/>
          <w:b/>
        </w:rPr>
      </w:pPr>
    </w:p>
    <w:p w14:paraId="06161762" w14:textId="288601AC" w:rsidR="00D02FA5" w:rsidRPr="00AD0996" w:rsidRDefault="00D02FA5" w:rsidP="00D02FA5">
      <w:pPr>
        <w:contextualSpacing/>
        <w:rPr>
          <w:rFonts w:cs="Times New Roman"/>
          <w:b/>
        </w:rPr>
      </w:pPr>
      <w:r w:rsidRPr="00AD0996">
        <w:rPr>
          <w:rFonts w:cs="Times New Roman"/>
          <w:b/>
        </w:rPr>
        <w:t xml:space="preserve">About </w:t>
      </w:r>
      <w:hyperlink r:id="rId22" w:history="1">
        <w:r w:rsidRPr="00AD130E">
          <w:rPr>
            <w:rStyle w:val="Hyperlink"/>
            <w:rFonts w:cs="Times New Roman"/>
            <w:b/>
          </w:rPr>
          <w:t>Sensys America</w:t>
        </w:r>
      </w:hyperlink>
    </w:p>
    <w:p w14:paraId="2F7ECC6A" w14:textId="2E74D979" w:rsidR="00CB545C" w:rsidRPr="00CB545C" w:rsidRDefault="00D02FA5" w:rsidP="00CB545C">
      <w:pPr>
        <w:shd w:val="clear" w:color="auto" w:fill="FFFFFF"/>
        <w:spacing w:line="270" w:lineRule="atLeast"/>
        <w:jc w:val="left"/>
        <w:textAlignment w:val="baseline"/>
      </w:pPr>
      <w:r w:rsidRPr="00CB545C">
        <w:rPr>
          <w:rFonts w:cs="Times New Roman"/>
        </w:rPr>
        <w:t xml:space="preserve">Sensys America provides the most tested and widely used photo enforcement systems in the world with advanced technology for traffic safety and a commitment to reducing fatalities to zero. </w:t>
      </w:r>
      <w:r w:rsidR="00CB545C" w:rsidRPr="00CB545C">
        <w:t>Sensys America, is a privately held company headquartered in Orlando, Florida with a US client base that includes customers in Florida, Alabama, Tennessee, Rhode Island and our nation’s Capital, Washington D.C. Sensys’ team of photo enforcement experts provides decades of combined experience developing, installing and operating photo red light and speed programs in the United States and throughout the World.</w:t>
      </w:r>
    </w:p>
    <w:p w14:paraId="188BC07A" w14:textId="27E86F8D" w:rsidR="00D02FA5" w:rsidRPr="00AD0996" w:rsidRDefault="00D02FA5" w:rsidP="00D02FA5">
      <w:pPr>
        <w:contextualSpacing/>
        <w:rPr>
          <w:rFonts w:cs="Times New Roman"/>
        </w:rPr>
      </w:pPr>
      <w:r w:rsidRPr="00AD0996">
        <w:rPr>
          <w:rFonts w:cs="Times New Roman"/>
        </w:rPr>
        <w:t xml:space="preserve">For more information about Sensys America visit </w:t>
      </w:r>
      <w:hyperlink r:id="rId23" w:history="1">
        <w:r w:rsidR="00AD0996" w:rsidRPr="00AD0996">
          <w:rPr>
            <w:rStyle w:val="Hyperlink"/>
            <w:rFonts w:cs="Times New Roman"/>
          </w:rPr>
          <w:t>www.sensysamerica.net</w:t>
        </w:r>
      </w:hyperlink>
    </w:p>
    <w:p w14:paraId="13766AA0" w14:textId="77777777" w:rsidR="00AD0996" w:rsidRPr="00AD0996" w:rsidRDefault="00AD0996" w:rsidP="00D02FA5">
      <w:pPr>
        <w:contextualSpacing/>
        <w:rPr>
          <w:rFonts w:cs="Times New Roman"/>
        </w:rPr>
      </w:pPr>
    </w:p>
    <w:p w14:paraId="386153FA" w14:textId="77777777" w:rsidR="00D535E6" w:rsidRPr="00AD0996" w:rsidRDefault="00D535E6" w:rsidP="00D535E6">
      <w:pPr>
        <w:shd w:val="clear" w:color="auto" w:fill="FFFFFF"/>
        <w:spacing w:line="270" w:lineRule="atLeast"/>
        <w:jc w:val="center"/>
        <w:textAlignment w:val="baseline"/>
        <w:rPr>
          <w:rFonts w:eastAsia="Times New Roman" w:cs="Times New Roman"/>
          <w:color w:val="333333"/>
        </w:rPr>
      </w:pPr>
      <w:r w:rsidRPr="00AD0996">
        <w:rPr>
          <w:rFonts w:eastAsia="Times New Roman" w:cs="Times New Roman"/>
          <w:color w:val="333333"/>
        </w:rPr>
        <w:t>###</w:t>
      </w:r>
    </w:p>
    <w:p w14:paraId="08DF7BB6" w14:textId="21FA209F" w:rsidR="00A844E4" w:rsidRPr="00AD0996" w:rsidRDefault="00D535E6" w:rsidP="00D535E6">
      <w:pPr>
        <w:shd w:val="clear" w:color="auto" w:fill="FFFFFF"/>
        <w:spacing w:line="270" w:lineRule="atLeast"/>
        <w:jc w:val="left"/>
        <w:textAlignment w:val="baseline"/>
        <w:rPr>
          <w:rFonts w:eastAsia="Times New Roman" w:cs="Times New Roman"/>
          <w:color w:val="234781"/>
        </w:rPr>
      </w:pPr>
      <w:r w:rsidRPr="00AD0996">
        <w:rPr>
          <w:rFonts w:eastAsia="Times New Roman" w:cs="Times New Roman"/>
          <w:b/>
          <w:bCs/>
          <w:color w:val="234781"/>
        </w:rPr>
        <w:t>Contact</w:t>
      </w:r>
      <w:r w:rsidR="00A844E4" w:rsidRPr="00AD0996">
        <w:rPr>
          <w:rFonts w:eastAsia="Times New Roman" w:cs="Times New Roman"/>
          <w:b/>
          <w:bCs/>
          <w:color w:val="234781"/>
        </w:rPr>
        <w:t>:</w:t>
      </w:r>
    </w:p>
    <w:tbl>
      <w:tblPr>
        <w:tblW w:w="0" w:type="auto"/>
        <w:tblCellSpacing w:w="15" w:type="dxa"/>
        <w:tblCellMar>
          <w:left w:w="0" w:type="dxa"/>
          <w:right w:w="0" w:type="dxa"/>
        </w:tblCellMar>
        <w:tblLook w:val="04A0" w:firstRow="1" w:lastRow="0" w:firstColumn="1" w:lastColumn="0" w:noHBand="0" w:noVBand="1"/>
      </w:tblPr>
      <w:tblGrid>
        <w:gridCol w:w="4507"/>
      </w:tblGrid>
      <w:tr w:rsidR="00A844E4" w:rsidRPr="00AD0996" w14:paraId="1F929BAA" w14:textId="77777777" w:rsidTr="00CB545C">
        <w:trPr>
          <w:tblCellSpacing w:w="15" w:type="dxa"/>
        </w:trPr>
        <w:tc>
          <w:tcPr>
            <w:tcW w:w="4447" w:type="dxa"/>
            <w:tcBorders>
              <w:top w:val="nil"/>
              <w:left w:val="nil"/>
              <w:bottom w:val="nil"/>
              <w:right w:val="nil"/>
            </w:tcBorders>
            <w:tcMar>
              <w:top w:w="60" w:type="dxa"/>
              <w:left w:w="75" w:type="dxa"/>
              <w:bottom w:w="60" w:type="dxa"/>
              <w:right w:w="150" w:type="dxa"/>
            </w:tcMar>
            <w:vAlign w:val="center"/>
            <w:hideMark/>
          </w:tcPr>
          <w:p w14:paraId="00999916" w14:textId="22EA48DD" w:rsidR="00AE2A0D" w:rsidRPr="00AD0996" w:rsidRDefault="000B396F" w:rsidP="00AE2A0D">
            <w:pPr>
              <w:ind w:right="1884"/>
              <w:rPr>
                <w:rFonts w:eastAsia="Times New Roman" w:cs="Times New Roman"/>
              </w:rPr>
            </w:pPr>
            <w:r>
              <w:rPr>
                <w:rFonts w:eastAsia="Times New Roman" w:cs="Times New Roman"/>
              </w:rPr>
              <w:t xml:space="preserve">Matina </w:t>
            </w:r>
            <w:r w:rsidR="00D535E6" w:rsidRPr="00AD0996">
              <w:rPr>
                <w:rFonts w:eastAsia="Times New Roman" w:cs="Times New Roman"/>
              </w:rPr>
              <w:t>Vourvopou</w:t>
            </w:r>
            <w:r w:rsidR="00CB545C">
              <w:rPr>
                <w:rFonts w:eastAsia="Times New Roman" w:cs="Times New Roman"/>
              </w:rPr>
              <w:t>l</w:t>
            </w:r>
            <w:r w:rsidR="00D535E6" w:rsidRPr="00AD0996">
              <w:rPr>
                <w:rFonts w:eastAsia="Times New Roman" w:cs="Times New Roman"/>
              </w:rPr>
              <w:t>os</w:t>
            </w:r>
            <w:r w:rsidR="00A844E4" w:rsidRPr="00AD0996">
              <w:rPr>
                <w:rFonts w:eastAsia="Times New Roman" w:cs="Times New Roman"/>
              </w:rPr>
              <w:br/>
            </w:r>
            <w:r w:rsidR="00D535E6" w:rsidRPr="00AD0996">
              <w:rPr>
                <w:rFonts w:eastAsia="Times New Roman" w:cs="Times New Roman"/>
              </w:rPr>
              <w:t>Cell</w:t>
            </w:r>
            <w:r w:rsidR="00A844E4" w:rsidRPr="00AD0996">
              <w:rPr>
                <w:rFonts w:eastAsia="Times New Roman" w:cs="Times New Roman"/>
              </w:rPr>
              <w:t xml:space="preserve">: </w:t>
            </w:r>
            <w:r w:rsidR="002F2718">
              <w:rPr>
                <w:rFonts w:eastAsia="Times New Roman" w:cs="Times New Roman"/>
              </w:rPr>
              <w:t>401-999-790</w:t>
            </w:r>
            <w:r w:rsidR="00AE2A0D">
              <w:rPr>
                <w:rFonts w:eastAsia="Times New Roman" w:cs="Times New Roman"/>
              </w:rPr>
              <w:t>9</w:t>
            </w:r>
          </w:p>
        </w:tc>
      </w:tr>
    </w:tbl>
    <w:p w14:paraId="566A84DA" w14:textId="77777777" w:rsidR="00A844E4" w:rsidRPr="00A844E4" w:rsidRDefault="00A844E4" w:rsidP="00AE2A0D">
      <w:pPr>
        <w:rPr>
          <w:rFonts w:ascii="Times New Roman" w:hAnsi="Times New Roman" w:cs="Times New Roman"/>
        </w:rPr>
      </w:pPr>
    </w:p>
    <w:sectPr w:rsidR="00A844E4" w:rsidRPr="00A844E4" w:rsidSect="009842B1">
      <w:headerReference w:type="default" r:id="rId24"/>
      <w:footerReference w:type="default" r:id="rId25"/>
      <w:type w:val="continuous"/>
      <w:pgSz w:w="12240" w:h="15840"/>
      <w:pgMar w:top="2070" w:right="1530" w:bottom="1440" w:left="1440" w:header="360" w:footer="71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E9249" w14:textId="77777777" w:rsidR="0016157C" w:rsidRDefault="0016157C" w:rsidP="00AD0C90">
      <w:pPr>
        <w:spacing w:after="0"/>
      </w:pPr>
      <w:r>
        <w:separator/>
      </w:r>
    </w:p>
  </w:endnote>
  <w:endnote w:type="continuationSeparator" w:id="0">
    <w:p w14:paraId="08C6C79E" w14:textId="77777777" w:rsidR="0016157C" w:rsidRDefault="0016157C" w:rsidP="00AD0C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Futura">
    <w:charset w:val="00"/>
    <w:family w:val="auto"/>
    <w:pitch w:val="variable"/>
    <w:sig w:usb0="80000067" w:usb1="00000000" w:usb2="00000000" w:usb3="00000000" w:csb0="000001FB"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7C4B8" w14:textId="77777777" w:rsidR="00726E55" w:rsidRDefault="00726E55" w:rsidP="00D84E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22A747" w14:textId="77777777" w:rsidR="00726E55" w:rsidRDefault="00726E55" w:rsidP="00A9536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B4FA8" w14:textId="77777777" w:rsidR="00726E55" w:rsidRPr="00DD5622" w:rsidRDefault="00726E55" w:rsidP="005965C5">
    <w:pPr>
      <w:pStyle w:val="Footer"/>
      <w:tabs>
        <w:tab w:val="clear" w:pos="4320"/>
        <w:tab w:val="clear" w:pos="8640"/>
        <w:tab w:val="left" w:pos="747"/>
        <w:tab w:val="left" w:pos="2720"/>
        <w:tab w:val="left" w:pos="9210"/>
        <w:tab w:val="right" w:pos="10170"/>
      </w:tabs>
      <w:ind w:right="360"/>
      <w:jc w:val="right"/>
      <w:rPr>
        <w:color w:val="FFFFFF" w:themeColor="background1"/>
      </w:rPr>
    </w:pPr>
    <w:r w:rsidRPr="00DD5622">
      <w:rPr>
        <w:noProof/>
        <w:color w:val="FFFFFF" w:themeColor="background1"/>
        <w:lang w:eastAsia="en-US"/>
      </w:rPr>
      <w:drawing>
        <wp:anchor distT="0" distB="0" distL="114300" distR="114300" simplePos="0" relativeHeight="251673600" behindDoc="1" locked="0" layoutInCell="1" allowOverlap="1" wp14:anchorId="6167E3E9" wp14:editId="699F53C2">
          <wp:simplePos x="0" y="0"/>
          <wp:positionH relativeFrom="column">
            <wp:posOffset>-921385</wp:posOffset>
          </wp:positionH>
          <wp:positionV relativeFrom="paragraph">
            <wp:posOffset>-64770</wp:posOffset>
          </wp:positionV>
          <wp:extent cx="7797966" cy="543772"/>
          <wp:effectExtent l="0" t="0" r="0" b="0"/>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D.gif"/>
                  <pic:cNvPicPr/>
                </pic:nvPicPr>
                <pic:blipFill>
                  <a:blip r:embed="rId1">
                    <a:extLst>
                      <a:ext uri="{28A0092B-C50C-407E-A947-70E740481C1C}">
                        <a14:useLocalDpi xmlns:a14="http://schemas.microsoft.com/office/drawing/2010/main" val="0"/>
                      </a:ext>
                    </a:extLst>
                  </a:blip>
                  <a:stretch>
                    <a:fillRect/>
                  </a:stretch>
                </pic:blipFill>
                <pic:spPr>
                  <a:xfrm>
                    <a:off x="0" y="0"/>
                    <a:ext cx="7797966" cy="543772"/>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E4EF" w14:textId="77777777" w:rsidR="00726E55" w:rsidRPr="00A10ECA" w:rsidRDefault="00726E55" w:rsidP="005965C5">
    <w:pPr>
      <w:pStyle w:val="Footer"/>
      <w:tabs>
        <w:tab w:val="clear" w:pos="4320"/>
        <w:tab w:val="clear" w:pos="8640"/>
        <w:tab w:val="left" w:pos="747"/>
        <w:tab w:val="left" w:pos="2720"/>
        <w:tab w:val="left" w:pos="9210"/>
        <w:tab w:val="right" w:pos="10170"/>
      </w:tabs>
      <w:ind w:right="360"/>
      <w:jc w:val="right"/>
      <w:rPr>
        <w:color w:val="FFFFFF" w:themeColor="background1"/>
      </w:rPr>
    </w:pPr>
    <w:r w:rsidRPr="00A10ECA">
      <w:rPr>
        <w:rStyle w:val="PageNumber"/>
        <w:color w:val="FFFFFF" w:themeColor="background1"/>
      </w:rPr>
      <w:fldChar w:fldCharType="begin"/>
    </w:r>
    <w:r w:rsidRPr="00A10ECA">
      <w:rPr>
        <w:rStyle w:val="PageNumber"/>
        <w:color w:val="FFFFFF" w:themeColor="background1"/>
      </w:rPr>
      <w:instrText xml:space="preserve"> PAGE </w:instrText>
    </w:r>
    <w:r w:rsidRPr="00A10ECA">
      <w:rPr>
        <w:rStyle w:val="PageNumber"/>
        <w:color w:val="FFFFFF" w:themeColor="background1"/>
      </w:rPr>
      <w:fldChar w:fldCharType="separate"/>
    </w:r>
    <w:r w:rsidR="004A793C">
      <w:rPr>
        <w:rStyle w:val="PageNumber"/>
        <w:noProof/>
        <w:color w:val="FFFFFF" w:themeColor="background1"/>
      </w:rPr>
      <w:t>2</w:t>
    </w:r>
    <w:r w:rsidRPr="00A10ECA">
      <w:rPr>
        <w:rStyle w:val="PageNumber"/>
        <w:color w:val="FFFFFF" w:themeColor="background1"/>
      </w:rPr>
      <w:fldChar w:fldCharType="end"/>
    </w:r>
    <w:r w:rsidRPr="00A10ECA">
      <w:rPr>
        <w:noProof/>
        <w:color w:val="FFFFFF" w:themeColor="background1"/>
        <w:lang w:eastAsia="en-US"/>
      </w:rPr>
      <w:drawing>
        <wp:anchor distT="0" distB="0" distL="114300" distR="114300" simplePos="0" relativeHeight="251677696" behindDoc="1" locked="0" layoutInCell="1" allowOverlap="1" wp14:anchorId="508BC6B8" wp14:editId="1D53567D">
          <wp:simplePos x="0" y="0"/>
          <wp:positionH relativeFrom="column">
            <wp:posOffset>-921385</wp:posOffset>
          </wp:positionH>
          <wp:positionV relativeFrom="paragraph">
            <wp:posOffset>-64770</wp:posOffset>
          </wp:positionV>
          <wp:extent cx="7797966" cy="5437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D.gif"/>
                  <pic:cNvPicPr/>
                </pic:nvPicPr>
                <pic:blipFill>
                  <a:blip r:embed="rId1">
                    <a:extLst>
                      <a:ext uri="{28A0092B-C50C-407E-A947-70E740481C1C}">
                        <a14:useLocalDpi xmlns:a14="http://schemas.microsoft.com/office/drawing/2010/main" val="0"/>
                      </a:ext>
                    </a:extLst>
                  </a:blip>
                  <a:stretch>
                    <a:fillRect/>
                  </a:stretch>
                </pic:blipFill>
                <pic:spPr>
                  <a:xfrm>
                    <a:off x="0" y="0"/>
                    <a:ext cx="7797966" cy="543772"/>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26013" w14:textId="77777777" w:rsidR="0016157C" w:rsidRDefault="0016157C" w:rsidP="00AD0C90">
      <w:pPr>
        <w:spacing w:after="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separator/>
      </w:r>
    </w:p>
  </w:footnote>
  <w:footnote w:type="continuationSeparator" w:id="0">
    <w:p w14:paraId="2F2E105B" w14:textId="77777777" w:rsidR="0016157C" w:rsidRDefault="0016157C" w:rsidP="00AD0C9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CA52F" w14:textId="77777777" w:rsidR="00726E55" w:rsidRPr="002C73D2" w:rsidRDefault="00D57B0D" w:rsidP="00EE5185">
    <w:pPr>
      <w:spacing w:after="0"/>
      <w:ind w:right="-720"/>
      <w:jc w:val="right"/>
      <w:rPr>
        <w:rFonts w:ascii="Arial" w:hAnsi="Arial" w:cs="Arial"/>
        <w:color w:val="FFFFFF" w:themeColor="background1"/>
        <w:sz w:val="48"/>
        <w:szCs w:val="48"/>
      </w:rPr>
    </w:pPr>
    <w:r>
      <w:rPr>
        <w:rFonts w:ascii="Arial" w:hAnsi="Arial" w:cs="Arial"/>
        <w:color w:val="FFFFFF" w:themeColor="background1"/>
        <w:sz w:val="48"/>
        <w:szCs w:val="48"/>
      </w:rPr>
      <w:t>PRES</w:t>
    </w:r>
    <w:r w:rsidR="00A844E4">
      <w:rPr>
        <w:rFonts w:ascii="Arial" w:hAnsi="Arial" w:cs="Arial"/>
        <w:color w:val="FFFFFF" w:themeColor="background1"/>
        <w:sz w:val="48"/>
        <w:szCs w:val="48"/>
      </w:rPr>
      <w:t>S</w:t>
    </w:r>
    <w:r w:rsidR="002C73D2">
      <w:rPr>
        <w:rFonts w:ascii="Arial" w:hAnsi="Arial" w:cs="Arial"/>
        <w:color w:val="FFFFFF" w:themeColor="background1"/>
        <w:sz w:val="48"/>
        <w:szCs w:val="48"/>
      </w:rPr>
      <w:t xml:space="preserve"> </w:t>
    </w:r>
    <w:r w:rsidR="002C73D2" w:rsidRPr="002C73D2">
      <w:rPr>
        <w:rFonts w:ascii="Arial" w:hAnsi="Arial" w:cs="Arial"/>
        <w:color w:val="FFFFFF" w:themeColor="background1"/>
        <w:sz w:val="48"/>
        <w:szCs w:val="48"/>
      </w:rPr>
      <w:t>RELEASE</w:t>
    </w:r>
  </w:p>
  <w:p w14:paraId="2999EF17" w14:textId="77777777" w:rsidR="00726E55" w:rsidRDefault="00726E55" w:rsidP="00BA3FAE">
    <w:pPr>
      <w:pStyle w:val="Title"/>
      <w:pBdr>
        <w:bottom w:val="single" w:sz="24" w:space="4" w:color="4F81BD" w:themeColor="accent1"/>
      </w:pBdr>
      <w:jc w:val="center"/>
      <w:outlineLvl w:val="0"/>
      <w:rPr>
        <w:rStyle w:val="BookTitle"/>
        <w:color w:val="auto"/>
      </w:rPr>
    </w:pPr>
  </w:p>
  <w:p w14:paraId="1176183B" w14:textId="77777777" w:rsidR="002C73D2" w:rsidRDefault="002C73D2" w:rsidP="002C73D2">
    <w:pPr>
      <w:pStyle w:val="Title"/>
      <w:pBdr>
        <w:bottom w:val="single" w:sz="24" w:space="4" w:color="4F81BD" w:themeColor="accent1"/>
      </w:pBdr>
      <w:tabs>
        <w:tab w:val="right" w:pos="9360"/>
      </w:tabs>
      <w:outlineLvl w:val="0"/>
      <w:rPr>
        <w:rStyle w:val="BookTitle"/>
        <w:color w:val="auto"/>
        <w:sz w:val="24"/>
        <w:szCs w:val="24"/>
      </w:rPr>
    </w:pPr>
    <w:r>
      <w:rPr>
        <w:rStyle w:val="BookTitle"/>
        <w:color w:val="auto"/>
        <w:sz w:val="24"/>
        <w:szCs w:val="24"/>
      </w:rPr>
      <w:tab/>
    </w:r>
    <w:r w:rsidR="00726E55" w:rsidRPr="00F911F2">
      <w:rPr>
        <w:noProof/>
        <w:sz w:val="48"/>
        <w:lang w:eastAsia="en-US"/>
      </w:rPr>
      <w:drawing>
        <wp:anchor distT="0" distB="0" distL="114300" distR="114300" simplePos="0" relativeHeight="251671552" behindDoc="1" locked="0" layoutInCell="1" allowOverlap="1" wp14:anchorId="45101F7C" wp14:editId="1694B170">
          <wp:simplePos x="0" y="0"/>
          <wp:positionH relativeFrom="page">
            <wp:posOffset>-16510</wp:posOffset>
          </wp:positionH>
          <wp:positionV relativeFrom="page">
            <wp:posOffset>0</wp:posOffset>
          </wp:positionV>
          <wp:extent cx="7802880" cy="1016000"/>
          <wp:effectExtent l="0" t="0" r="0" b="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2880" cy="1016000"/>
                  </a:xfrm>
                  <a:prstGeom prst="rect">
                    <a:avLst/>
                  </a:prstGeom>
                  <a:noFill/>
                  <a:ln>
                    <a:noFill/>
                  </a:ln>
                </pic:spPr>
              </pic:pic>
            </a:graphicData>
          </a:graphic>
        </wp:anchor>
      </w:drawing>
    </w:r>
    <w:r>
      <w:rPr>
        <w:rStyle w:val="BookTitle"/>
        <w:color w:val="auto"/>
        <w:sz w:val="24"/>
        <w:szCs w:val="24"/>
      </w:rPr>
      <w:t>c</w:t>
    </w:r>
    <w:r w:rsidRPr="002C73D2">
      <w:rPr>
        <w:rStyle w:val="BookTitle"/>
        <w:color w:val="auto"/>
        <w:sz w:val="24"/>
        <w:szCs w:val="24"/>
      </w:rPr>
      <w:t>ontact: Matina Vourvopoulos</w:t>
    </w:r>
  </w:p>
  <w:p w14:paraId="7A8C3EDC" w14:textId="3D73E9BE" w:rsidR="00726E55" w:rsidRPr="002C73D2" w:rsidRDefault="002C73D2" w:rsidP="002C73D2">
    <w:pPr>
      <w:pStyle w:val="Title"/>
      <w:pBdr>
        <w:bottom w:val="single" w:sz="24" w:space="4" w:color="4F81BD" w:themeColor="accent1"/>
      </w:pBdr>
      <w:jc w:val="left"/>
      <w:outlineLvl w:val="0"/>
      <w:rPr>
        <w:sz w:val="24"/>
        <w:szCs w:val="24"/>
      </w:rPr>
    </w:pPr>
    <w:r>
      <w:rPr>
        <w:rStyle w:val="BookTitle"/>
        <w:color w:val="auto"/>
        <w:sz w:val="24"/>
        <w:szCs w:val="24"/>
      </w:rPr>
      <w:t>FOR IMMEDIATE RELEASE</w:t>
    </w:r>
    <w:r>
      <w:rPr>
        <w:rStyle w:val="BookTitle"/>
        <w:color w:val="auto"/>
        <w:sz w:val="24"/>
        <w:szCs w:val="24"/>
      </w:rPr>
      <w:tab/>
    </w:r>
    <w:r>
      <w:rPr>
        <w:rStyle w:val="BookTitle"/>
        <w:color w:val="auto"/>
        <w:sz w:val="24"/>
        <w:szCs w:val="24"/>
      </w:rPr>
      <w:tab/>
    </w:r>
    <w:r>
      <w:rPr>
        <w:rStyle w:val="BookTitle"/>
        <w:color w:val="auto"/>
        <w:sz w:val="24"/>
        <w:szCs w:val="24"/>
      </w:rPr>
      <w:tab/>
    </w:r>
    <w:r>
      <w:rPr>
        <w:rStyle w:val="BookTitle"/>
        <w:color w:val="auto"/>
        <w:sz w:val="24"/>
        <w:szCs w:val="24"/>
      </w:rPr>
      <w:tab/>
    </w:r>
    <w:r>
      <w:rPr>
        <w:rStyle w:val="BookTitle"/>
        <w:color w:val="auto"/>
        <w:sz w:val="24"/>
        <w:szCs w:val="24"/>
      </w:rPr>
      <w:tab/>
    </w:r>
    <w:r>
      <w:rPr>
        <w:rStyle w:val="BookTitle"/>
        <w:color w:val="auto"/>
        <w:sz w:val="24"/>
        <w:szCs w:val="24"/>
      </w:rPr>
      <w:tab/>
    </w:r>
    <w:r>
      <w:rPr>
        <w:rStyle w:val="BookTitle"/>
        <w:color w:val="auto"/>
        <w:sz w:val="24"/>
        <w:szCs w:val="24"/>
      </w:rPr>
      <w:tab/>
    </w:r>
    <w:r>
      <w:rPr>
        <w:rStyle w:val="BookTitle"/>
        <w:color w:val="auto"/>
        <w:sz w:val="24"/>
        <w:szCs w:val="24"/>
      </w:rPr>
      <w:tab/>
    </w:r>
    <w:r w:rsidR="002F2718">
      <w:rPr>
        <w:rStyle w:val="BookTitle"/>
        <w:color w:val="auto"/>
        <w:sz w:val="24"/>
        <w:szCs w:val="24"/>
      </w:rPr>
      <w:t>401-999-7909</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9EF0B" w14:textId="77777777" w:rsidR="00726E55" w:rsidRPr="00EE5185" w:rsidRDefault="00EE5185" w:rsidP="00EE5185">
    <w:pPr>
      <w:spacing w:after="0"/>
      <w:ind w:right="-810"/>
      <w:jc w:val="right"/>
      <w:rPr>
        <w:rFonts w:ascii="Arial" w:hAnsi="Arial" w:cs="Arial"/>
        <w:color w:val="FFFFFF" w:themeColor="background1"/>
        <w:sz w:val="32"/>
        <w:szCs w:val="32"/>
      </w:rPr>
    </w:pPr>
    <w:r w:rsidRPr="00EE5185">
      <w:rPr>
        <w:rFonts w:ascii="Arial" w:hAnsi="Arial" w:cs="Arial"/>
        <w:color w:val="FFFFFF" w:themeColor="background1"/>
        <w:sz w:val="32"/>
        <w:szCs w:val="32"/>
      </w:rPr>
      <w:t>PRESS RELEASE</w:t>
    </w:r>
    <w:r>
      <w:rPr>
        <w:rFonts w:ascii="Arial" w:hAnsi="Arial" w:cs="Arial"/>
        <w:color w:val="FFFFFF" w:themeColor="background1"/>
        <w:sz w:val="32"/>
        <w:szCs w:val="32"/>
      </w:rPr>
      <w:t xml:space="preserve"> – PAGE 2</w:t>
    </w:r>
  </w:p>
  <w:p w14:paraId="77843AC8" w14:textId="77777777" w:rsidR="00EE5185" w:rsidRDefault="00EE5185" w:rsidP="00EE5185">
    <w:pPr>
      <w:spacing w:after="0"/>
      <w:ind w:right="-810"/>
      <w:jc w:val="right"/>
      <w:rPr>
        <w:rFonts w:ascii="Arial" w:hAnsi="Arial" w:cs="Arial"/>
        <w:color w:val="FFFFFF" w:themeColor="background1"/>
        <w:sz w:val="20"/>
        <w:szCs w:val="20"/>
      </w:rPr>
    </w:pPr>
    <w:r>
      <w:rPr>
        <w:rFonts w:ascii="Arial" w:hAnsi="Arial" w:cs="Arial"/>
        <w:color w:val="FFFFFF" w:themeColor="background1"/>
        <w:sz w:val="20"/>
        <w:szCs w:val="20"/>
      </w:rPr>
      <w:t>Contact: Matina Vourvopoulos</w:t>
    </w:r>
  </w:p>
  <w:p w14:paraId="26CFF6EE" w14:textId="77777777" w:rsidR="00EE5185" w:rsidRDefault="00EE5185" w:rsidP="00EE5185">
    <w:pPr>
      <w:spacing w:after="0"/>
      <w:ind w:right="-810"/>
      <w:jc w:val="right"/>
      <w:rPr>
        <w:rFonts w:ascii="Arial" w:hAnsi="Arial" w:cs="Arial"/>
        <w:color w:val="FFFFFF" w:themeColor="background1"/>
        <w:sz w:val="20"/>
        <w:szCs w:val="20"/>
      </w:rPr>
    </w:pPr>
    <w:r>
      <w:rPr>
        <w:rFonts w:ascii="Arial" w:hAnsi="Arial" w:cs="Arial"/>
        <w:color w:val="FFFFFF" w:themeColor="background1"/>
        <w:sz w:val="20"/>
        <w:szCs w:val="20"/>
      </w:rPr>
      <w:t>407-539-2883 ~ mvourvopoulos@sensysamerica.net</w:t>
    </w:r>
  </w:p>
  <w:p w14:paraId="1340CE13" w14:textId="77777777" w:rsidR="00EE5185" w:rsidRDefault="00EE5185" w:rsidP="00EE5185">
    <w:pPr>
      <w:spacing w:after="0"/>
      <w:ind w:right="-810"/>
      <w:jc w:val="right"/>
      <w:rPr>
        <w:rFonts w:ascii="Arial" w:hAnsi="Arial" w:cs="Arial"/>
        <w:color w:val="FFFFFF" w:themeColor="background1"/>
        <w:sz w:val="20"/>
        <w:szCs w:val="20"/>
      </w:rPr>
    </w:pPr>
  </w:p>
  <w:p w14:paraId="382E5890" w14:textId="77777777" w:rsidR="00EE5185" w:rsidRPr="007068D2" w:rsidRDefault="00EE5185" w:rsidP="00EE5185">
    <w:pPr>
      <w:spacing w:after="0"/>
      <w:rPr>
        <w:rFonts w:ascii="Arial" w:hAnsi="Arial" w:cs="Arial"/>
        <w:color w:val="FFFFFF" w:themeColor="background1"/>
        <w:sz w:val="20"/>
        <w:szCs w:val="20"/>
      </w:rPr>
    </w:pPr>
  </w:p>
  <w:p w14:paraId="650865DA" w14:textId="77777777" w:rsidR="00726E55" w:rsidRPr="001902C3" w:rsidRDefault="00726E55" w:rsidP="007068D2">
    <w:r w:rsidRPr="00AD0C90">
      <w:rPr>
        <w:noProof/>
        <w:lang w:eastAsia="en-US"/>
      </w:rPr>
      <w:drawing>
        <wp:anchor distT="0" distB="0" distL="114300" distR="114300" simplePos="0" relativeHeight="251679744" behindDoc="1" locked="0" layoutInCell="1" allowOverlap="1" wp14:anchorId="205D2BD2" wp14:editId="3166D1CF">
          <wp:simplePos x="0" y="0"/>
          <wp:positionH relativeFrom="page">
            <wp:posOffset>-16510</wp:posOffset>
          </wp:positionH>
          <wp:positionV relativeFrom="page">
            <wp:posOffset>0</wp:posOffset>
          </wp:positionV>
          <wp:extent cx="7802880" cy="101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2880" cy="10160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C22D976"/>
    <w:lvl w:ilvl="0">
      <w:start w:val="1"/>
      <w:numFmt w:val="bullet"/>
      <w:pStyle w:val="Listparagraph10"/>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372F8"/>
    <w:multiLevelType w:val="hybridMultilevel"/>
    <w:tmpl w:val="EC6455FE"/>
    <w:lvl w:ilvl="0" w:tplc="4E3A98DC">
      <w:start w:val="1"/>
      <w:numFmt w:val="bullet"/>
      <w:pStyle w:val="Bullet1"/>
      <w:lvlText w:val=""/>
      <w:lvlJc w:val="left"/>
      <w:pPr>
        <w:ind w:left="720" w:hanging="360"/>
      </w:pPr>
      <w:rPr>
        <w:rFonts w:ascii="Wingdings" w:hAnsi="Wingdings" w:hint="default"/>
        <w:color w:val="1F497D"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D3718"/>
    <w:multiLevelType w:val="multilevel"/>
    <w:tmpl w:val="B708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6066A"/>
    <w:multiLevelType w:val="multilevel"/>
    <w:tmpl w:val="8694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19760F"/>
    <w:multiLevelType w:val="hybridMultilevel"/>
    <w:tmpl w:val="1668F282"/>
    <w:lvl w:ilvl="0" w:tplc="F0A6C46E">
      <w:start w:val="1"/>
      <w:numFmt w:val="lowerLetter"/>
      <w:pStyle w:val="Heading3"/>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3A44AA"/>
    <w:multiLevelType w:val="hybridMultilevel"/>
    <w:tmpl w:val="2ECE1930"/>
    <w:lvl w:ilvl="0" w:tplc="9EE891E8">
      <w:start w:val="1"/>
      <w:numFmt w:val="bullet"/>
      <w:pStyle w:val="Bullets"/>
      <w:lvlText w:val=""/>
      <w:lvlJc w:val="left"/>
      <w:pPr>
        <w:ind w:left="720" w:hanging="360"/>
      </w:pPr>
      <w:rPr>
        <w:rFonts w:ascii="Wingdings" w:hAnsi="Wingdings" w:hint="default"/>
        <w:color w:val="9999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410BE9"/>
    <w:multiLevelType w:val="multilevel"/>
    <w:tmpl w:val="4D1A42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7E01A4"/>
    <w:multiLevelType w:val="hybridMultilevel"/>
    <w:tmpl w:val="5AEA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lvlOverride w:ilvl="0">
      <w:lvl w:ilvl="0">
        <w:numFmt w:val="decimal"/>
        <w:lvlText w:val="%1."/>
        <w:lvlJc w:val="left"/>
      </w:lvl>
    </w:lvlOverride>
  </w:num>
  <w:num w:numId="8">
    <w:abstractNumId w:val="6"/>
    <w:lvlOverride w:ilvl="0">
      <w:lvl w:ilvl="0">
        <w:numFmt w:val="decimal"/>
        <w:lvlText w:val="%1."/>
        <w:lvlJc w:val="left"/>
      </w:lvl>
    </w:lvlOverride>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59"/>
    <w:rsid w:val="0000309E"/>
    <w:rsid w:val="000033F2"/>
    <w:rsid w:val="0000443B"/>
    <w:rsid w:val="000066EB"/>
    <w:rsid w:val="00006B56"/>
    <w:rsid w:val="00010BB8"/>
    <w:rsid w:val="00011D59"/>
    <w:rsid w:val="00013FE9"/>
    <w:rsid w:val="000166B0"/>
    <w:rsid w:val="000234FF"/>
    <w:rsid w:val="00024347"/>
    <w:rsid w:val="00026887"/>
    <w:rsid w:val="0003021B"/>
    <w:rsid w:val="00030A10"/>
    <w:rsid w:val="000317EB"/>
    <w:rsid w:val="00031868"/>
    <w:rsid w:val="000348AC"/>
    <w:rsid w:val="00037DFA"/>
    <w:rsid w:val="0004065B"/>
    <w:rsid w:val="00041CE5"/>
    <w:rsid w:val="0004232D"/>
    <w:rsid w:val="00043B3E"/>
    <w:rsid w:val="000446AA"/>
    <w:rsid w:val="0004489F"/>
    <w:rsid w:val="00045C1F"/>
    <w:rsid w:val="00051664"/>
    <w:rsid w:val="00051A17"/>
    <w:rsid w:val="00055B29"/>
    <w:rsid w:val="0005651F"/>
    <w:rsid w:val="000579C6"/>
    <w:rsid w:val="00057F54"/>
    <w:rsid w:val="00061760"/>
    <w:rsid w:val="00061DFD"/>
    <w:rsid w:val="00062D06"/>
    <w:rsid w:val="00063E6D"/>
    <w:rsid w:val="00064CC4"/>
    <w:rsid w:val="00065E39"/>
    <w:rsid w:val="0007015D"/>
    <w:rsid w:val="00071155"/>
    <w:rsid w:val="0007132E"/>
    <w:rsid w:val="00071596"/>
    <w:rsid w:val="00071B1C"/>
    <w:rsid w:val="00074F42"/>
    <w:rsid w:val="000757F4"/>
    <w:rsid w:val="000761E7"/>
    <w:rsid w:val="0007776A"/>
    <w:rsid w:val="00077AB6"/>
    <w:rsid w:val="000820AE"/>
    <w:rsid w:val="00082789"/>
    <w:rsid w:val="00082E4E"/>
    <w:rsid w:val="000851E0"/>
    <w:rsid w:val="00086086"/>
    <w:rsid w:val="00086A8D"/>
    <w:rsid w:val="00090BB4"/>
    <w:rsid w:val="00091B95"/>
    <w:rsid w:val="00094C5E"/>
    <w:rsid w:val="0009673D"/>
    <w:rsid w:val="0009776F"/>
    <w:rsid w:val="000A01CD"/>
    <w:rsid w:val="000A0FD8"/>
    <w:rsid w:val="000A124E"/>
    <w:rsid w:val="000A1376"/>
    <w:rsid w:val="000A14DE"/>
    <w:rsid w:val="000A3E29"/>
    <w:rsid w:val="000A49D3"/>
    <w:rsid w:val="000B0031"/>
    <w:rsid w:val="000B0603"/>
    <w:rsid w:val="000B0BEA"/>
    <w:rsid w:val="000B145C"/>
    <w:rsid w:val="000B2CC5"/>
    <w:rsid w:val="000B396F"/>
    <w:rsid w:val="000B3C66"/>
    <w:rsid w:val="000B3CB6"/>
    <w:rsid w:val="000B5DEF"/>
    <w:rsid w:val="000B7DAB"/>
    <w:rsid w:val="000C251F"/>
    <w:rsid w:val="000C4953"/>
    <w:rsid w:val="000C53D7"/>
    <w:rsid w:val="000D0768"/>
    <w:rsid w:val="000D217A"/>
    <w:rsid w:val="000D35EF"/>
    <w:rsid w:val="000D4751"/>
    <w:rsid w:val="000D5C4D"/>
    <w:rsid w:val="000E06CC"/>
    <w:rsid w:val="000E3519"/>
    <w:rsid w:val="000E4290"/>
    <w:rsid w:val="000E6FF9"/>
    <w:rsid w:val="000F029B"/>
    <w:rsid w:val="000F1288"/>
    <w:rsid w:val="000F2776"/>
    <w:rsid w:val="000F583F"/>
    <w:rsid w:val="000F5BFE"/>
    <w:rsid w:val="000F676C"/>
    <w:rsid w:val="000F6D40"/>
    <w:rsid w:val="000F761F"/>
    <w:rsid w:val="00102139"/>
    <w:rsid w:val="0010218B"/>
    <w:rsid w:val="00103696"/>
    <w:rsid w:val="00103B47"/>
    <w:rsid w:val="00105132"/>
    <w:rsid w:val="001077B3"/>
    <w:rsid w:val="00110B81"/>
    <w:rsid w:val="00111316"/>
    <w:rsid w:val="00111B9A"/>
    <w:rsid w:val="00113846"/>
    <w:rsid w:val="0011527A"/>
    <w:rsid w:val="00117A00"/>
    <w:rsid w:val="001210B9"/>
    <w:rsid w:val="001215E3"/>
    <w:rsid w:val="00122CC0"/>
    <w:rsid w:val="0012477D"/>
    <w:rsid w:val="00126242"/>
    <w:rsid w:val="00127317"/>
    <w:rsid w:val="00130A9F"/>
    <w:rsid w:val="00130AF4"/>
    <w:rsid w:val="001332FA"/>
    <w:rsid w:val="001333DA"/>
    <w:rsid w:val="0013414A"/>
    <w:rsid w:val="00135265"/>
    <w:rsid w:val="00135472"/>
    <w:rsid w:val="00137B35"/>
    <w:rsid w:val="0014079D"/>
    <w:rsid w:val="00140BE4"/>
    <w:rsid w:val="0014189A"/>
    <w:rsid w:val="00142DEB"/>
    <w:rsid w:val="00143DE7"/>
    <w:rsid w:val="0014510F"/>
    <w:rsid w:val="001465CF"/>
    <w:rsid w:val="00146E72"/>
    <w:rsid w:val="00147FFA"/>
    <w:rsid w:val="00150B48"/>
    <w:rsid w:val="00150D56"/>
    <w:rsid w:val="001510E2"/>
    <w:rsid w:val="00151650"/>
    <w:rsid w:val="00151A7E"/>
    <w:rsid w:val="0015213B"/>
    <w:rsid w:val="001525FD"/>
    <w:rsid w:val="00153C54"/>
    <w:rsid w:val="00154346"/>
    <w:rsid w:val="00155279"/>
    <w:rsid w:val="00160D39"/>
    <w:rsid w:val="0016157C"/>
    <w:rsid w:val="001632B4"/>
    <w:rsid w:val="00164C0B"/>
    <w:rsid w:val="00166468"/>
    <w:rsid w:val="00166ED2"/>
    <w:rsid w:val="00171028"/>
    <w:rsid w:val="001716C9"/>
    <w:rsid w:val="001728C5"/>
    <w:rsid w:val="001729AC"/>
    <w:rsid w:val="001731A1"/>
    <w:rsid w:val="00175229"/>
    <w:rsid w:val="001759FB"/>
    <w:rsid w:val="00176260"/>
    <w:rsid w:val="00182543"/>
    <w:rsid w:val="001825F8"/>
    <w:rsid w:val="001828DB"/>
    <w:rsid w:val="00184923"/>
    <w:rsid w:val="00185F90"/>
    <w:rsid w:val="001863B4"/>
    <w:rsid w:val="0018644D"/>
    <w:rsid w:val="001902C3"/>
    <w:rsid w:val="00193BFF"/>
    <w:rsid w:val="00197F79"/>
    <w:rsid w:val="001A185E"/>
    <w:rsid w:val="001A1F9C"/>
    <w:rsid w:val="001A3597"/>
    <w:rsid w:val="001A3AB4"/>
    <w:rsid w:val="001A3DD8"/>
    <w:rsid w:val="001A40EB"/>
    <w:rsid w:val="001A4A8B"/>
    <w:rsid w:val="001A64D2"/>
    <w:rsid w:val="001B0F0E"/>
    <w:rsid w:val="001B101C"/>
    <w:rsid w:val="001B12ED"/>
    <w:rsid w:val="001B26F9"/>
    <w:rsid w:val="001B2E29"/>
    <w:rsid w:val="001B3491"/>
    <w:rsid w:val="001B4638"/>
    <w:rsid w:val="001B4FE6"/>
    <w:rsid w:val="001B52F8"/>
    <w:rsid w:val="001B5B1B"/>
    <w:rsid w:val="001B69A9"/>
    <w:rsid w:val="001B6F08"/>
    <w:rsid w:val="001B790A"/>
    <w:rsid w:val="001B7ECB"/>
    <w:rsid w:val="001C0274"/>
    <w:rsid w:val="001C0AA7"/>
    <w:rsid w:val="001C28B1"/>
    <w:rsid w:val="001C33F3"/>
    <w:rsid w:val="001C3886"/>
    <w:rsid w:val="001C44D4"/>
    <w:rsid w:val="001C4B90"/>
    <w:rsid w:val="001C51C4"/>
    <w:rsid w:val="001C530A"/>
    <w:rsid w:val="001C6554"/>
    <w:rsid w:val="001C7AD8"/>
    <w:rsid w:val="001D08DA"/>
    <w:rsid w:val="001D4EAE"/>
    <w:rsid w:val="001D76AF"/>
    <w:rsid w:val="001E023F"/>
    <w:rsid w:val="001E168C"/>
    <w:rsid w:val="001E1788"/>
    <w:rsid w:val="001E2D62"/>
    <w:rsid w:val="001E3C24"/>
    <w:rsid w:val="001E3D6D"/>
    <w:rsid w:val="001E517E"/>
    <w:rsid w:val="001E6E03"/>
    <w:rsid w:val="001F08B2"/>
    <w:rsid w:val="001F0F05"/>
    <w:rsid w:val="001F1A13"/>
    <w:rsid w:val="001F2600"/>
    <w:rsid w:val="001F542F"/>
    <w:rsid w:val="001F5500"/>
    <w:rsid w:val="001F55C2"/>
    <w:rsid w:val="001F61FE"/>
    <w:rsid w:val="001F6D6D"/>
    <w:rsid w:val="001F7E4E"/>
    <w:rsid w:val="00200410"/>
    <w:rsid w:val="002025BB"/>
    <w:rsid w:val="00203B47"/>
    <w:rsid w:val="0020480D"/>
    <w:rsid w:val="00205118"/>
    <w:rsid w:val="00205897"/>
    <w:rsid w:val="00206F37"/>
    <w:rsid w:val="00207759"/>
    <w:rsid w:val="002104BA"/>
    <w:rsid w:val="00210F12"/>
    <w:rsid w:val="00212D7B"/>
    <w:rsid w:val="00213764"/>
    <w:rsid w:val="00215338"/>
    <w:rsid w:val="00216711"/>
    <w:rsid w:val="002224DD"/>
    <w:rsid w:val="002259FD"/>
    <w:rsid w:val="002267DD"/>
    <w:rsid w:val="00226B91"/>
    <w:rsid w:val="00230463"/>
    <w:rsid w:val="00231C52"/>
    <w:rsid w:val="0023322D"/>
    <w:rsid w:val="002344C5"/>
    <w:rsid w:val="002353AC"/>
    <w:rsid w:val="002362FA"/>
    <w:rsid w:val="002374C7"/>
    <w:rsid w:val="00237637"/>
    <w:rsid w:val="00240F20"/>
    <w:rsid w:val="00242B05"/>
    <w:rsid w:val="0024409F"/>
    <w:rsid w:val="00245426"/>
    <w:rsid w:val="00247ACA"/>
    <w:rsid w:val="00247F6B"/>
    <w:rsid w:val="00251844"/>
    <w:rsid w:val="00252723"/>
    <w:rsid w:val="00253306"/>
    <w:rsid w:val="002553BC"/>
    <w:rsid w:val="00255770"/>
    <w:rsid w:val="0025665A"/>
    <w:rsid w:val="00261692"/>
    <w:rsid w:val="00261764"/>
    <w:rsid w:val="00261D38"/>
    <w:rsid w:val="00262C8E"/>
    <w:rsid w:val="0026484C"/>
    <w:rsid w:val="0026625F"/>
    <w:rsid w:val="002665CF"/>
    <w:rsid w:val="0027084A"/>
    <w:rsid w:val="00272504"/>
    <w:rsid w:val="00273038"/>
    <w:rsid w:val="00277D06"/>
    <w:rsid w:val="00282032"/>
    <w:rsid w:val="00283418"/>
    <w:rsid w:val="00290482"/>
    <w:rsid w:val="00292967"/>
    <w:rsid w:val="00292CA2"/>
    <w:rsid w:val="00292FC8"/>
    <w:rsid w:val="0029439E"/>
    <w:rsid w:val="002A0339"/>
    <w:rsid w:val="002A3551"/>
    <w:rsid w:val="002A437F"/>
    <w:rsid w:val="002A443F"/>
    <w:rsid w:val="002A58C5"/>
    <w:rsid w:val="002A61F7"/>
    <w:rsid w:val="002A76AF"/>
    <w:rsid w:val="002B13DE"/>
    <w:rsid w:val="002B3E48"/>
    <w:rsid w:val="002B658C"/>
    <w:rsid w:val="002C0101"/>
    <w:rsid w:val="002C0804"/>
    <w:rsid w:val="002C0AD1"/>
    <w:rsid w:val="002C13F7"/>
    <w:rsid w:val="002C1CD3"/>
    <w:rsid w:val="002C1ED1"/>
    <w:rsid w:val="002C6CBE"/>
    <w:rsid w:val="002C73D2"/>
    <w:rsid w:val="002C7CFA"/>
    <w:rsid w:val="002D3695"/>
    <w:rsid w:val="002D376C"/>
    <w:rsid w:val="002D376D"/>
    <w:rsid w:val="002D3F33"/>
    <w:rsid w:val="002D49BD"/>
    <w:rsid w:val="002D50FD"/>
    <w:rsid w:val="002D66BB"/>
    <w:rsid w:val="002D6EEE"/>
    <w:rsid w:val="002D6F3A"/>
    <w:rsid w:val="002D7DB4"/>
    <w:rsid w:val="002E017A"/>
    <w:rsid w:val="002E0AF4"/>
    <w:rsid w:val="002E0B98"/>
    <w:rsid w:val="002E0F0D"/>
    <w:rsid w:val="002E2A48"/>
    <w:rsid w:val="002E6261"/>
    <w:rsid w:val="002F0F0B"/>
    <w:rsid w:val="002F0F4B"/>
    <w:rsid w:val="002F23D4"/>
    <w:rsid w:val="002F2718"/>
    <w:rsid w:val="002F59C2"/>
    <w:rsid w:val="002F5CB8"/>
    <w:rsid w:val="002F72A6"/>
    <w:rsid w:val="002F7331"/>
    <w:rsid w:val="003009BA"/>
    <w:rsid w:val="00300BBC"/>
    <w:rsid w:val="00301AEB"/>
    <w:rsid w:val="003065DE"/>
    <w:rsid w:val="0031051E"/>
    <w:rsid w:val="003108A1"/>
    <w:rsid w:val="00310995"/>
    <w:rsid w:val="00311374"/>
    <w:rsid w:val="00313FA1"/>
    <w:rsid w:val="00315F3E"/>
    <w:rsid w:val="00316669"/>
    <w:rsid w:val="00321245"/>
    <w:rsid w:val="00321596"/>
    <w:rsid w:val="00321901"/>
    <w:rsid w:val="003220F5"/>
    <w:rsid w:val="0032421D"/>
    <w:rsid w:val="00325385"/>
    <w:rsid w:val="00326180"/>
    <w:rsid w:val="00326C34"/>
    <w:rsid w:val="003312BB"/>
    <w:rsid w:val="0033440F"/>
    <w:rsid w:val="003378F8"/>
    <w:rsid w:val="00337F67"/>
    <w:rsid w:val="00342758"/>
    <w:rsid w:val="00345551"/>
    <w:rsid w:val="00350F47"/>
    <w:rsid w:val="00355B69"/>
    <w:rsid w:val="00355ECB"/>
    <w:rsid w:val="003608DC"/>
    <w:rsid w:val="00361097"/>
    <w:rsid w:val="00361721"/>
    <w:rsid w:val="00362363"/>
    <w:rsid w:val="0036349C"/>
    <w:rsid w:val="003634D6"/>
    <w:rsid w:val="00373B7E"/>
    <w:rsid w:val="00373FC6"/>
    <w:rsid w:val="00374314"/>
    <w:rsid w:val="003747EB"/>
    <w:rsid w:val="0037562A"/>
    <w:rsid w:val="0037613A"/>
    <w:rsid w:val="003766DA"/>
    <w:rsid w:val="003772D2"/>
    <w:rsid w:val="00377819"/>
    <w:rsid w:val="00380240"/>
    <w:rsid w:val="0038079E"/>
    <w:rsid w:val="00381642"/>
    <w:rsid w:val="00381C84"/>
    <w:rsid w:val="00383FC0"/>
    <w:rsid w:val="00384BDA"/>
    <w:rsid w:val="003875A0"/>
    <w:rsid w:val="00387E2C"/>
    <w:rsid w:val="003904AF"/>
    <w:rsid w:val="0039116F"/>
    <w:rsid w:val="00391A80"/>
    <w:rsid w:val="00391DDA"/>
    <w:rsid w:val="003924B3"/>
    <w:rsid w:val="00395701"/>
    <w:rsid w:val="003A0FDD"/>
    <w:rsid w:val="003A361F"/>
    <w:rsid w:val="003A4BE5"/>
    <w:rsid w:val="003A5C72"/>
    <w:rsid w:val="003A644A"/>
    <w:rsid w:val="003B0705"/>
    <w:rsid w:val="003B0C63"/>
    <w:rsid w:val="003B15DD"/>
    <w:rsid w:val="003B1A41"/>
    <w:rsid w:val="003B3B44"/>
    <w:rsid w:val="003B43FE"/>
    <w:rsid w:val="003B4A4D"/>
    <w:rsid w:val="003B62BF"/>
    <w:rsid w:val="003B7138"/>
    <w:rsid w:val="003B7F07"/>
    <w:rsid w:val="003C14DC"/>
    <w:rsid w:val="003C2B78"/>
    <w:rsid w:val="003C337F"/>
    <w:rsid w:val="003C4930"/>
    <w:rsid w:val="003C719D"/>
    <w:rsid w:val="003C7F0C"/>
    <w:rsid w:val="003D0686"/>
    <w:rsid w:val="003D0D1C"/>
    <w:rsid w:val="003D1481"/>
    <w:rsid w:val="003D31CC"/>
    <w:rsid w:val="003D4255"/>
    <w:rsid w:val="003D4574"/>
    <w:rsid w:val="003D756F"/>
    <w:rsid w:val="003D7A6E"/>
    <w:rsid w:val="003E2DAB"/>
    <w:rsid w:val="003E4F79"/>
    <w:rsid w:val="003E5966"/>
    <w:rsid w:val="003E742E"/>
    <w:rsid w:val="003F3655"/>
    <w:rsid w:val="003F45C0"/>
    <w:rsid w:val="003F4C20"/>
    <w:rsid w:val="003F7A73"/>
    <w:rsid w:val="0040122A"/>
    <w:rsid w:val="00402D78"/>
    <w:rsid w:val="00407519"/>
    <w:rsid w:val="00407C2F"/>
    <w:rsid w:val="00411CDF"/>
    <w:rsid w:val="00415A74"/>
    <w:rsid w:val="00415C2B"/>
    <w:rsid w:val="004166F9"/>
    <w:rsid w:val="004200C0"/>
    <w:rsid w:val="00420CAD"/>
    <w:rsid w:val="00420CF2"/>
    <w:rsid w:val="0042130F"/>
    <w:rsid w:val="00422706"/>
    <w:rsid w:val="00422C56"/>
    <w:rsid w:val="0042401E"/>
    <w:rsid w:val="0042438F"/>
    <w:rsid w:val="00426E61"/>
    <w:rsid w:val="00427D87"/>
    <w:rsid w:val="00430739"/>
    <w:rsid w:val="00430AA2"/>
    <w:rsid w:val="00430FF4"/>
    <w:rsid w:val="00431E59"/>
    <w:rsid w:val="004322CF"/>
    <w:rsid w:val="00433EDF"/>
    <w:rsid w:val="0043467A"/>
    <w:rsid w:val="004347D5"/>
    <w:rsid w:val="00434AD9"/>
    <w:rsid w:val="0043571C"/>
    <w:rsid w:val="00440681"/>
    <w:rsid w:val="00440D83"/>
    <w:rsid w:val="00441D76"/>
    <w:rsid w:val="00442F51"/>
    <w:rsid w:val="004438C1"/>
    <w:rsid w:val="00444024"/>
    <w:rsid w:val="004445F0"/>
    <w:rsid w:val="00447526"/>
    <w:rsid w:val="00451905"/>
    <w:rsid w:val="0045198A"/>
    <w:rsid w:val="00453BBE"/>
    <w:rsid w:val="0045494D"/>
    <w:rsid w:val="00454F4D"/>
    <w:rsid w:val="00457F50"/>
    <w:rsid w:val="00460A14"/>
    <w:rsid w:val="0046103B"/>
    <w:rsid w:val="00461A6E"/>
    <w:rsid w:val="0046426B"/>
    <w:rsid w:val="00466FDF"/>
    <w:rsid w:val="00470DE0"/>
    <w:rsid w:val="00470F0E"/>
    <w:rsid w:val="0047178B"/>
    <w:rsid w:val="0047553D"/>
    <w:rsid w:val="00475CFE"/>
    <w:rsid w:val="004808B2"/>
    <w:rsid w:val="00480FCF"/>
    <w:rsid w:val="004814A8"/>
    <w:rsid w:val="0048251E"/>
    <w:rsid w:val="00482CBD"/>
    <w:rsid w:val="00483D92"/>
    <w:rsid w:val="00483E9F"/>
    <w:rsid w:val="0048647E"/>
    <w:rsid w:val="00486664"/>
    <w:rsid w:val="00490831"/>
    <w:rsid w:val="00491DC4"/>
    <w:rsid w:val="00493DEA"/>
    <w:rsid w:val="00493F6E"/>
    <w:rsid w:val="004953B3"/>
    <w:rsid w:val="004955D2"/>
    <w:rsid w:val="00496A45"/>
    <w:rsid w:val="004A0F4A"/>
    <w:rsid w:val="004A232D"/>
    <w:rsid w:val="004A793C"/>
    <w:rsid w:val="004B483F"/>
    <w:rsid w:val="004B49A9"/>
    <w:rsid w:val="004B6122"/>
    <w:rsid w:val="004B62FF"/>
    <w:rsid w:val="004B64A8"/>
    <w:rsid w:val="004C1636"/>
    <w:rsid w:val="004C33F5"/>
    <w:rsid w:val="004C4ED8"/>
    <w:rsid w:val="004C572A"/>
    <w:rsid w:val="004C6F4C"/>
    <w:rsid w:val="004D0D88"/>
    <w:rsid w:val="004D149C"/>
    <w:rsid w:val="004D198A"/>
    <w:rsid w:val="004D1BF3"/>
    <w:rsid w:val="004D37CF"/>
    <w:rsid w:val="004D3AC0"/>
    <w:rsid w:val="004D465A"/>
    <w:rsid w:val="004D5179"/>
    <w:rsid w:val="004D5D96"/>
    <w:rsid w:val="004D6DDB"/>
    <w:rsid w:val="004E104E"/>
    <w:rsid w:val="004E27B4"/>
    <w:rsid w:val="004E366A"/>
    <w:rsid w:val="004E543D"/>
    <w:rsid w:val="004E56E6"/>
    <w:rsid w:val="004E6CBD"/>
    <w:rsid w:val="004F2003"/>
    <w:rsid w:val="004F3F6C"/>
    <w:rsid w:val="004F4BFB"/>
    <w:rsid w:val="004F6D8C"/>
    <w:rsid w:val="004F736C"/>
    <w:rsid w:val="0050022A"/>
    <w:rsid w:val="00500A65"/>
    <w:rsid w:val="00502125"/>
    <w:rsid w:val="00502D9F"/>
    <w:rsid w:val="00502DDB"/>
    <w:rsid w:val="0050381D"/>
    <w:rsid w:val="00504A28"/>
    <w:rsid w:val="0050600B"/>
    <w:rsid w:val="00510D73"/>
    <w:rsid w:val="00511E33"/>
    <w:rsid w:val="0051367E"/>
    <w:rsid w:val="00513B1C"/>
    <w:rsid w:val="00514186"/>
    <w:rsid w:val="0051499B"/>
    <w:rsid w:val="0052071A"/>
    <w:rsid w:val="00521181"/>
    <w:rsid w:val="005217B0"/>
    <w:rsid w:val="00522F21"/>
    <w:rsid w:val="005243F0"/>
    <w:rsid w:val="00525943"/>
    <w:rsid w:val="005263E2"/>
    <w:rsid w:val="00526A63"/>
    <w:rsid w:val="00531B70"/>
    <w:rsid w:val="00532C9D"/>
    <w:rsid w:val="00532D19"/>
    <w:rsid w:val="0053550D"/>
    <w:rsid w:val="00540BB9"/>
    <w:rsid w:val="00540E6D"/>
    <w:rsid w:val="0054203A"/>
    <w:rsid w:val="00542FE7"/>
    <w:rsid w:val="00543033"/>
    <w:rsid w:val="00544FD7"/>
    <w:rsid w:val="005450EE"/>
    <w:rsid w:val="00545B0E"/>
    <w:rsid w:val="0054682F"/>
    <w:rsid w:val="00550A24"/>
    <w:rsid w:val="00553E32"/>
    <w:rsid w:val="00553FDF"/>
    <w:rsid w:val="0055565F"/>
    <w:rsid w:val="005556FD"/>
    <w:rsid w:val="005577D9"/>
    <w:rsid w:val="00560E39"/>
    <w:rsid w:val="00560EA2"/>
    <w:rsid w:val="0056295A"/>
    <w:rsid w:val="00563E7C"/>
    <w:rsid w:val="005641FA"/>
    <w:rsid w:val="0056434E"/>
    <w:rsid w:val="00567C1D"/>
    <w:rsid w:val="00567DA2"/>
    <w:rsid w:val="00571AFA"/>
    <w:rsid w:val="00575010"/>
    <w:rsid w:val="00575296"/>
    <w:rsid w:val="00576AB5"/>
    <w:rsid w:val="00581F4F"/>
    <w:rsid w:val="00585912"/>
    <w:rsid w:val="00585E69"/>
    <w:rsid w:val="00586840"/>
    <w:rsid w:val="00587C05"/>
    <w:rsid w:val="00590BE3"/>
    <w:rsid w:val="00595B7C"/>
    <w:rsid w:val="00595F11"/>
    <w:rsid w:val="0059644C"/>
    <w:rsid w:val="005965C5"/>
    <w:rsid w:val="00597925"/>
    <w:rsid w:val="00597FCE"/>
    <w:rsid w:val="005A1AE5"/>
    <w:rsid w:val="005A3BA3"/>
    <w:rsid w:val="005A5809"/>
    <w:rsid w:val="005A72BE"/>
    <w:rsid w:val="005B10FF"/>
    <w:rsid w:val="005B1A44"/>
    <w:rsid w:val="005B1AA5"/>
    <w:rsid w:val="005B40A4"/>
    <w:rsid w:val="005B4136"/>
    <w:rsid w:val="005B46F4"/>
    <w:rsid w:val="005B4798"/>
    <w:rsid w:val="005B6241"/>
    <w:rsid w:val="005B689B"/>
    <w:rsid w:val="005C0E05"/>
    <w:rsid w:val="005C1448"/>
    <w:rsid w:val="005C1CD3"/>
    <w:rsid w:val="005C2706"/>
    <w:rsid w:val="005C2A10"/>
    <w:rsid w:val="005C2C59"/>
    <w:rsid w:val="005C605C"/>
    <w:rsid w:val="005D32AF"/>
    <w:rsid w:val="005D3D61"/>
    <w:rsid w:val="005D4D46"/>
    <w:rsid w:val="005E0281"/>
    <w:rsid w:val="005E0745"/>
    <w:rsid w:val="005E0962"/>
    <w:rsid w:val="005E379A"/>
    <w:rsid w:val="005E4331"/>
    <w:rsid w:val="005E5A9C"/>
    <w:rsid w:val="005E5DFD"/>
    <w:rsid w:val="005F2DE0"/>
    <w:rsid w:val="005F3644"/>
    <w:rsid w:val="005F4B02"/>
    <w:rsid w:val="005F56F3"/>
    <w:rsid w:val="005F6E3E"/>
    <w:rsid w:val="00601067"/>
    <w:rsid w:val="006022A1"/>
    <w:rsid w:val="006049FB"/>
    <w:rsid w:val="00610CCC"/>
    <w:rsid w:val="00610E04"/>
    <w:rsid w:val="006111F3"/>
    <w:rsid w:val="006131B4"/>
    <w:rsid w:val="00613AEF"/>
    <w:rsid w:val="00613BFE"/>
    <w:rsid w:val="00615D66"/>
    <w:rsid w:val="00616FAA"/>
    <w:rsid w:val="00617BBC"/>
    <w:rsid w:val="00617CA0"/>
    <w:rsid w:val="00621CAB"/>
    <w:rsid w:val="00623AF7"/>
    <w:rsid w:val="00624F22"/>
    <w:rsid w:val="006323DE"/>
    <w:rsid w:val="0063248D"/>
    <w:rsid w:val="0063348D"/>
    <w:rsid w:val="00634393"/>
    <w:rsid w:val="006348C1"/>
    <w:rsid w:val="006350F4"/>
    <w:rsid w:val="006414B3"/>
    <w:rsid w:val="00647017"/>
    <w:rsid w:val="00647369"/>
    <w:rsid w:val="0064789B"/>
    <w:rsid w:val="00647F7D"/>
    <w:rsid w:val="00651A0E"/>
    <w:rsid w:val="00655746"/>
    <w:rsid w:val="00657839"/>
    <w:rsid w:val="00661447"/>
    <w:rsid w:val="00661930"/>
    <w:rsid w:val="00661D55"/>
    <w:rsid w:val="006630D7"/>
    <w:rsid w:val="0066432A"/>
    <w:rsid w:val="006654EB"/>
    <w:rsid w:val="006658CE"/>
    <w:rsid w:val="00665AF1"/>
    <w:rsid w:val="00666ED7"/>
    <w:rsid w:val="006678F1"/>
    <w:rsid w:val="00672475"/>
    <w:rsid w:val="00672BD2"/>
    <w:rsid w:val="00675137"/>
    <w:rsid w:val="00675A46"/>
    <w:rsid w:val="00675BE7"/>
    <w:rsid w:val="00676689"/>
    <w:rsid w:val="00677BF7"/>
    <w:rsid w:val="00677E6A"/>
    <w:rsid w:val="00680CCA"/>
    <w:rsid w:val="00681772"/>
    <w:rsid w:val="0068195A"/>
    <w:rsid w:val="00684C34"/>
    <w:rsid w:val="006852C9"/>
    <w:rsid w:val="00685404"/>
    <w:rsid w:val="00686252"/>
    <w:rsid w:val="00690015"/>
    <w:rsid w:val="00694173"/>
    <w:rsid w:val="00694ECA"/>
    <w:rsid w:val="00695C8E"/>
    <w:rsid w:val="00695CE1"/>
    <w:rsid w:val="0069613F"/>
    <w:rsid w:val="006A15F0"/>
    <w:rsid w:val="006A1A11"/>
    <w:rsid w:val="006A1E32"/>
    <w:rsid w:val="006A2931"/>
    <w:rsid w:val="006A326B"/>
    <w:rsid w:val="006A3D50"/>
    <w:rsid w:val="006A436D"/>
    <w:rsid w:val="006A4748"/>
    <w:rsid w:val="006B02D1"/>
    <w:rsid w:val="006B131E"/>
    <w:rsid w:val="006B2165"/>
    <w:rsid w:val="006B2980"/>
    <w:rsid w:val="006B2D2B"/>
    <w:rsid w:val="006B4E7A"/>
    <w:rsid w:val="006B56D0"/>
    <w:rsid w:val="006B5E94"/>
    <w:rsid w:val="006B72C5"/>
    <w:rsid w:val="006C15CD"/>
    <w:rsid w:val="006C3C62"/>
    <w:rsid w:val="006C421E"/>
    <w:rsid w:val="006C52A5"/>
    <w:rsid w:val="006C5CD2"/>
    <w:rsid w:val="006C6CC2"/>
    <w:rsid w:val="006C72E1"/>
    <w:rsid w:val="006C735B"/>
    <w:rsid w:val="006C74A9"/>
    <w:rsid w:val="006D119A"/>
    <w:rsid w:val="006D1528"/>
    <w:rsid w:val="006D4165"/>
    <w:rsid w:val="006D451A"/>
    <w:rsid w:val="006D6DB0"/>
    <w:rsid w:val="006D7353"/>
    <w:rsid w:val="006E0CE2"/>
    <w:rsid w:val="006E2306"/>
    <w:rsid w:val="006E5AB3"/>
    <w:rsid w:val="006F1B83"/>
    <w:rsid w:val="006F23CA"/>
    <w:rsid w:val="006F2B6B"/>
    <w:rsid w:val="006F533E"/>
    <w:rsid w:val="00700EEC"/>
    <w:rsid w:val="00704CA7"/>
    <w:rsid w:val="007068D2"/>
    <w:rsid w:val="00707F5A"/>
    <w:rsid w:val="00710BAB"/>
    <w:rsid w:val="00711C2A"/>
    <w:rsid w:val="00712349"/>
    <w:rsid w:val="007156E6"/>
    <w:rsid w:val="00716BB7"/>
    <w:rsid w:val="00717958"/>
    <w:rsid w:val="00717BA0"/>
    <w:rsid w:val="0072281B"/>
    <w:rsid w:val="00724D7D"/>
    <w:rsid w:val="00726E55"/>
    <w:rsid w:val="00727161"/>
    <w:rsid w:val="00727439"/>
    <w:rsid w:val="007277F9"/>
    <w:rsid w:val="00730407"/>
    <w:rsid w:val="0073282C"/>
    <w:rsid w:val="00733D83"/>
    <w:rsid w:val="00735FA8"/>
    <w:rsid w:val="00736E00"/>
    <w:rsid w:val="0073708F"/>
    <w:rsid w:val="00737685"/>
    <w:rsid w:val="00741020"/>
    <w:rsid w:val="00741B08"/>
    <w:rsid w:val="007421E7"/>
    <w:rsid w:val="007427AE"/>
    <w:rsid w:val="00742D00"/>
    <w:rsid w:val="00743693"/>
    <w:rsid w:val="00743F77"/>
    <w:rsid w:val="0074477A"/>
    <w:rsid w:val="007476AE"/>
    <w:rsid w:val="00751325"/>
    <w:rsid w:val="00751E41"/>
    <w:rsid w:val="007536CE"/>
    <w:rsid w:val="00754F81"/>
    <w:rsid w:val="00761379"/>
    <w:rsid w:val="00761681"/>
    <w:rsid w:val="00761DC9"/>
    <w:rsid w:val="00763E9C"/>
    <w:rsid w:val="00764498"/>
    <w:rsid w:val="007649E0"/>
    <w:rsid w:val="00765CFB"/>
    <w:rsid w:val="00766C02"/>
    <w:rsid w:val="00767583"/>
    <w:rsid w:val="007733AA"/>
    <w:rsid w:val="00780CCF"/>
    <w:rsid w:val="00781356"/>
    <w:rsid w:val="00781FE1"/>
    <w:rsid w:val="00786624"/>
    <w:rsid w:val="00791733"/>
    <w:rsid w:val="007926B2"/>
    <w:rsid w:val="007930B4"/>
    <w:rsid w:val="0079442C"/>
    <w:rsid w:val="00795566"/>
    <w:rsid w:val="007A0538"/>
    <w:rsid w:val="007A1045"/>
    <w:rsid w:val="007A270B"/>
    <w:rsid w:val="007A44BC"/>
    <w:rsid w:val="007A4F11"/>
    <w:rsid w:val="007A5D07"/>
    <w:rsid w:val="007A621F"/>
    <w:rsid w:val="007B0230"/>
    <w:rsid w:val="007B10D0"/>
    <w:rsid w:val="007B22BC"/>
    <w:rsid w:val="007B250D"/>
    <w:rsid w:val="007B338A"/>
    <w:rsid w:val="007B4FF7"/>
    <w:rsid w:val="007B7890"/>
    <w:rsid w:val="007C0643"/>
    <w:rsid w:val="007C160D"/>
    <w:rsid w:val="007C46DB"/>
    <w:rsid w:val="007C54D6"/>
    <w:rsid w:val="007C7C5B"/>
    <w:rsid w:val="007D01BC"/>
    <w:rsid w:val="007D03B9"/>
    <w:rsid w:val="007D0ADB"/>
    <w:rsid w:val="007D2373"/>
    <w:rsid w:val="007D2393"/>
    <w:rsid w:val="007D25E8"/>
    <w:rsid w:val="007D4BA5"/>
    <w:rsid w:val="007D5AE2"/>
    <w:rsid w:val="007D671F"/>
    <w:rsid w:val="007E1F00"/>
    <w:rsid w:val="007E38C7"/>
    <w:rsid w:val="007E3B46"/>
    <w:rsid w:val="007E3C8B"/>
    <w:rsid w:val="007E4431"/>
    <w:rsid w:val="007E4528"/>
    <w:rsid w:val="007E5A98"/>
    <w:rsid w:val="007E5D38"/>
    <w:rsid w:val="007E6E28"/>
    <w:rsid w:val="007E6E92"/>
    <w:rsid w:val="007E6FCE"/>
    <w:rsid w:val="007E74C8"/>
    <w:rsid w:val="007F1C18"/>
    <w:rsid w:val="007F2E64"/>
    <w:rsid w:val="007F335B"/>
    <w:rsid w:val="007F3846"/>
    <w:rsid w:val="007F7000"/>
    <w:rsid w:val="00801862"/>
    <w:rsid w:val="00801BAE"/>
    <w:rsid w:val="00802436"/>
    <w:rsid w:val="008029E6"/>
    <w:rsid w:val="00803A1C"/>
    <w:rsid w:val="00803C37"/>
    <w:rsid w:val="008041C6"/>
    <w:rsid w:val="0080430F"/>
    <w:rsid w:val="00806A19"/>
    <w:rsid w:val="00806DD9"/>
    <w:rsid w:val="00813CDA"/>
    <w:rsid w:val="0081649A"/>
    <w:rsid w:val="008171FF"/>
    <w:rsid w:val="00817359"/>
    <w:rsid w:val="0081735B"/>
    <w:rsid w:val="00817C35"/>
    <w:rsid w:val="00822533"/>
    <w:rsid w:val="00822925"/>
    <w:rsid w:val="00822B1F"/>
    <w:rsid w:val="00827501"/>
    <w:rsid w:val="00827883"/>
    <w:rsid w:val="00827A7A"/>
    <w:rsid w:val="00830AB3"/>
    <w:rsid w:val="00830CC2"/>
    <w:rsid w:val="00831A03"/>
    <w:rsid w:val="0083221E"/>
    <w:rsid w:val="00833449"/>
    <w:rsid w:val="0083500C"/>
    <w:rsid w:val="0083597E"/>
    <w:rsid w:val="008365FB"/>
    <w:rsid w:val="00841FB8"/>
    <w:rsid w:val="00843299"/>
    <w:rsid w:val="00843794"/>
    <w:rsid w:val="008449A5"/>
    <w:rsid w:val="00845492"/>
    <w:rsid w:val="00847508"/>
    <w:rsid w:val="008514CD"/>
    <w:rsid w:val="00852283"/>
    <w:rsid w:val="00855037"/>
    <w:rsid w:val="008564C4"/>
    <w:rsid w:val="008565D4"/>
    <w:rsid w:val="00860546"/>
    <w:rsid w:val="00863131"/>
    <w:rsid w:val="0086364C"/>
    <w:rsid w:val="00863801"/>
    <w:rsid w:val="00866763"/>
    <w:rsid w:val="00866DB3"/>
    <w:rsid w:val="008674C2"/>
    <w:rsid w:val="00871C5D"/>
    <w:rsid w:val="008749C3"/>
    <w:rsid w:val="00875858"/>
    <w:rsid w:val="00876083"/>
    <w:rsid w:val="00876651"/>
    <w:rsid w:val="008768BC"/>
    <w:rsid w:val="00877541"/>
    <w:rsid w:val="008778B0"/>
    <w:rsid w:val="008805B2"/>
    <w:rsid w:val="00880923"/>
    <w:rsid w:val="00883714"/>
    <w:rsid w:val="008841A6"/>
    <w:rsid w:val="00885D5B"/>
    <w:rsid w:val="00885FE0"/>
    <w:rsid w:val="00887D01"/>
    <w:rsid w:val="00891197"/>
    <w:rsid w:val="008921C4"/>
    <w:rsid w:val="00892BB5"/>
    <w:rsid w:val="008945C0"/>
    <w:rsid w:val="0089516C"/>
    <w:rsid w:val="00895C10"/>
    <w:rsid w:val="0089758D"/>
    <w:rsid w:val="008A0778"/>
    <w:rsid w:val="008A10D9"/>
    <w:rsid w:val="008A1FB8"/>
    <w:rsid w:val="008A5D37"/>
    <w:rsid w:val="008A5FA8"/>
    <w:rsid w:val="008A630D"/>
    <w:rsid w:val="008A7F3C"/>
    <w:rsid w:val="008B2DB0"/>
    <w:rsid w:val="008B3C1D"/>
    <w:rsid w:val="008C0161"/>
    <w:rsid w:val="008C0A08"/>
    <w:rsid w:val="008C1ABF"/>
    <w:rsid w:val="008C2C15"/>
    <w:rsid w:val="008C4D9F"/>
    <w:rsid w:val="008C5B0A"/>
    <w:rsid w:val="008C7700"/>
    <w:rsid w:val="008D02F5"/>
    <w:rsid w:val="008D1B48"/>
    <w:rsid w:val="008D67FB"/>
    <w:rsid w:val="008D722C"/>
    <w:rsid w:val="008E0174"/>
    <w:rsid w:val="008E1B12"/>
    <w:rsid w:val="008E1FB7"/>
    <w:rsid w:val="008E2EF9"/>
    <w:rsid w:val="008E34E8"/>
    <w:rsid w:val="008E6991"/>
    <w:rsid w:val="008F0290"/>
    <w:rsid w:val="008F064E"/>
    <w:rsid w:val="008F4F2D"/>
    <w:rsid w:val="008F6530"/>
    <w:rsid w:val="008F7CDA"/>
    <w:rsid w:val="0090004E"/>
    <w:rsid w:val="009002AB"/>
    <w:rsid w:val="00900517"/>
    <w:rsid w:val="00900CAB"/>
    <w:rsid w:val="0090381B"/>
    <w:rsid w:val="00903CA8"/>
    <w:rsid w:val="00904896"/>
    <w:rsid w:val="00904F00"/>
    <w:rsid w:val="00907463"/>
    <w:rsid w:val="0091103F"/>
    <w:rsid w:val="009119FD"/>
    <w:rsid w:val="00911CB2"/>
    <w:rsid w:val="00911FA3"/>
    <w:rsid w:val="0091429E"/>
    <w:rsid w:val="00914D32"/>
    <w:rsid w:val="00916190"/>
    <w:rsid w:val="009166E7"/>
    <w:rsid w:val="00916F4E"/>
    <w:rsid w:val="0091707E"/>
    <w:rsid w:val="009175AA"/>
    <w:rsid w:val="009225C4"/>
    <w:rsid w:val="00924D56"/>
    <w:rsid w:val="009253B2"/>
    <w:rsid w:val="00926ED1"/>
    <w:rsid w:val="0092744E"/>
    <w:rsid w:val="00931200"/>
    <w:rsid w:val="00931372"/>
    <w:rsid w:val="00932022"/>
    <w:rsid w:val="00932932"/>
    <w:rsid w:val="00933C33"/>
    <w:rsid w:val="009357A6"/>
    <w:rsid w:val="00935A07"/>
    <w:rsid w:val="00936CA5"/>
    <w:rsid w:val="00940884"/>
    <w:rsid w:val="00942F2E"/>
    <w:rsid w:val="0094386C"/>
    <w:rsid w:val="00943F70"/>
    <w:rsid w:val="0094553C"/>
    <w:rsid w:val="00946DEE"/>
    <w:rsid w:val="00947CB7"/>
    <w:rsid w:val="009503EC"/>
    <w:rsid w:val="00950A0E"/>
    <w:rsid w:val="00951CEE"/>
    <w:rsid w:val="00951D67"/>
    <w:rsid w:val="009550AB"/>
    <w:rsid w:val="00955E0F"/>
    <w:rsid w:val="009605A3"/>
    <w:rsid w:val="00961A71"/>
    <w:rsid w:val="00963172"/>
    <w:rsid w:val="00964C1D"/>
    <w:rsid w:val="009676E2"/>
    <w:rsid w:val="00971247"/>
    <w:rsid w:val="0097774D"/>
    <w:rsid w:val="00980560"/>
    <w:rsid w:val="00980708"/>
    <w:rsid w:val="00983043"/>
    <w:rsid w:val="009842B1"/>
    <w:rsid w:val="009849F5"/>
    <w:rsid w:val="00984E99"/>
    <w:rsid w:val="0098558A"/>
    <w:rsid w:val="00985CC4"/>
    <w:rsid w:val="0098653F"/>
    <w:rsid w:val="00987EBC"/>
    <w:rsid w:val="00990349"/>
    <w:rsid w:val="00990497"/>
    <w:rsid w:val="009909E3"/>
    <w:rsid w:val="00991763"/>
    <w:rsid w:val="00992040"/>
    <w:rsid w:val="00993F07"/>
    <w:rsid w:val="00994852"/>
    <w:rsid w:val="00996418"/>
    <w:rsid w:val="009968AC"/>
    <w:rsid w:val="009A07FD"/>
    <w:rsid w:val="009A1F26"/>
    <w:rsid w:val="009A43C2"/>
    <w:rsid w:val="009A4550"/>
    <w:rsid w:val="009B197F"/>
    <w:rsid w:val="009B25C3"/>
    <w:rsid w:val="009B2A76"/>
    <w:rsid w:val="009B2C83"/>
    <w:rsid w:val="009B2F6F"/>
    <w:rsid w:val="009B3DAA"/>
    <w:rsid w:val="009B42CC"/>
    <w:rsid w:val="009B6511"/>
    <w:rsid w:val="009B654C"/>
    <w:rsid w:val="009C3B70"/>
    <w:rsid w:val="009C56A4"/>
    <w:rsid w:val="009C6F56"/>
    <w:rsid w:val="009D21BE"/>
    <w:rsid w:val="009D2419"/>
    <w:rsid w:val="009D243B"/>
    <w:rsid w:val="009D2EFA"/>
    <w:rsid w:val="009D3A75"/>
    <w:rsid w:val="009D7B4A"/>
    <w:rsid w:val="009D7E36"/>
    <w:rsid w:val="009E0270"/>
    <w:rsid w:val="009E03D6"/>
    <w:rsid w:val="009E413C"/>
    <w:rsid w:val="009E5995"/>
    <w:rsid w:val="009E6195"/>
    <w:rsid w:val="009E6BC1"/>
    <w:rsid w:val="009E6E96"/>
    <w:rsid w:val="009E6ED0"/>
    <w:rsid w:val="009E70D0"/>
    <w:rsid w:val="009F083B"/>
    <w:rsid w:val="009F0CC2"/>
    <w:rsid w:val="009F1411"/>
    <w:rsid w:val="009F2B41"/>
    <w:rsid w:val="009F550D"/>
    <w:rsid w:val="009F5FE7"/>
    <w:rsid w:val="009F6A3E"/>
    <w:rsid w:val="00A0039B"/>
    <w:rsid w:val="00A04EC7"/>
    <w:rsid w:val="00A05F01"/>
    <w:rsid w:val="00A10ECA"/>
    <w:rsid w:val="00A1128D"/>
    <w:rsid w:val="00A13177"/>
    <w:rsid w:val="00A15405"/>
    <w:rsid w:val="00A177A9"/>
    <w:rsid w:val="00A22790"/>
    <w:rsid w:val="00A22DDB"/>
    <w:rsid w:val="00A266EC"/>
    <w:rsid w:val="00A27485"/>
    <w:rsid w:val="00A303B4"/>
    <w:rsid w:val="00A31E28"/>
    <w:rsid w:val="00A33807"/>
    <w:rsid w:val="00A33FDE"/>
    <w:rsid w:val="00A357E1"/>
    <w:rsid w:val="00A365F0"/>
    <w:rsid w:val="00A3675A"/>
    <w:rsid w:val="00A405BC"/>
    <w:rsid w:val="00A40998"/>
    <w:rsid w:val="00A419C3"/>
    <w:rsid w:val="00A438A5"/>
    <w:rsid w:val="00A445A1"/>
    <w:rsid w:val="00A445CF"/>
    <w:rsid w:val="00A47EFA"/>
    <w:rsid w:val="00A51382"/>
    <w:rsid w:val="00A52232"/>
    <w:rsid w:val="00A52BCA"/>
    <w:rsid w:val="00A550B2"/>
    <w:rsid w:val="00A55156"/>
    <w:rsid w:val="00A552A6"/>
    <w:rsid w:val="00A57734"/>
    <w:rsid w:val="00A6012A"/>
    <w:rsid w:val="00A61EF0"/>
    <w:rsid w:val="00A62063"/>
    <w:rsid w:val="00A64593"/>
    <w:rsid w:val="00A66D36"/>
    <w:rsid w:val="00A670EB"/>
    <w:rsid w:val="00A67938"/>
    <w:rsid w:val="00A70E21"/>
    <w:rsid w:val="00A71643"/>
    <w:rsid w:val="00A71A82"/>
    <w:rsid w:val="00A72794"/>
    <w:rsid w:val="00A74554"/>
    <w:rsid w:val="00A75296"/>
    <w:rsid w:val="00A770B8"/>
    <w:rsid w:val="00A77753"/>
    <w:rsid w:val="00A7781D"/>
    <w:rsid w:val="00A77A51"/>
    <w:rsid w:val="00A77FF2"/>
    <w:rsid w:val="00A80DCF"/>
    <w:rsid w:val="00A81AAB"/>
    <w:rsid w:val="00A81B6F"/>
    <w:rsid w:val="00A8273D"/>
    <w:rsid w:val="00A82A3A"/>
    <w:rsid w:val="00A844E4"/>
    <w:rsid w:val="00A8593B"/>
    <w:rsid w:val="00A90343"/>
    <w:rsid w:val="00A90DA1"/>
    <w:rsid w:val="00A91670"/>
    <w:rsid w:val="00A934AB"/>
    <w:rsid w:val="00A941A2"/>
    <w:rsid w:val="00A95361"/>
    <w:rsid w:val="00A959BB"/>
    <w:rsid w:val="00AA3C16"/>
    <w:rsid w:val="00AA492F"/>
    <w:rsid w:val="00AA5649"/>
    <w:rsid w:val="00AA62A4"/>
    <w:rsid w:val="00AA7407"/>
    <w:rsid w:val="00AB18B3"/>
    <w:rsid w:val="00AB1C94"/>
    <w:rsid w:val="00AB2A51"/>
    <w:rsid w:val="00AB2B2A"/>
    <w:rsid w:val="00AB3A44"/>
    <w:rsid w:val="00AB5487"/>
    <w:rsid w:val="00AC0DCD"/>
    <w:rsid w:val="00AC442E"/>
    <w:rsid w:val="00AC57E2"/>
    <w:rsid w:val="00AC6E68"/>
    <w:rsid w:val="00AD0996"/>
    <w:rsid w:val="00AD0C90"/>
    <w:rsid w:val="00AD12EA"/>
    <w:rsid w:val="00AD130E"/>
    <w:rsid w:val="00AD4B02"/>
    <w:rsid w:val="00AE06F4"/>
    <w:rsid w:val="00AE0DCD"/>
    <w:rsid w:val="00AE101C"/>
    <w:rsid w:val="00AE2A0D"/>
    <w:rsid w:val="00AE512D"/>
    <w:rsid w:val="00AE6487"/>
    <w:rsid w:val="00AE7E8B"/>
    <w:rsid w:val="00AF146A"/>
    <w:rsid w:val="00AF212B"/>
    <w:rsid w:val="00AF2149"/>
    <w:rsid w:val="00AF3580"/>
    <w:rsid w:val="00AF52A4"/>
    <w:rsid w:val="00AF5C36"/>
    <w:rsid w:val="00AF6A90"/>
    <w:rsid w:val="00AF7E51"/>
    <w:rsid w:val="00B00420"/>
    <w:rsid w:val="00B03362"/>
    <w:rsid w:val="00B07123"/>
    <w:rsid w:val="00B076C5"/>
    <w:rsid w:val="00B100A5"/>
    <w:rsid w:val="00B12A25"/>
    <w:rsid w:val="00B15BF3"/>
    <w:rsid w:val="00B1717B"/>
    <w:rsid w:val="00B254B6"/>
    <w:rsid w:val="00B26BCD"/>
    <w:rsid w:val="00B2729C"/>
    <w:rsid w:val="00B2735E"/>
    <w:rsid w:val="00B30342"/>
    <w:rsid w:val="00B31287"/>
    <w:rsid w:val="00B32AB7"/>
    <w:rsid w:val="00B352A3"/>
    <w:rsid w:val="00B356E2"/>
    <w:rsid w:val="00B35AC3"/>
    <w:rsid w:val="00B37DF2"/>
    <w:rsid w:val="00B4111C"/>
    <w:rsid w:val="00B41D64"/>
    <w:rsid w:val="00B446FA"/>
    <w:rsid w:val="00B51648"/>
    <w:rsid w:val="00B55293"/>
    <w:rsid w:val="00B5550C"/>
    <w:rsid w:val="00B55928"/>
    <w:rsid w:val="00B55EF8"/>
    <w:rsid w:val="00B574CC"/>
    <w:rsid w:val="00B62CCC"/>
    <w:rsid w:val="00B6302A"/>
    <w:rsid w:val="00B633D4"/>
    <w:rsid w:val="00B635DD"/>
    <w:rsid w:val="00B63E66"/>
    <w:rsid w:val="00B64175"/>
    <w:rsid w:val="00B64F73"/>
    <w:rsid w:val="00B6706E"/>
    <w:rsid w:val="00B70AED"/>
    <w:rsid w:val="00B72D99"/>
    <w:rsid w:val="00B738BB"/>
    <w:rsid w:val="00B75860"/>
    <w:rsid w:val="00B76698"/>
    <w:rsid w:val="00B7726C"/>
    <w:rsid w:val="00B77548"/>
    <w:rsid w:val="00B77B17"/>
    <w:rsid w:val="00B80B1E"/>
    <w:rsid w:val="00B80E21"/>
    <w:rsid w:val="00B84728"/>
    <w:rsid w:val="00B87409"/>
    <w:rsid w:val="00B90FB6"/>
    <w:rsid w:val="00B9608B"/>
    <w:rsid w:val="00B962E9"/>
    <w:rsid w:val="00BA33A5"/>
    <w:rsid w:val="00BA3480"/>
    <w:rsid w:val="00BA3FAE"/>
    <w:rsid w:val="00BA67F4"/>
    <w:rsid w:val="00BA7A7A"/>
    <w:rsid w:val="00BB0590"/>
    <w:rsid w:val="00BB390D"/>
    <w:rsid w:val="00BB5053"/>
    <w:rsid w:val="00BB50BA"/>
    <w:rsid w:val="00BC01A9"/>
    <w:rsid w:val="00BC1B95"/>
    <w:rsid w:val="00BC2D30"/>
    <w:rsid w:val="00BC3F73"/>
    <w:rsid w:val="00BC4572"/>
    <w:rsid w:val="00BC523D"/>
    <w:rsid w:val="00BC5953"/>
    <w:rsid w:val="00BC64F7"/>
    <w:rsid w:val="00BC6FAB"/>
    <w:rsid w:val="00BD1B2A"/>
    <w:rsid w:val="00BD4560"/>
    <w:rsid w:val="00BD648B"/>
    <w:rsid w:val="00BE0146"/>
    <w:rsid w:val="00BE07FE"/>
    <w:rsid w:val="00BE2AC1"/>
    <w:rsid w:val="00BE6808"/>
    <w:rsid w:val="00BE6A5A"/>
    <w:rsid w:val="00BF05D3"/>
    <w:rsid w:val="00BF1A09"/>
    <w:rsid w:val="00BF26E7"/>
    <w:rsid w:val="00BF3D5A"/>
    <w:rsid w:val="00BF4259"/>
    <w:rsid w:val="00BF4E6A"/>
    <w:rsid w:val="00BF5E0A"/>
    <w:rsid w:val="00BF6F44"/>
    <w:rsid w:val="00C00176"/>
    <w:rsid w:val="00C007E7"/>
    <w:rsid w:val="00C01B4D"/>
    <w:rsid w:val="00C03231"/>
    <w:rsid w:val="00C0340F"/>
    <w:rsid w:val="00C03A25"/>
    <w:rsid w:val="00C05890"/>
    <w:rsid w:val="00C1294F"/>
    <w:rsid w:val="00C14FAC"/>
    <w:rsid w:val="00C15787"/>
    <w:rsid w:val="00C16EDD"/>
    <w:rsid w:val="00C21C53"/>
    <w:rsid w:val="00C22153"/>
    <w:rsid w:val="00C25C5B"/>
    <w:rsid w:val="00C26645"/>
    <w:rsid w:val="00C30001"/>
    <w:rsid w:val="00C318A9"/>
    <w:rsid w:val="00C323E9"/>
    <w:rsid w:val="00C3306B"/>
    <w:rsid w:val="00C370CF"/>
    <w:rsid w:val="00C40017"/>
    <w:rsid w:val="00C420D1"/>
    <w:rsid w:val="00C44D96"/>
    <w:rsid w:val="00C455A3"/>
    <w:rsid w:val="00C500E7"/>
    <w:rsid w:val="00C50380"/>
    <w:rsid w:val="00C50E30"/>
    <w:rsid w:val="00C51815"/>
    <w:rsid w:val="00C52B11"/>
    <w:rsid w:val="00C53FC6"/>
    <w:rsid w:val="00C54E99"/>
    <w:rsid w:val="00C55544"/>
    <w:rsid w:val="00C560BE"/>
    <w:rsid w:val="00C5642E"/>
    <w:rsid w:val="00C5650F"/>
    <w:rsid w:val="00C56F3B"/>
    <w:rsid w:val="00C621CD"/>
    <w:rsid w:val="00C62458"/>
    <w:rsid w:val="00C62FB3"/>
    <w:rsid w:val="00C63A4C"/>
    <w:rsid w:val="00C63A77"/>
    <w:rsid w:val="00C65248"/>
    <w:rsid w:val="00C678B5"/>
    <w:rsid w:val="00C7088D"/>
    <w:rsid w:val="00C71934"/>
    <w:rsid w:val="00C71F68"/>
    <w:rsid w:val="00C744F5"/>
    <w:rsid w:val="00C74659"/>
    <w:rsid w:val="00C74F37"/>
    <w:rsid w:val="00C76967"/>
    <w:rsid w:val="00C7775E"/>
    <w:rsid w:val="00C80A2B"/>
    <w:rsid w:val="00C8166E"/>
    <w:rsid w:val="00C81EEF"/>
    <w:rsid w:val="00C823C0"/>
    <w:rsid w:val="00C82EDC"/>
    <w:rsid w:val="00C83EE7"/>
    <w:rsid w:val="00C84141"/>
    <w:rsid w:val="00C84946"/>
    <w:rsid w:val="00C84CA2"/>
    <w:rsid w:val="00C857B1"/>
    <w:rsid w:val="00C86DCB"/>
    <w:rsid w:val="00C87AA1"/>
    <w:rsid w:val="00C90371"/>
    <w:rsid w:val="00C9128A"/>
    <w:rsid w:val="00C91BBC"/>
    <w:rsid w:val="00C93C7E"/>
    <w:rsid w:val="00C945D3"/>
    <w:rsid w:val="00C968A0"/>
    <w:rsid w:val="00C97FE7"/>
    <w:rsid w:val="00CA059D"/>
    <w:rsid w:val="00CA1033"/>
    <w:rsid w:val="00CA4F0B"/>
    <w:rsid w:val="00CA5C81"/>
    <w:rsid w:val="00CB0876"/>
    <w:rsid w:val="00CB0995"/>
    <w:rsid w:val="00CB53CE"/>
    <w:rsid w:val="00CB545C"/>
    <w:rsid w:val="00CB6FF7"/>
    <w:rsid w:val="00CC47E1"/>
    <w:rsid w:val="00CC60BE"/>
    <w:rsid w:val="00CC62A4"/>
    <w:rsid w:val="00CC6B6E"/>
    <w:rsid w:val="00CD02DC"/>
    <w:rsid w:val="00CD0506"/>
    <w:rsid w:val="00CD0FCC"/>
    <w:rsid w:val="00CD1323"/>
    <w:rsid w:val="00CD3450"/>
    <w:rsid w:val="00CD3B44"/>
    <w:rsid w:val="00CD3C13"/>
    <w:rsid w:val="00CD5901"/>
    <w:rsid w:val="00CE032A"/>
    <w:rsid w:val="00CE146B"/>
    <w:rsid w:val="00CE1A2C"/>
    <w:rsid w:val="00CE23C4"/>
    <w:rsid w:val="00CE314F"/>
    <w:rsid w:val="00CF0617"/>
    <w:rsid w:val="00CF0D54"/>
    <w:rsid w:val="00CF5748"/>
    <w:rsid w:val="00D00B14"/>
    <w:rsid w:val="00D0198A"/>
    <w:rsid w:val="00D01E81"/>
    <w:rsid w:val="00D0293E"/>
    <w:rsid w:val="00D02FA5"/>
    <w:rsid w:val="00D05900"/>
    <w:rsid w:val="00D05E8A"/>
    <w:rsid w:val="00D075A2"/>
    <w:rsid w:val="00D101AF"/>
    <w:rsid w:val="00D102ED"/>
    <w:rsid w:val="00D11EDF"/>
    <w:rsid w:val="00D11F1F"/>
    <w:rsid w:val="00D13BDF"/>
    <w:rsid w:val="00D14C3A"/>
    <w:rsid w:val="00D20380"/>
    <w:rsid w:val="00D20DB2"/>
    <w:rsid w:val="00D2293F"/>
    <w:rsid w:val="00D259BE"/>
    <w:rsid w:val="00D2692C"/>
    <w:rsid w:val="00D31382"/>
    <w:rsid w:val="00D3228C"/>
    <w:rsid w:val="00D35D93"/>
    <w:rsid w:val="00D40F39"/>
    <w:rsid w:val="00D42645"/>
    <w:rsid w:val="00D454FF"/>
    <w:rsid w:val="00D535E6"/>
    <w:rsid w:val="00D53803"/>
    <w:rsid w:val="00D53DFF"/>
    <w:rsid w:val="00D540B1"/>
    <w:rsid w:val="00D543D1"/>
    <w:rsid w:val="00D54F14"/>
    <w:rsid w:val="00D576FF"/>
    <w:rsid w:val="00D57B0D"/>
    <w:rsid w:val="00D6048D"/>
    <w:rsid w:val="00D6062C"/>
    <w:rsid w:val="00D63267"/>
    <w:rsid w:val="00D6487A"/>
    <w:rsid w:val="00D66DDF"/>
    <w:rsid w:val="00D6746F"/>
    <w:rsid w:val="00D712E7"/>
    <w:rsid w:val="00D71510"/>
    <w:rsid w:val="00D71B4A"/>
    <w:rsid w:val="00D72A1C"/>
    <w:rsid w:val="00D72D64"/>
    <w:rsid w:val="00D7507A"/>
    <w:rsid w:val="00D751AB"/>
    <w:rsid w:val="00D755F7"/>
    <w:rsid w:val="00D77C6F"/>
    <w:rsid w:val="00D8244A"/>
    <w:rsid w:val="00D84EFA"/>
    <w:rsid w:val="00D85463"/>
    <w:rsid w:val="00D86E3E"/>
    <w:rsid w:val="00D8773C"/>
    <w:rsid w:val="00D90CF2"/>
    <w:rsid w:val="00D91DAC"/>
    <w:rsid w:val="00D9443E"/>
    <w:rsid w:val="00D96EB0"/>
    <w:rsid w:val="00DA005A"/>
    <w:rsid w:val="00DA085C"/>
    <w:rsid w:val="00DA16A0"/>
    <w:rsid w:val="00DA4791"/>
    <w:rsid w:val="00DA54B5"/>
    <w:rsid w:val="00DA71D9"/>
    <w:rsid w:val="00DB09BF"/>
    <w:rsid w:val="00DB0A8E"/>
    <w:rsid w:val="00DB0D54"/>
    <w:rsid w:val="00DB17C8"/>
    <w:rsid w:val="00DB21CA"/>
    <w:rsid w:val="00DB3A0F"/>
    <w:rsid w:val="00DB545E"/>
    <w:rsid w:val="00DB5D54"/>
    <w:rsid w:val="00DB6633"/>
    <w:rsid w:val="00DC0DA9"/>
    <w:rsid w:val="00DC0E1D"/>
    <w:rsid w:val="00DC1EA4"/>
    <w:rsid w:val="00DC325A"/>
    <w:rsid w:val="00DC3B3D"/>
    <w:rsid w:val="00DC4135"/>
    <w:rsid w:val="00DC4631"/>
    <w:rsid w:val="00DC4730"/>
    <w:rsid w:val="00DC6356"/>
    <w:rsid w:val="00DC72EE"/>
    <w:rsid w:val="00DD0C39"/>
    <w:rsid w:val="00DD1210"/>
    <w:rsid w:val="00DD1FE1"/>
    <w:rsid w:val="00DD33C8"/>
    <w:rsid w:val="00DD3D26"/>
    <w:rsid w:val="00DD5622"/>
    <w:rsid w:val="00DD5DDD"/>
    <w:rsid w:val="00DD6693"/>
    <w:rsid w:val="00DD7368"/>
    <w:rsid w:val="00DE079D"/>
    <w:rsid w:val="00DE10AB"/>
    <w:rsid w:val="00DE3F52"/>
    <w:rsid w:val="00DE7ECF"/>
    <w:rsid w:val="00DF0AAC"/>
    <w:rsid w:val="00DF26AF"/>
    <w:rsid w:val="00DF2C83"/>
    <w:rsid w:val="00DF468F"/>
    <w:rsid w:val="00DF66ED"/>
    <w:rsid w:val="00DF67DC"/>
    <w:rsid w:val="00E0115B"/>
    <w:rsid w:val="00E01F39"/>
    <w:rsid w:val="00E02695"/>
    <w:rsid w:val="00E03FD5"/>
    <w:rsid w:val="00E06C56"/>
    <w:rsid w:val="00E11293"/>
    <w:rsid w:val="00E1395D"/>
    <w:rsid w:val="00E14075"/>
    <w:rsid w:val="00E15537"/>
    <w:rsid w:val="00E165AE"/>
    <w:rsid w:val="00E1676B"/>
    <w:rsid w:val="00E205BA"/>
    <w:rsid w:val="00E22B74"/>
    <w:rsid w:val="00E23181"/>
    <w:rsid w:val="00E23CC2"/>
    <w:rsid w:val="00E265FA"/>
    <w:rsid w:val="00E26AEA"/>
    <w:rsid w:val="00E275AA"/>
    <w:rsid w:val="00E27755"/>
    <w:rsid w:val="00E27B05"/>
    <w:rsid w:val="00E3057B"/>
    <w:rsid w:val="00E3309F"/>
    <w:rsid w:val="00E3335F"/>
    <w:rsid w:val="00E34FFE"/>
    <w:rsid w:val="00E36596"/>
    <w:rsid w:val="00E36A21"/>
    <w:rsid w:val="00E37C4A"/>
    <w:rsid w:val="00E41A01"/>
    <w:rsid w:val="00E42133"/>
    <w:rsid w:val="00E43FA6"/>
    <w:rsid w:val="00E443D1"/>
    <w:rsid w:val="00E44BBC"/>
    <w:rsid w:val="00E4554C"/>
    <w:rsid w:val="00E45A32"/>
    <w:rsid w:val="00E46616"/>
    <w:rsid w:val="00E46A98"/>
    <w:rsid w:val="00E46C7C"/>
    <w:rsid w:val="00E518D5"/>
    <w:rsid w:val="00E5440C"/>
    <w:rsid w:val="00E5580A"/>
    <w:rsid w:val="00E55EC2"/>
    <w:rsid w:val="00E57290"/>
    <w:rsid w:val="00E5751D"/>
    <w:rsid w:val="00E57A5A"/>
    <w:rsid w:val="00E62E5D"/>
    <w:rsid w:val="00E644F5"/>
    <w:rsid w:val="00E64C66"/>
    <w:rsid w:val="00E65CD2"/>
    <w:rsid w:val="00E66A24"/>
    <w:rsid w:val="00E70F25"/>
    <w:rsid w:val="00E724B1"/>
    <w:rsid w:val="00E7544B"/>
    <w:rsid w:val="00E82191"/>
    <w:rsid w:val="00E8405B"/>
    <w:rsid w:val="00E84259"/>
    <w:rsid w:val="00E86951"/>
    <w:rsid w:val="00E905ED"/>
    <w:rsid w:val="00E90660"/>
    <w:rsid w:val="00E91CA0"/>
    <w:rsid w:val="00E92184"/>
    <w:rsid w:val="00E9333B"/>
    <w:rsid w:val="00E95F71"/>
    <w:rsid w:val="00E96948"/>
    <w:rsid w:val="00EA0CD5"/>
    <w:rsid w:val="00EA17B7"/>
    <w:rsid w:val="00EA65A1"/>
    <w:rsid w:val="00EA6F6A"/>
    <w:rsid w:val="00EA780A"/>
    <w:rsid w:val="00EB0E8A"/>
    <w:rsid w:val="00EB27BE"/>
    <w:rsid w:val="00EB2BC1"/>
    <w:rsid w:val="00EB3458"/>
    <w:rsid w:val="00EB39B0"/>
    <w:rsid w:val="00EB4339"/>
    <w:rsid w:val="00EB4C4D"/>
    <w:rsid w:val="00EB541F"/>
    <w:rsid w:val="00EB608B"/>
    <w:rsid w:val="00EB7A74"/>
    <w:rsid w:val="00EC0F3D"/>
    <w:rsid w:val="00EC16EF"/>
    <w:rsid w:val="00EC19EB"/>
    <w:rsid w:val="00EC1C62"/>
    <w:rsid w:val="00EC1D87"/>
    <w:rsid w:val="00EC32D8"/>
    <w:rsid w:val="00EC5D7E"/>
    <w:rsid w:val="00EC7E45"/>
    <w:rsid w:val="00ED016B"/>
    <w:rsid w:val="00ED28AD"/>
    <w:rsid w:val="00ED2DB7"/>
    <w:rsid w:val="00ED3979"/>
    <w:rsid w:val="00ED46E2"/>
    <w:rsid w:val="00ED4993"/>
    <w:rsid w:val="00ED732F"/>
    <w:rsid w:val="00EE5185"/>
    <w:rsid w:val="00EE60B7"/>
    <w:rsid w:val="00EF0CDE"/>
    <w:rsid w:val="00EF35D3"/>
    <w:rsid w:val="00EF427E"/>
    <w:rsid w:val="00F018E5"/>
    <w:rsid w:val="00F02EA7"/>
    <w:rsid w:val="00F047C1"/>
    <w:rsid w:val="00F06F50"/>
    <w:rsid w:val="00F07C4B"/>
    <w:rsid w:val="00F1047E"/>
    <w:rsid w:val="00F111B3"/>
    <w:rsid w:val="00F11A55"/>
    <w:rsid w:val="00F123B0"/>
    <w:rsid w:val="00F12D17"/>
    <w:rsid w:val="00F137D1"/>
    <w:rsid w:val="00F16ACC"/>
    <w:rsid w:val="00F171B7"/>
    <w:rsid w:val="00F20C14"/>
    <w:rsid w:val="00F21C22"/>
    <w:rsid w:val="00F22C56"/>
    <w:rsid w:val="00F22ECF"/>
    <w:rsid w:val="00F2446C"/>
    <w:rsid w:val="00F256D3"/>
    <w:rsid w:val="00F25C3B"/>
    <w:rsid w:val="00F26706"/>
    <w:rsid w:val="00F276C9"/>
    <w:rsid w:val="00F32E50"/>
    <w:rsid w:val="00F336C0"/>
    <w:rsid w:val="00F33A98"/>
    <w:rsid w:val="00F36F81"/>
    <w:rsid w:val="00F411C2"/>
    <w:rsid w:val="00F411FC"/>
    <w:rsid w:val="00F41F57"/>
    <w:rsid w:val="00F4279E"/>
    <w:rsid w:val="00F42F8F"/>
    <w:rsid w:val="00F45F78"/>
    <w:rsid w:val="00F47E51"/>
    <w:rsid w:val="00F52D6D"/>
    <w:rsid w:val="00F545E0"/>
    <w:rsid w:val="00F57597"/>
    <w:rsid w:val="00F61D0F"/>
    <w:rsid w:val="00F63F18"/>
    <w:rsid w:val="00F67384"/>
    <w:rsid w:val="00F70556"/>
    <w:rsid w:val="00F70581"/>
    <w:rsid w:val="00F7077E"/>
    <w:rsid w:val="00F716C7"/>
    <w:rsid w:val="00F72374"/>
    <w:rsid w:val="00F73F8B"/>
    <w:rsid w:val="00F744AD"/>
    <w:rsid w:val="00F77303"/>
    <w:rsid w:val="00F77A71"/>
    <w:rsid w:val="00F81EE2"/>
    <w:rsid w:val="00F84B33"/>
    <w:rsid w:val="00F859D6"/>
    <w:rsid w:val="00F9021F"/>
    <w:rsid w:val="00F911F2"/>
    <w:rsid w:val="00F92605"/>
    <w:rsid w:val="00F926EA"/>
    <w:rsid w:val="00F9308F"/>
    <w:rsid w:val="00F9349A"/>
    <w:rsid w:val="00F942FE"/>
    <w:rsid w:val="00F9540F"/>
    <w:rsid w:val="00F970D0"/>
    <w:rsid w:val="00F97412"/>
    <w:rsid w:val="00FA3C19"/>
    <w:rsid w:val="00FA61F6"/>
    <w:rsid w:val="00FA68B3"/>
    <w:rsid w:val="00FA7C53"/>
    <w:rsid w:val="00FB1F45"/>
    <w:rsid w:val="00FC0123"/>
    <w:rsid w:val="00FC0977"/>
    <w:rsid w:val="00FC143F"/>
    <w:rsid w:val="00FC1D25"/>
    <w:rsid w:val="00FC32BA"/>
    <w:rsid w:val="00FC372B"/>
    <w:rsid w:val="00FC4550"/>
    <w:rsid w:val="00FC607E"/>
    <w:rsid w:val="00FC6766"/>
    <w:rsid w:val="00FD125F"/>
    <w:rsid w:val="00FD1CBE"/>
    <w:rsid w:val="00FD1D7F"/>
    <w:rsid w:val="00FD1EAD"/>
    <w:rsid w:val="00FD5F49"/>
    <w:rsid w:val="00FD6F96"/>
    <w:rsid w:val="00FD7AFE"/>
    <w:rsid w:val="00FE0A03"/>
    <w:rsid w:val="00FE167D"/>
    <w:rsid w:val="00FE31CA"/>
    <w:rsid w:val="00FE528C"/>
    <w:rsid w:val="00FE6CB2"/>
    <w:rsid w:val="00FF182A"/>
    <w:rsid w:val="00FF18B4"/>
    <w:rsid w:val="00FF29C2"/>
    <w:rsid w:val="00FF2D77"/>
    <w:rsid w:val="00FF4C9A"/>
    <w:rsid w:val="00FF516A"/>
    <w:rsid w:val="00FF6746"/>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3C9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4F14"/>
    <w:pPr>
      <w:spacing w:after="240"/>
      <w:jc w:val="both"/>
    </w:pPr>
  </w:style>
  <w:style w:type="paragraph" w:styleId="Heading1">
    <w:name w:val="heading 1"/>
    <w:basedOn w:val="Normal"/>
    <w:next w:val="Normal"/>
    <w:link w:val="Heading1Char"/>
    <w:autoRedefine/>
    <w:uiPriority w:val="9"/>
    <w:qFormat/>
    <w:rsid w:val="00F911F2"/>
    <w:pPr>
      <w:keepNext/>
      <w:keepLines/>
      <w:tabs>
        <w:tab w:val="left" w:pos="288"/>
      </w:tabs>
      <w:jc w:val="left"/>
      <w:outlineLvl w:val="0"/>
    </w:pPr>
    <w:rPr>
      <w:rFonts w:eastAsiaTheme="majorEastAsia" w:cstheme="majorBidi"/>
      <w:b/>
      <w:bCs/>
      <w:smallCaps/>
      <w:color w:val="1F497D" w:themeColor="text2"/>
      <w:sz w:val="36"/>
      <w:szCs w:val="36"/>
    </w:rPr>
  </w:style>
  <w:style w:type="paragraph" w:styleId="Heading2">
    <w:name w:val="heading 2"/>
    <w:basedOn w:val="Normal"/>
    <w:next w:val="Normal"/>
    <w:link w:val="Heading2Char"/>
    <w:autoRedefine/>
    <w:uiPriority w:val="9"/>
    <w:unhideWhenUsed/>
    <w:qFormat/>
    <w:rsid w:val="00E34FFE"/>
    <w:pPr>
      <w:keepNext/>
      <w:keepLines/>
      <w:ind w:left="648" w:hanging="360"/>
      <w:jc w:val="left"/>
      <w:outlineLvl w:val="1"/>
    </w:pPr>
    <w:rPr>
      <w:rFonts w:asciiTheme="majorHAnsi" w:eastAsiaTheme="majorEastAsia" w:hAnsiTheme="majorHAnsi" w:cstheme="majorBidi"/>
      <w:b/>
      <w:bCs/>
      <w:color w:val="1F497D" w:themeColor="text2"/>
      <w:szCs w:val="26"/>
    </w:rPr>
  </w:style>
  <w:style w:type="paragraph" w:styleId="Heading3">
    <w:name w:val="heading 3"/>
    <w:basedOn w:val="Normal"/>
    <w:next w:val="Normal"/>
    <w:link w:val="Heading3Char"/>
    <w:autoRedefine/>
    <w:uiPriority w:val="9"/>
    <w:unhideWhenUsed/>
    <w:qFormat/>
    <w:rsid w:val="004B6122"/>
    <w:pPr>
      <w:keepNext/>
      <w:keepLines/>
      <w:numPr>
        <w:numId w:val="4"/>
      </w:numPr>
      <w:outlineLvl w:val="2"/>
    </w:pPr>
    <w:rPr>
      <w:rFonts w:eastAsiaTheme="majorEastAsia" w:cstheme="majorBidi"/>
      <w:bCs/>
      <w:color w:val="1F497D" w:themeColor="text2"/>
    </w:rPr>
  </w:style>
  <w:style w:type="paragraph" w:styleId="Heading4">
    <w:name w:val="heading 4"/>
    <w:basedOn w:val="Heading3"/>
    <w:next w:val="Normal"/>
    <w:link w:val="Heading4Char"/>
    <w:autoRedefine/>
    <w:uiPriority w:val="9"/>
    <w:qFormat/>
    <w:rsid w:val="00F72374"/>
    <w:pPr>
      <w:numPr>
        <w:numId w:val="0"/>
      </w:numPr>
      <w:tabs>
        <w:tab w:val="left" w:pos="1080"/>
      </w:tabs>
      <w:ind w:left="1170"/>
      <w:outlineLvl w:val="3"/>
    </w:pPr>
    <w:rPr>
      <w:rFonts w:eastAsiaTheme="minorEastAsia" w:cstheme="minorBidi"/>
      <w:bCs w:val="0"/>
      <w:i/>
      <w:u w:val="single"/>
    </w:rPr>
  </w:style>
  <w:style w:type="paragraph" w:styleId="Heading5">
    <w:name w:val="heading 5"/>
    <w:basedOn w:val="Normal"/>
    <w:next w:val="Normal"/>
    <w:link w:val="Heading5Char"/>
    <w:autoRedefine/>
    <w:uiPriority w:val="9"/>
    <w:unhideWhenUsed/>
    <w:qFormat/>
    <w:rsid w:val="00E46A98"/>
    <w:pPr>
      <w:keepNext/>
      <w:keepLines/>
      <w:ind w:left="1080"/>
      <w:jc w:val="left"/>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qFormat/>
    <w:rsid w:val="00253306"/>
    <w:pPr>
      <w:keepNext/>
      <w:keepLines/>
      <w:ind w:left="1440"/>
      <w:jc w:val="left"/>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1B1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1F2"/>
    <w:rPr>
      <w:rFonts w:eastAsiaTheme="majorEastAsia" w:cstheme="majorBidi"/>
      <w:b/>
      <w:bCs/>
      <w:smallCaps/>
      <w:color w:val="1F497D" w:themeColor="text2"/>
      <w:sz w:val="36"/>
      <w:szCs w:val="36"/>
    </w:rPr>
  </w:style>
  <w:style w:type="character" w:customStyle="1" w:styleId="Heading2Char">
    <w:name w:val="Heading 2 Char"/>
    <w:basedOn w:val="DefaultParagraphFont"/>
    <w:link w:val="Heading2"/>
    <w:uiPriority w:val="9"/>
    <w:rsid w:val="00E34FFE"/>
    <w:rPr>
      <w:rFonts w:asciiTheme="majorHAnsi" w:eastAsiaTheme="majorEastAsia" w:hAnsiTheme="majorHAnsi" w:cstheme="majorBidi"/>
      <w:b/>
      <w:bCs/>
      <w:color w:val="1F497D" w:themeColor="text2"/>
      <w:szCs w:val="26"/>
    </w:rPr>
  </w:style>
  <w:style w:type="character" w:customStyle="1" w:styleId="Heading3Char">
    <w:name w:val="Heading 3 Char"/>
    <w:basedOn w:val="DefaultParagraphFont"/>
    <w:link w:val="Heading3"/>
    <w:uiPriority w:val="9"/>
    <w:rsid w:val="004B6122"/>
    <w:rPr>
      <w:rFonts w:eastAsiaTheme="majorEastAsia" w:cstheme="majorBidi"/>
      <w:bCs/>
      <w:color w:val="1F497D" w:themeColor="text2"/>
    </w:rPr>
  </w:style>
  <w:style w:type="character" w:customStyle="1" w:styleId="Heading4Char">
    <w:name w:val="Heading 4 Char"/>
    <w:basedOn w:val="DefaultParagraphFont"/>
    <w:link w:val="Heading4"/>
    <w:uiPriority w:val="9"/>
    <w:rsid w:val="00F72374"/>
    <w:rPr>
      <w:i/>
      <w:color w:val="1F497D" w:themeColor="text2"/>
      <w:u w:val="single"/>
    </w:rPr>
  </w:style>
  <w:style w:type="character" w:customStyle="1" w:styleId="Heading5Char">
    <w:name w:val="Heading 5 Char"/>
    <w:basedOn w:val="DefaultParagraphFont"/>
    <w:link w:val="Heading5"/>
    <w:uiPriority w:val="9"/>
    <w:rsid w:val="00E46A98"/>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253306"/>
    <w:rPr>
      <w:rFonts w:ascii="Calibri" w:eastAsia="MS Gothic" w:hAnsi="Calibri"/>
      <w:i/>
      <w:iCs/>
      <w:color w:val="243F60"/>
      <w:lang w:eastAsia="ja-JP"/>
    </w:rPr>
  </w:style>
  <w:style w:type="paragraph" w:styleId="Index4">
    <w:name w:val="index 4"/>
    <w:basedOn w:val="Normal"/>
    <w:next w:val="Normal"/>
    <w:uiPriority w:val="99"/>
    <w:unhideWhenUsed/>
    <w:rsid w:val="0064789B"/>
    <w:pPr>
      <w:ind w:left="1440" w:hanging="360"/>
      <w:jc w:val="left"/>
    </w:pPr>
    <w:rPr>
      <w:color w:val="1F497D" w:themeColor="text2"/>
    </w:rPr>
  </w:style>
  <w:style w:type="paragraph" w:styleId="Title">
    <w:name w:val="Title"/>
    <w:basedOn w:val="Normal"/>
    <w:next w:val="Normal"/>
    <w:link w:val="TitleChar"/>
    <w:uiPriority w:val="10"/>
    <w:qFormat/>
    <w:rsid w:val="007866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662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0590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5900"/>
    <w:rPr>
      <w:rFonts w:ascii="Lucida Grande" w:hAnsi="Lucida Grande" w:cs="Lucida Grande"/>
      <w:sz w:val="18"/>
      <w:szCs w:val="18"/>
    </w:rPr>
  </w:style>
  <w:style w:type="paragraph" w:styleId="Caption">
    <w:name w:val="caption"/>
    <w:basedOn w:val="Normal"/>
    <w:next w:val="Normal"/>
    <w:unhideWhenUsed/>
    <w:qFormat/>
    <w:rsid w:val="00900CAB"/>
    <w:pPr>
      <w:spacing w:after="200"/>
    </w:pPr>
    <w:rPr>
      <w:b/>
      <w:bCs/>
      <w:color w:val="4F81BD" w:themeColor="accent1"/>
      <w:sz w:val="18"/>
      <w:szCs w:val="18"/>
    </w:rPr>
  </w:style>
  <w:style w:type="paragraph" w:styleId="NormalWeb">
    <w:name w:val="Normal (Web)"/>
    <w:basedOn w:val="Normal"/>
    <w:uiPriority w:val="99"/>
    <w:semiHidden/>
    <w:unhideWhenUsed/>
    <w:rsid w:val="00D77C6F"/>
    <w:pPr>
      <w:spacing w:before="100" w:beforeAutospacing="1" w:after="100" w:afterAutospacing="1"/>
      <w:jc w:val="left"/>
    </w:pPr>
    <w:rPr>
      <w:rFonts w:ascii="Times" w:hAnsi="Times" w:cs="Times New Roman"/>
      <w:sz w:val="20"/>
      <w:szCs w:val="20"/>
      <w:lang w:eastAsia="en-US"/>
    </w:rPr>
  </w:style>
  <w:style w:type="character" w:styleId="Hyperlink">
    <w:name w:val="Hyperlink"/>
    <w:basedOn w:val="DefaultParagraphFont"/>
    <w:uiPriority w:val="99"/>
    <w:unhideWhenUsed/>
    <w:rsid w:val="00D77C6F"/>
    <w:rPr>
      <w:color w:val="0000FF"/>
      <w:u w:val="single"/>
    </w:rPr>
  </w:style>
  <w:style w:type="paragraph" w:customStyle="1" w:styleId="Bullet1">
    <w:name w:val="Bullet 1"/>
    <w:basedOn w:val="Normal"/>
    <w:qFormat/>
    <w:rsid w:val="00212D7B"/>
    <w:pPr>
      <w:numPr>
        <w:numId w:val="2"/>
      </w:numPr>
      <w:spacing w:after="60"/>
    </w:pPr>
  </w:style>
  <w:style w:type="paragraph" w:customStyle="1" w:styleId="Bullet2">
    <w:name w:val="Bullet 2"/>
    <w:basedOn w:val="Bullet1"/>
    <w:next w:val="Normal"/>
    <w:qFormat/>
    <w:rsid w:val="00212D7B"/>
    <w:pPr>
      <w:spacing w:after="240"/>
    </w:pPr>
  </w:style>
  <w:style w:type="paragraph" w:styleId="BodyText">
    <w:name w:val="Body Text"/>
    <w:basedOn w:val="Normal"/>
    <w:link w:val="BodyTextChar"/>
    <w:uiPriority w:val="99"/>
    <w:unhideWhenUsed/>
    <w:rsid w:val="00E95F71"/>
    <w:pPr>
      <w:spacing w:after="120"/>
    </w:pPr>
  </w:style>
  <w:style w:type="character" w:customStyle="1" w:styleId="BodyTextChar">
    <w:name w:val="Body Text Char"/>
    <w:basedOn w:val="DefaultParagraphFont"/>
    <w:link w:val="BodyText"/>
    <w:uiPriority w:val="99"/>
    <w:rsid w:val="00E95F71"/>
  </w:style>
  <w:style w:type="paragraph" w:customStyle="1" w:styleId="Bullets">
    <w:name w:val="Bullets"/>
    <w:basedOn w:val="BodyText"/>
    <w:link w:val="BulletsChar"/>
    <w:qFormat/>
    <w:rsid w:val="00153C54"/>
    <w:pPr>
      <w:numPr>
        <w:numId w:val="3"/>
      </w:numPr>
      <w:spacing w:after="60"/>
    </w:pPr>
    <w:rPr>
      <w:rFonts w:ascii="Calisto MT" w:eastAsia="Times New Roman" w:hAnsi="Calisto MT" w:cs="Times New Roman"/>
      <w:color w:val="000000"/>
      <w:lang w:eastAsia="en-US"/>
    </w:rPr>
  </w:style>
  <w:style w:type="character" w:customStyle="1" w:styleId="BulletsChar">
    <w:name w:val="Bullets Char"/>
    <w:basedOn w:val="BodyTextChar"/>
    <w:link w:val="Bullets"/>
    <w:rsid w:val="00153C54"/>
    <w:rPr>
      <w:rFonts w:ascii="Calisto MT" w:eastAsia="Times New Roman" w:hAnsi="Calisto MT" w:cs="Times New Roman"/>
      <w:color w:val="000000"/>
      <w:lang w:eastAsia="en-US"/>
    </w:rPr>
  </w:style>
  <w:style w:type="paragraph" w:customStyle="1" w:styleId="FinalBullet">
    <w:name w:val="Final Bullet"/>
    <w:basedOn w:val="Bullets"/>
    <w:link w:val="FinalBulletChar"/>
    <w:qFormat/>
    <w:rsid w:val="00153C54"/>
    <w:pPr>
      <w:spacing w:after="240"/>
    </w:pPr>
  </w:style>
  <w:style w:type="character" w:customStyle="1" w:styleId="FinalBulletChar">
    <w:name w:val="Final Bullet Char"/>
    <w:basedOn w:val="BulletsChar"/>
    <w:link w:val="FinalBullet"/>
    <w:rsid w:val="00153C54"/>
    <w:rPr>
      <w:rFonts w:ascii="Calisto MT" w:eastAsia="Times New Roman" w:hAnsi="Calisto MT" w:cs="Times New Roman"/>
      <w:color w:val="000000"/>
      <w:lang w:eastAsia="en-US"/>
    </w:rPr>
  </w:style>
  <w:style w:type="paragraph" w:customStyle="1" w:styleId="TextCopy">
    <w:name w:val="TextCopy"/>
    <w:basedOn w:val="Normal"/>
    <w:next w:val="Normal"/>
    <w:qFormat/>
    <w:rsid w:val="00DF468F"/>
    <w:pPr>
      <w:keepNext/>
      <w:keepLines/>
      <w:pBdr>
        <w:top w:val="single" w:sz="4" w:space="1" w:color="auto" w:shadow="1"/>
        <w:left w:val="single" w:sz="4" w:space="4" w:color="auto" w:shadow="1"/>
        <w:bottom w:val="single" w:sz="4" w:space="1" w:color="auto" w:shadow="1"/>
        <w:right w:val="single" w:sz="4" w:space="4" w:color="auto" w:shadow="1"/>
      </w:pBdr>
      <w:ind w:left="360" w:right="360"/>
    </w:pPr>
    <w:rPr>
      <w:rFonts w:ascii="Cambria" w:eastAsia="Times New Roman" w:hAnsi="Cambria" w:cs="Times New Roman"/>
      <w:i/>
      <w:iCs/>
      <w:color w:val="000000"/>
      <w:sz w:val="22"/>
      <w:szCs w:val="22"/>
      <w:lang w:eastAsia="en-US"/>
    </w:rPr>
  </w:style>
  <w:style w:type="paragraph" w:styleId="ListParagraph">
    <w:name w:val="List Paragraph"/>
    <w:basedOn w:val="Normal"/>
    <w:uiPriority w:val="34"/>
    <w:qFormat/>
    <w:rsid w:val="008B3C1D"/>
    <w:pPr>
      <w:spacing w:before="120" w:after="120"/>
      <w:ind w:left="2070" w:hanging="360"/>
    </w:pPr>
    <w:rPr>
      <w:rFonts w:ascii="Times New Roman" w:hAnsi="Times New Roman" w:cs="Times New Roman"/>
      <w:color w:val="000000" w:themeColor="text1"/>
    </w:rPr>
  </w:style>
  <w:style w:type="character" w:customStyle="1" w:styleId="st">
    <w:name w:val="st"/>
    <w:rsid w:val="00D6746F"/>
  </w:style>
  <w:style w:type="paragraph" w:customStyle="1" w:styleId="Listparagraph10">
    <w:name w:val="List paragraph 10"/>
    <w:basedOn w:val="ListParagraph"/>
    <w:autoRedefine/>
    <w:qFormat/>
    <w:rsid w:val="00E46616"/>
    <w:pPr>
      <w:numPr>
        <w:numId w:val="1"/>
      </w:numPr>
      <w:spacing w:before="0" w:after="240"/>
      <w:ind w:left="360"/>
      <w:contextualSpacing/>
    </w:pPr>
  </w:style>
  <w:style w:type="paragraph" w:customStyle="1" w:styleId="Address">
    <w:name w:val="Address"/>
    <w:rsid w:val="00C62458"/>
    <w:pPr>
      <w:tabs>
        <w:tab w:val="right" w:pos="9360"/>
      </w:tabs>
    </w:pPr>
    <w:rPr>
      <w:rFonts w:ascii="Futura" w:eastAsia="ヒラギノ角ゴ Pro W3" w:hAnsi="Futura" w:cs="Times New Roman"/>
      <w:color w:val="000000"/>
      <w:sz w:val="16"/>
      <w:szCs w:val="20"/>
      <w:lang w:eastAsia="sv-SE"/>
    </w:rPr>
  </w:style>
  <w:style w:type="paragraph" w:styleId="Header">
    <w:name w:val="header"/>
    <w:basedOn w:val="Normal"/>
    <w:link w:val="HeaderChar"/>
    <w:uiPriority w:val="99"/>
    <w:unhideWhenUsed/>
    <w:rsid w:val="00AD0C90"/>
    <w:pPr>
      <w:tabs>
        <w:tab w:val="center" w:pos="4320"/>
        <w:tab w:val="right" w:pos="8640"/>
      </w:tabs>
      <w:spacing w:after="0"/>
    </w:pPr>
  </w:style>
  <w:style w:type="character" w:customStyle="1" w:styleId="HeaderChar">
    <w:name w:val="Header Char"/>
    <w:basedOn w:val="DefaultParagraphFont"/>
    <w:link w:val="Header"/>
    <w:uiPriority w:val="99"/>
    <w:rsid w:val="00AD0C90"/>
  </w:style>
  <w:style w:type="paragraph" w:styleId="Footer">
    <w:name w:val="footer"/>
    <w:basedOn w:val="Normal"/>
    <w:link w:val="FooterChar"/>
    <w:uiPriority w:val="99"/>
    <w:unhideWhenUsed/>
    <w:rsid w:val="00AD0C90"/>
    <w:pPr>
      <w:tabs>
        <w:tab w:val="center" w:pos="4320"/>
        <w:tab w:val="right" w:pos="8640"/>
      </w:tabs>
      <w:spacing w:after="0"/>
    </w:pPr>
  </w:style>
  <w:style w:type="character" w:customStyle="1" w:styleId="FooterChar">
    <w:name w:val="Footer Char"/>
    <w:basedOn w:val="DefaultParagraphFont"/>
    <w:link w:val="Footer"/>
    <w:uiPriority w:val="99"/>
    <w:rsid w:val="00AD0C90"/>
  </w:style>
  <w:style w:type="paragraph" w:styleId="TOC1">
    <w:name w:val="toc 1"/>
    <w:basedOn w:val="Normal"/>
    <w:next w:val="Normal"/>
    <w:autoRedefine/>
    <w:uiPriority w:val="39"/>
    <w:rsid w:val="002267DD"/>
    <w:pPr>
      <w:tabs>
        <w:tab w:val="right" w:leader="dot" w:pos="9360"/>
      </w:tabs>
      <w:spacing w:before="120" w:after="0"/>
      <w:jc w:val="left"/>
    </w:pPr>
    <w:rPr>
      <w:rFonts w:cs="Times New Roman"/>
      <w:b/>
      <w:color w:val="000000" w:themeColor="text1"/>
    </w:rPr>
  </w:style>
  <w:style w:type="paragraph" w:styleId="TOC2">
    <w:name w:val="toc 2"/>
    <w:basedOn w:val="Normal"/>
    <w:next w:val="Normal"/>
    <w:autoRedefine/>
    <w:uiPriority w:val="39"/>
    <w:rsid w:val="00DD5622"/>
    <w:pPr>
      <w:spacing w:after="0"/>
      <w:ind w:left="200"/>
      <w:jc w:val="left"/>
    </w:pPr>
    <w:rPr>
      <w:rFonts w:cs="Times New Roman"/>
      <w:b/>
      <w:color w:val="000000" w:themeColor="text1"/>
      <w:sz w:val="22"/>
      <w:szCs w:val="22"/>
    </w:rPr>
  </w:style>
  <w:style w:type="paragraph" w:styleId="TOC3">
    <w:name w:val="toc 3"/>
    <w:basedOn w:val="Normal"/>
    <w:next w:val="Normal"/>
    <w:autoRedefine/>
    <w:uiPriority w:val="39"/>
    <w:rsid w:val="00DD5622"/>
    <w:pPr>
      <w:spacing w:after="0"/>
      <w:ind w:left="400"/>
      <w:jc w:val="left"/>
    </w:pPr>
    <w:rPr>
      <w:rFonts w:cs="Times New Roman"/>
      <w:color w:val="000000" w:themeColor="text1"/>
      <w:sz w:val="22"/>
      <w:szCs w:val="22"/>
    </w:rPr>
  </w:style>
  <w:style w:type="character" w:styleId="BookTitle">
    <w:name w:val="Book Title"/>
    <w:basedOn w:val="DefaultParagraphFont"/>
    <w:uiPriority w:val="33"/>
    <w:rsid w:val="00DD5622"/>
    <w:rPr>
      <w:b/>
      <w:bCs/>
      <w:smallCaps/>
      <w:spacing w:val="5"/>
    </w:rPr>
  </w:style>
  <w:style w:type="paragraph" w:styleId="TOC4">
    <w:name w:val="toc 4"/>
    <w:basedOn w:val="Normal"/>
    <w:next w:val="Normal"/>
    <w:autoRedefine/>
    <w:uiPriority w:val="39"/>
    <w:unhideWhenUsed/>
    <w:rsid w:val="00E62E5D"/>
    <w:pPr>
      <w:spacing w:after="100"/>
      <w:ind w:left="720"/>
      <w:jc w:val="left"/>
    </w:pPr>
  </w:style>
  <w:style w:type="paragraph" w:styleId="TOC5">
    <w:name w:val="toc 5"/>
    <w:basedOn w:val="Normal"/>
    <w:next w:val="Normal"/>
    <w:autoRedefine/>
    <w:uiPriority w:val="39"/>
    <w:unhideWhenUsed/>
    <w:rsid w:val="00E62E5D"/>
    <w:pPr>
      <w:spacing w:after="100"/>
      <w:ind w:left="960"/>
      <w:jc w:val="left"/>
    </w:pPr>
  </w:style>
  <w:style w:type="paragraph" w:styleId="TOC6">
    <w:name w:val="toc 6"/>
    <w:basedOn w:val="Normal"/>
    <w:next w:val="Normal"/>
    <w:autoRedefine/>
    <w:uiPriority w:val="39"/>
    <w:unhideWhenUsed/>
    <w:rsid w:val="00E62E5D"/>
    <w:pPr>
      <w:spacing w:after="100"/>
      <w:ind w:left="1200"/>
      <w:jc w:val="left"/>
    </w:pPr>
  </w:style>
  <w:style w:type="paragraph" w:styleId="TOC7">
    <w:name w:val="toc 7"/>
    <w:basedOn w:val="Normal"/>
    <w:next w:val="Normal"/>
    <w:autoRedefine/>
    <w:uiPriority w:val="39"/>
    <w:unhideWhenUsed/>
    <w:rsid w:val="00E62E5D"/>
    <w:pPr>
      <w:spacing w:after="100"/>
      <w:ind w:left="1440"/>
      <w:jc w:val="left"/>
    </w:pPr>
  </w:style>
  <w:style w:type="paragraph" w:styleId="TOC8">
    <w:name w:val="toc 8"/>
    <w:basedOn w:val="Normal"/>
    <w:next w:val="Normal"/>
    <w:autoRedefine/>
    <w:uiPriority w:val="39"/>
    <w:unhideWhenUsed/>
    <w:rsid w:val="00E62E5D"/>
    <w:pPr>
      <w:spacing w:after="100"/>
      <w:ind w:left="1680"/>
      <w:jc w:val="left"/>
    </w:pPr>
  </w:style>
  <w:style w:type="paragraph" w:styleId="TOC9">
    <w:name w:val="toc 9"/>
    <w:basedOn w:val="Normal"/>
    <w:next w:val="Normal"/>
    <w:autoRedefine/>
    <w:uiPriority w:val="39"/>
    <w:unhideWhenUsed/>
    <w:rsid w:val="00E62E5D"/>
    <w:pPr>
      <w:spacing w:after="100"/>
      <w:ind w:left="1920"/>
      <w:jc w:val="left"/>
    </w:pPr>
  </w:style>
  <w:style w:type="character" w:styleId="PageNumber">
    <w:name w:val="page number"/>
    <w:basedOn w:val="DefaultParagraphFont"/>
    <w:uiPriority w:val="99"/>
    <w:semiHidden/>
    <w:unhideWhenUsed/>
    <w:rsid w:val="009550AB"/>
  </w:style>
  <w:style w:type="table" w:styleId="TableGrid">
    <w:name w:val="Table Grid"/>
    <w:basedOn w:val="TableNormal"/>
    <w:rsid w:val="00B55293"/>
    <w:rPr>
      <w:rFonts w:ascii="Calisto MT" w:eastAsia="Times New Roman" w:hAnsi="Calisto MT" w:cs="Times New Roman"/>
      <w:sz w:val="20"/>
      <w:szCs w:val="20"/>
      <w:lang w:val="sv-SE" w:eastAsia="sv-S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071B1C"/>
    <w:rPr>
      <w:rFonts w:asciiTheme="majorHAnsi" w:eastAsiaTheme="majorEastAsia" w:hAnsiTheme="majorHAnsi" w:cstheme="majorBidi"/>
      <w:i/>
      <w:iCs/>
      <w:color w:val="404040" w:themeColor="text1" w:themeTint="BF"/>
    </w:rPr>
  </w:style>
  <w:style w:type="character" w:styleId="FollowedHyperlink">
    <w:name w:val="FollowedHyperlink"/>
    <w:basedOn w:val="DefaultParagraphFont"/>
    <w:uiPriority w:val="99"/>
    <w:semiHidden/>
    <w:unhideWhenUsed/>
    <w:rsid w:val="005641FA"/>
    <w:rPr>
      <w:color w:val="800080" w:themeColor="followedHyperlink"/>
      <w:u w:val="single"/>
    </w:rPr>
  </w:style>
  <w:style w:type="paragraph" w:customStyle="1" w:styleId="Caption2">
    <w:name w:val="Caption2"/>
    <w:basedOn w:val="Normal"/>
    <w:next w:val="Normal"/>
    <w:unhideWhenUsed/>
    <w:qFormat/>
    <w:rsid w:val="00DB17C8"/>
    <w:pPr>
      <w:spacing w:after="200"/>
    </w:pPr>
    <w:rPr>
      <w:rFonts w:eastAsia="ＭＳ 明朝"/>
      <w:b/>
      <w:bCs/>
      <w:color w:val="4F81BD"/>
      <w:sz w:val="18"/>
      <w:szCs w:val="18"/>
    </w:rPr>
  </w:style>
  <w:style w:type="paragraph" w:customStyle="1" w:styleId="bullet10">
    <w:name w:val="bullet1"/>
    <w:basedOn w:val="Normal"/>
    <w:rsid w:val="000066EB"/>
    <w:pPr>
      <w:spacing w:before="100" w:beforeAutospacing="1" w:after="100" w:afterAutospacing="1"/>
      <w:jc w:val="left"/>
    </w:pPr>
    <w:rPr>
      <w:rFonts w:ascii="Times" w:eastAsia="Cambria" w:hAnsi="Times" w:cs="Times New Roman"/>
      <w:sz w:val="20"/>
      <w:szCs w:val="20"/>
      <w:lang w:eastAsia="en-US"/>
    </w:rPr>
  </w:style>
  <w:style w:type="character" w:customStyle="1" w:styleId="apple-converted-space">
    <w:name w:val="apple-converted-space"/>
    <w:basedOn w:val="DefaultParagraphFont"/>
    <w:rsid w:val="008E6991"/>
  </w:style>
  <w:style w:type="character" w:customStyle="1" w:styleId="strdate">
    <w:name w:val="strdate"/>
    <w:basedOn w:val="DefaultParagraphFont"/>
    <w:rsid w:val="00A844E4"/>
  </w:style>
  <w:style w:type="character" w:styleId="Strong">
    <w:name w:val="Strong"/>
    <w:basedOn w:val="DefaultParagraphFont"/>
    <w:uiPriority w:val="22"/>
    <w:qFormat/>
    <w:rsid w:val="00A844E4"/>
    <w:rPr>
      <w:b/>
      <w:bCs/>
    </w:rPr>
  </w:style>
  <w:style w:type="character" w:styleId="Emphasis">
    <w:name w:val="Emphasis"/>
    <w:basedOn w:val="DefaultParagraphFont"/>
    <w:uiPriority w:val="20"/>
    <w:qFormat/>
    <w:rsid w:val="00A844E4"/>
    <w:rPr>
      <w:i/>
      <w:iCs/>
    </w:rPr>
  </w:style>
  <w:style w:type="character" w:customStyle="1" w:styleId="footnote">
    <w:name w:val="footnote"/>
    <w:basedOn w:val="DefaultParagraphFont"/>
    <w:rsid w:val="0017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3323">
      <w:bodyDiv w:val="1"/>
      <w:marLeft w:val="0"/>
      <w:marRight w:val="0"/>
      <w:marTop w:val="0"/>
      <w:marBottom w:val="0"/>
      <w:divBdr>
        <w:top w:val="none" w:sz="0" w:space="0" w:color="auto"/>
        <w:left w:val="none" w:sz="0" w:space="0" w:color="auto"/>
        <w:bottom w:val="none" w:sz="0" w:space="0" w:color="auto"/>
        <w:right w:val="none" w:sz="0" w:space="0" w:color="auto"/>
      </w:divBdr>
    </w:div>
    <w:div w:id="164592375">
      <w:bodyDiv w:val="1"/>
      <w:marLeft w:val="0"/>
      <w:marRight w:val="0"/>
      <w:marTop w:val="0"/>
      <w:marBottom w:val="0"/>
      <w:divBdr>
        <w:top w:val="none" w:sz="0" w:space="0" w:color="auto"/>
        <w:left w:val="none" w:sz="0" w:space="0" w:color="auto"/>
        <w:bottom w:val="none" w:sz="0" w:space="0" w:color="auto"/>
        <w:right w:val="none" w:sz="0" w:space="0" w:color="auto"/>
      </w:divBdr>
      <w:divsChild>
        <w:div w:id="1618024313">
          <w:marLeft w:val="0"/>
          <w:marRight w:val="0"/>
          <w:marTop w:val="0"/>
          <w:marBottom w:val="0"/>
          <w:divBdr>
            <w:top w:val="none" w:sz="0" w:space="0" w:color="auto"/>
            <w:left w:val="none" w:sz="0" w:space="0" w:color="auto"/>
            <w:bottom w:val="none" w:sz="0" w:space="0" w:color="auto"/>
            <w:right w:val="none" w:sz="0" w:space="0" w:color="auto"/>
          </w:divBdr>
        </w:div>
      </w:divsChild>
    </w:div>
    <w:div w:id="290331690">
      <w:bodyDiv w:val="1"/>
      <w:marLeft w:val="0"/>
      <w:marRight w:val="0"/>
      <w:marTop w:val="0"/>
      <w:marBottom w:val="0"/>
      <w:divBdr>
        <w:top w:val="none" w:sz="0" w:space="0" w:color="auto"/>
        <w:left w:val="none" w:sz="0" w:space="0" w:color="auto"/>
        <w:bottom w:val="none" w:sz="0" w:space="0" w:color="auto"/>
        <w:right w:val="none" w:sz="0" w:space="0" w:color="auto"/>
      </w:divBdr>
      <w:divsChild>
        <w:div w:id="1940681059">
          <w:marLeft w:val="0"/>
          <w:marRight w:val="0"/>
          <w:marTop w:val="0"/>
          <w:marBottom w:val="0"/>
          <w:divBdr>
            <w:top w:val="none" w:sz="0" w:space="0" w:color="auto"/>
            <w:left w:val="none" w:sz="0" w:space="0" w:color="auto"/>
            <w:bottom w:val="none" w:sz="0" w:space="0" w:color="auto"/>
            <w:right w:val="none" w:sz="0" w:space="0" w:color="auto"/>
          </w:divBdr>
        </w:div>
      </w:divsChild>
    </w:div>
    <w:div w:id="396132226">
      <w:bodyDiv w:val="1"/>
      <w:marLeft w:val="0"/>
      <w:marRight w:val="0"/>
      <w:marTop w:val="0"/>
      <w:marBottom w:val="0"/>
      <w:divBdr>
        <w:top w:val="none" w:sz="0" w:space="0" w:color="auto"/>
        <w:left w:val="none" w:sz="0" w:space="0" w:color="auto"/>
        <w:bottom w:val="none" w:sz="0" w:space="0" w:color="auto"/>
        <w:right w:val="none" w:sz="0" w:space="0" w:color="auto"/>
      </w:divBdr>
    </w:div>
    <w:div w:id="476150086">
      <w:bodyDiv w:val="1"/>
      <w:marLeft w:val="0"/>
      <w:marRight w:val="0"/>
      <w:marTop w:val="0"/>
      <w:marBottom w:val="0"/>
      <w:divBdr>
        <w:top w:val="none" w:sz="0" w:space="0" w:color="auto"/>
        <w:left w:val="none" w:sz="0" w:space="0" w:color="auto"/>
        <w:bottom w:val="none" w:sz="0" w:space="0" w:color="auto"/>
        <w:right w:val="none" w:sz="0" w:space="0" w:color="auto"/>
      </w:divBdr>
      <w:divsChild>
        <w:div w:id="1185750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660540">
      <w:bodyDiv w:val="1"/>
      <w:marLeft w:val="0"/>
      <w:marRight w:val="0"/>
      <w:marTop w:val="0"/>
      <w:marBottom w:val="0"/>
      <w:divBdr>
        <w:top w:val="none" w:sz="0" w:space="0" w:color="auto"/>
        <w:left w:val="none" w:sz="0" w:space="0" w:color="auto"/>
        <w:bottom w:val="none" w:sz="0" w:space="0" w:color="auto"/>
        <w:right w:val="none" w:sz="0" w:space="0" w:color="auto"/>
      </w:divBdr>
    </w:div>
    <w:div w:id="1227303092">
      <w:bodyDiv w:val="1"/>
      <w:marLeft w:val="0"/>
      <w:marRight w:val="0"/>
      <w:marTop w:val="0"/>
      <w:marBottom w:val="0"/>
      <w:divBdr>
        <w:top w:val="none" w:sz="0" w:space="0" w:color="auto"/>
        <w:left w:val="none" w:sz="0" w:space="0" w:color="auto"/>
        <w:bottom w:val="none" w:sz="0" w:space="0" w:color="auto"/>
        <w:right w:val="none" w:sz="0" w:space="0" w:color="auto"/>
      </w:divBdr>
    </w:div>
    <w:div w:id="1356494344">
      <w:bodyDiv w:val="1"/>
      <w:marLeft w:val="0"/>
      <w:marRight w:val="0"/>
      <w:marTop w:val="0"/>
      <w:marBottom w:val="0"/>
      <w:divBdr>
        <w:top w:val="none" w:sz="0" w:space="0" w:color="auto"/>
        <w:left w:val="none" w:sz="0" w:space="0" w:color="auto"/>
        <w:bottom w:val="none" w:sz="0" w:space="0" w:color="auto"/>
        <w:right w:val="none" w:sz="0" w:space="0" w:color="auto"/>
      </w:divBdr>
      <w:divsChild>
        <w:div w:id="1008947294">
          <w:marLeft w:val="0"/>
          <w:marRight w:val="0"/>
          <w:marTop w:val="0"/>
          <w:marBottom w:val="0"/>
          <w:divBdr>
            <w:top w:val="none" w:sz="0" w:space="0" w:color="auto"/>
            <w:left w:val="none" w:sz="0" w:space="0" w:color="auto"/>
            <w:bottom w:val="none" w:sz="0" w:space="0" w:color="auto"/>
            <w:right w:val="none" w:sz="0" w:space="0" w:color="auto"/>
          </w:divBdr>
        </w:div>
      </w:divsChild>
    </w:div>
    <w:div w:id="1766265802">
      <w:bodyDiv w:val="1"/>
      <w:marLeft w:val="0"/>
      <w:marRight w:val="0"/>
      <w:marTop w:val="0"/>
      <w:marBottom w:val="0"/>
      <w:divBdr>
        <w:top w:val="none" w:sz="0" w:space="0" w:color="auto"/>
        <w:left w:val="none" w:sz="0" w:space="0" w:color="auto"/>
        <w:bottom w:val="none" w:sz="0" w:space="0" w:color="auto"/>
        <w:right w:val="none" w:sz="0" w:space="0" w:color="auto"/>
      </w:divBdr>
    </w:div>
    <w:div w:id="1890144240">
      <w:bodyDiv w:val="1"/>
      <w:marLeft w:val="0"/>
      <w:marRight w:val="0"/>
      <w:marTop w:val="0"/>
      <w:marBottom w:val="0"/>
      <w:divBdr>
        <w:top w:val="none" w:sz="0" w:space="0" w:color="auto"/>
        <w:left w:val="none" w:sz="0" w:space="0" w:color="auto"/>
        <w:bottom w:val="none" w:sz="0" w:space="0" w:color="auto"/>
        <w:right w:val="none" w:sz="0" w:space="0" w:color="auto"/>
      </w:divBdr>
    </w:div>
    <w:div w:id="2066370116">
      <w:bodyDiv w:val="1"/>
      <w:marLeft w:val="0"/>
      <w:marRight w:val="0"/>
      <w:marTop w:val="0"/>
      <w:marBottom w:val="0"/>
      <w:divBdr>
        <w:top w:val="none" w:sz="0" w:space="0" w:color="auto"/>
        <w:left w:val="none" w:sz="0" w:space="0" w:color="auto"/>
        <w:bottom w:val="none" w:sz="0" w:space="0" w:color="auto"/>
        <w:right w:val="none" w:sz="0" w:space="0" w:color="auto"/>
      </w:divBdr>
    </w:div>
    <w:div w:id="2132240503">
      <w:bodyDiv w:val="1"/>
      <w:marLeft w:val="0"/>
      <w:marRight w:val="0"/>
      <w:marTop w:val="0"/>
      <w:marBottom w:val="0"/>
      <w:divBdr>
        <w:top w:val="none" w:sz="0" w:space="0" w:color="auto"/>
        <w:left w:val="none" w:sz="0" w:space="0" w:color="auto"/>
        <w:bottom w:val="none" w:sz="0" w:space="0" w:color="auto"/>
        <w:right w:val="none" w:sz="0" w:space="0" w:color="auto"/>
      </w:divBdr>
      <w:divsChild>
        <w:div w:id="372003601">
          <w:marLeft w:val="0"/>
          <w:marRight w:val="0"/>
          <w:marTop w:val="0"/>
          <w:marBottom w:val="0"/>
          <w:divBdr>
            <w:top w:val="none" w:sz="0" w:space="0" w:color="auto"/>
            <w:left w:val="none" w:sz="0" w:space="0" w:color="auto"/>
            <w:bottom w:val="none" w:sz="0" w:space="0" w:color="auto"/>
            <w:right w:val="none" w:sz="0" w:space="0" w:color="auto"/>
          </w:divBdr>
        </w:div>
        <w:div w:id="1313021075">
          <w:marLeft w:val="0"/>
          <w:marRight w:val="0"/>
          <w:marTop w:val="0"/>
          <w:marBottom w:val="0"/>
          <w:divBdr>
            <w:top w:val="none" w:sz="0" w:space="0" w:color="auto"/>
            <w:left w:val="none" w:sz="0" w:space="0" w:color="auto"/>
            <w:bottom w:val="none" w:sz="0" w:space="0" w:color="auto"/>
            <w:right w:val="none" w:sz="0" w:space="0" w:color="auto"/>
          </w:divBdr>
        </w:div>
        <w:div w:id="202751558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bikewalkcentralflorida.org/" TargetMode="External"/><Relationship Id="rId21" Type="http://schemas.openxmlformats.org/officeDocument/2006/relationships/hyperlink" Target="https://www.flhsmv.gov/safety-center/driving-safety/" TargetMode="External"/><Relationship Id="rId22" Type="http://schemas.openxmlformats.org/officeDocument/2006/relationships/hyperlink" Target="http://www.sensysamerica.net/sa/" TargetMode="External"/><Relationship Id="rId23" Type="http://schemas.openxmlformats.org/officeDocument/2006/relationships/hyperlink" Target="http://www.sensysamerica.net" TargetMode="External"/><Relationship Id="rId24" Type="http://schemas.openxmlformats.org/officeDocument/2006/relationships/header" Target="header2.xml"/><Relationship Id="rId25" Type="http://schemas.openxmlformats.org/officeDocument/2006/relationships/footer" Target="foot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www.sensysamerica.net/sa/" TargetMode="External"/><Relationship Id="rId12" Type="http://schemas.openxmlformats.org/officeDocument/2006/relationships/hyperlink" Target="http://www.sensysamerica.net/sa/stop-on-red-week/" TargetMode="External"/><Relationship Id="rId13" Type="http://schemas.openxmlformats.org/officeDocument/2006/relationships/hyperlink" Target="http://www.sensysamerica.net/sa/" TargetMode="External"/><Relationship Id="rId14" Type="http://schemas.openxmlformats.org/officeDocument/2006/relationships/hyperlink" Target="http://www.cityoforlando.net/transportation/" TargetMode="External"/><Relationship Id="rId15" Type="http://schemas.openxmlformats.org/officeDocument/2006/relationships/hyperlink" Target="http://www.cityoforlando.net/code-enforcement/orlando-stops/" TargetMode="External"/><Relationship Id="rId16" Type="http://schemas.openxmlformats.org/officeDocument/2006/relationships/hyperlink" Target="http://www.cityoforlando.net/police/" TargetMode="External"/><Relationship Id="rId17" Type="http://schemas.openxmlformats.org/officeDocument/2006/relationships/hyperlink" Target="https://www.ocso.com/" TargetMode="External"/><Relationship Id="rId18" Type="http://schemas.openxmlformats.org/officeDocument/2006/relationships/hyperlink" Target="http://www.fdot.gov/" TargetMode="External"/><Relationship Id="rId19" Type="http://schemas.openxmlformats.org/officeDocument/2006/relationships/hyperlink" Target="http://ncsrsafety.org/stop-on-red/"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inavourvopoulos/ownCloud/Marketing/Documents/2017/press%20release/press-%2017001A%20Stop%20on%20Red%20-%20Sensys%20America%20Pushes%20for%20a%20Zero%20Fatality%20Wee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B73EE-EA89-8C46-BDB7-95D07503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press- 17001A Stop on Red - Sensys America Pushes for a Zero Fatality Week.dotx</Template>
  <TotalTime>3</TotalTime>
  <Pages>2</Pages>
  <Words>633</Words>
  <Characters>3612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User</Company>
  <LinksUpToDate>false</LinksUpToDate>
  <CharactersWithSpaces>4237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Matina Vourvopoulos</dc:creator>
  <cp:keywords/>
  <dc:description/>
  <cp:lastModifiedBy>Matina Vourvopoulos</cp:lastModifiedBy>
  <cp:revision>3</cp:revision>
  <cp:lastPrinted>2017-07-27T14:27:00Z</cp:lastPrinted>
  <dcterms:created xsi:type="dcterms:W3CDTF">2017-08-04T15:04:00Z</dcterms:created>
  <dcterms:modified xsi:type="dcterms:W3CDTF">2017-08-04T18:36:00Z</dcterms:modified>
  <cp:category/>
</cp:coreProperties>
</file>