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EF480"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4056B6FB" w14:textId="77777777" w:rsidR="00ED5EAB" w:rsidRPr="00A66D8A" w:rsidRDefault="00ED5EAB" w:rsidP="00ED5EAB">
      <w:pPr>
        <w:rPr>
          <w:rFonts w:ascii="Arial" w:hAnsi="Arial" w:cs="Arial"/>
          <w:b/>
          <w:sz w:val="20"/>
          <w:szCs w:val="20"/>
        </w:rPr>
      </w:pPr>
    </w:p>
    <w:p w14:paraId="59B684FD" w14:textId="7BEF0805"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3D2D31">
        <w:rPr>
          <w:rFonts w:ascii="Arial" w:hAnsi="Arial" w:cs="Arial"/>
          <w:b/>
          <w:sz w:val="20"/>
          <w:szCs w:val="20"/>
        </w:rPr>
        <w:t>805</w:t>
      </w:r>
      <w:r w:rsidR="003D2D31">
        <w:rPr>
          <w:rFonts w:ascii="Arial" w:hAnsi="Arial" w:cs="Arial"/>
          <w:b/>
          <w:sz w:val="20"/>
          <w:szCs w:val="20"/>
        </w:rPr>
        <w:tab/>
      </w:r>
      <w:r w:rsidR="009D48DC">
        <w:rPr>
          <w:rFonts w:ascii="Arial" w:hAnsi="Arial" w:cs="Arial"/>
          <w:b/>
          <w:sz w:val="20"/>
          <w:szCs w:val="20"/>
        </w:rPr>
        <w:tab/>
      </w:r>
    </w:p>
    <w:p w14:paraId="4A18B487"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55BE17EA" wp14:editId="78A84D30">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30D277FC"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1551C954"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7DA559A1"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4B6C6595"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1881D4C8"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47CCB35B"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13097477"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6CC5BADE" w14:textId="16246DF3" w:rsidR="00B76150" w:rsidRDefault="00BE7829" w:rsidP="00B76150">
      <w:pPr>
        <w:jc w:val="center"/>
        <w:rPr>
          <w:rFonts w:ascii="Arial" w:hAnsi="Arial" w:cs="Arial"/>
          <w:sz w:val="20"/>
          <w:szCs w:val="20"/>
          <w:lang w:val="en-GB"/>
        </w:rPr>
      </w:pPr>
      <w:r>
        <w:rPr>
          <w:rFonts w:ascii="Arial" w:hAnsi="Arial" w:cs="Arial"/>
          <w:b/>
          <w:bCs/>
          <w:sz w:val="20"/>
          <w:szCs w:val="20"/>
          <w:lang w:val="en-GB"/>
        </w:rPr>
        <w:t xml:space="preserve"> </w:t>
      </w:r>
      <w:r w:rsidR="0010357C" w:rsidRPr="0010357C">
        <w:rPr>
          <w:rFonts w:ascii="Arial" w:hAnsi="Arial" w:cs="Arial"/>
          <w:b/>
          <w:bCs/>
          <w:sz w:val="20"/>
          <w:szCs w:val="20"/>
          <w:lang w:val="en-GB"/>
        </w:rPr>
        <w:t xml:space="preserve">Michelman </w:t>
      </w:r>
      <w:r w:rsidR="00B15799">
        <w:rPr>
          <w:rFonts w:ascii="Arial" w:hAnsi="Arial" w:cs="Arial"/>
          <w:b/>
          <w:bCs/>
          <w:sz w:val="20"/>
          <w:szCs w:val="20"/>
          <w:lang w:val="en-GB"/>
        </w:rPr>
        <w:t>Prepares</w:t>
      </w:r>
      <w:r w:rsidR="00DC528E">
        <w:rPr>
          <w:rFonts w:ascii="Arial" w:hAnsi="Arial" w:cs="Arial"/>
          <w:b/>
          <w:bCs/>
          <w:sz w:val="20"/>
          <w:szCs w:val="20"/>
          <w:lang w:val="en-GB"/>
        </w:rPr>
        <w:t xml:space="preserve"> to </w:t>
      </w:r>
      <w:r w:rsidR="00605BED">
        <w:rPr>
          <w:rFonts w:ascii="Arial" w:hAnsi="Arial" w:cs="Arial"/>
          <w:b/>
          <w:bCs/>
          <w:sz w:val="20"/>
          <w:szCs w:val="20"/>
          <w:lang w:val="en-GB"/>
        </w:rPr>
        <w:t>F</w:t>
      </w:r>
      <w:r w:rsidR="00DC528E">
        <w:rPr>
          <w:rFonts w:ascii="Arial" w:hAnsi="Arial" w:cs="Arial"/>
          <w:b/>
          <w:bCs/>
          <w:sz w:val="20"/>
          <w:szCs w:val="20"/>
          <w:lang w:val="en-GB"/>
        </w:rPr>
        <w:t>urther Advance</w:t>
      </w:r>
      <w:r w:rsidR="009C2351">
        <w:rPr>
          <w:rFonts w:ascii="Arial" w:hAnsi="Arial" w:cs="Arial"/>
          <w:b/>
          <w:bCs/>
          <w:sz w:val="20"/>
          <w:szCs w:val="20"/>
          <w:lang w:val="en-GB"/>
        </w:rPr>
        <w:t xml:space="preserve"> Excel</w:t>
      </w:r>
      <w:r w:rsidR="00DC528E">
        <w:rPr>
          <w:rFonts w:ascii="Arial" w:hAnsi="Arial" w:cs="Arial"/>
          <w:b/>
          <w:bCs/>
          <w:sz w:val="20"/>
          <w:szCs w:val="20"/>
          <w:lang w:val="en-GB"/>
        </w:rPr>
        <w:t>lence in Lightweight Production</w:t>
      </w:r>
    </w:p>
    <w:p w14:paraId="789EB4FB" w14:textId="77777777" w:rsidR="00FE61A9" w:rsidRDefault="00FE61A9" w:rsidP="00147AC8">
      <w:pPr>
        <w:rPr>
          <w:rFonts w:ascii="Arial" w:hAnsi="Arial" w:cs="Arial"/>
          <w:sz w:val="20"/>
          <w:szCs w:val="20"/>
          <w:lang w:val="en-GB"/>
        </w:rPr>
      </w:pPr>
    </w:p>
    <w:p w14:paraId="7B91F565" w14:textId="066BEF8B" w:rsidR="00B15799" w:rsidRDefault="00DA5944" w:rsidP="009B509E">
      <w:pPr>
        <w:rPr>
          <w:rFonts w:ascii="Arial" w:hAnsi="Arial" w:cs="Arial"/>
          <w:sz w:val="20"/>
          <w:szCs w:val="20"/>
        </w:rPr>
      </w:pPr>
      <w:r w:rsidRPr="006048BF">
        <w:rPr>
          <w:rFonts w:ascii="Arial" w:hAnsi="Arial" w:cs="Arial"/>
          <w:sz w:val="20"/>
          <w:szCs w:val="20"/>
          <w:lang w:val="en-GB"/>
        </w:rPr>
        <w:t>CINCINNATI, OH (</w:t>
      </w:r>
      <w:r w:rsidR="003522F0">
        <w:rPr>
          <w:rFonts w:ascii="Arial" w:hAnsi="Arial" w:cs="Arial"/>
          <w:sz w:val="20"/>
          <w:szCs w:val="20"/>
          <w:lang w:val="en-GB"/>
        </w:rPr>
        <w:t xml:space="preserve">March </w:t>
      </w:r>
      <w:r w:rsidR="003D2D31">
        <w:rPr>
          <w:rFonts w:ascii="Arial" w:hAnsi="Arial" w:cs="Arial"/>
          <w:sz w:val="20"/>
          <w:szCs w:val="20"/>
          <w:lang w:val="en-GB"/>
        </w:rPr>
        <w:t xml:space="preserve">6, </w:t>
      </w:r>
      <w:r w:rsidR="003522F0">
        <w:rPr>
          <w:rFonts w:ascii="Arial" w:hAnsi="Arial" w:cs="Arial"/>
          <w:sz w:val="20"/>
          <w:szCs w:val="20"/>
          <w:lang w:val="en-GB"/>
        </w:rPr>
        <w:t>2018</w:t>
      </w:r>
      <w:r w:rsidRPr="006048BF">
        <w:rPr>
          <w:rFonts w:ascii="Arial" w:hAnsi="Arial" w:cs="Arial"/>
          <w:sz w:val="20"/>
          <w:szCs w:val="20"/>
          <w:lang w:val="en-GB"/>
        </w:rPr>
        <w:t xml:space="preserve">) – </w:t>
      </w:r>
      <w:r w:rsidR="00BB091C" w:rsidRPr="007E558D">
        <w:rPr>
          <w:rFonts w:ascii="Arial" w:hAnsi="Arial" w:cs="Arial"/>
          <w:sz w:val="20"/>
          <w:szCs w:val="20"/>
        </w:rPr>
        <w:t xml:space="preserve">Michelman </w:t>
      </w:r>
      <w:r w:rsidR="00F271BE">
        <w:rPr>
          <w:rFonts w:ascii="Arial" w:hAnsi="Arial" w:cs="Arial"/>
          <w:sz w:val="20"/>
          <w:szCs w:val="20"/>
        </w:rPr>
        <w:t>is pleased to announce that i</w:t>
      </w:r>
      <w:r w:rsidR="007C52EC">
        <w:rPr>
          <w:rFonts w:ascii="Arial" w:hAnsi="Arial" w:cs="Arial"/>
          <w:sz w:val="20"/>
          <w:szCs w:val="20"/>
        </w:rPr>
        <w:t>t</w:t>
      </w:r>
      <w:r w:rsidR="00F271BE">
        <w:rPr>
          <w:rFonts w:ascii="Arial" w:hAnsi="Arial" w:cs="Arial"/>
          <w:sz w:val="20"/>
          <w:szCs w:val="20"/>
        </w:rPr>
        <w:t xml:space="preserve"> </w:t>
      </w:r>
      <w:r w:rsidR="00B15799">
        <w:rPr>
          <w:rFonts w:ascii="Arial" w:hAnsi="Arial" w:cs="Arial"/>
          <w:sz w:val="20"/>
          <w:szCs w:val="20"/>
        </w:rPr>
        <w:t>will become a partner</w:t>
      </w:r>
      <w:r w:rsidR="000F5DF3">
        <w:rPr>
          <w:rFonts w:ascii="Arial" w:hAnsi="Arial" w:cs="Arial"/>
          <w:sz w:val="20"/>
          <w:szCs w:val="20"/>
        </w:rPr>
        <w:t xml:space="preserve"> of </w:t>
      </w:r>
      <w:r w:rsidR="00176DD1" w:rsidRPr="00176DD1">
        <w:rPr>
          <w:rFonts w:ascii="Arial" w:hAnsi="Arial" w:cs="Arial"/>
          <w:sz w:val="20"/>
          <w:szCs w:val="20"/>
        </w:rPr>
        <w:t>AZL Aachen GmbH</w:t>
      </w:r>
      <w:r w:rsidR="00871616">
        <w:rPr>
          <w:rFonts w:ascii="Arial" w:hAnsi="Arial" w:cs="Arial"/>
          <w:sz w:val="20"/>
          <w:szCs w:val="20"/>
        </w:rPr>
        <w:t xml:space="preserve">. </w:t>
      </w:r>
      <w:r w:rsidR="000F5DF3">
        <w:rPr>
          <w:rFonts w:ascii="Arial" w:hAnsi="Arial" w:cs="Arial"/>
          <w:sz w:val="20"/>
          <w:szCs w:val="20"/>
        </w:rPr>
        <w:t xml:space="preserve"> </w:t>
      </w:r>
      <w:r w:rsidR="00871616">
        <w:rPr>
          <w:rFonts w:ascii="Arial" w:hAnsi="Arial" w:cs="Arial"/>
          <w:sz w:val="20"/>
          <w:szCs w:val="20"/>
        </w:rPr>
        <w:t xml:space="preserve">Michelman </w:t>
      </w:r>
      <w:r w:rsidR="00E921A1">
        <w:rPr>
          <w:rFonts w:ascii="Arial" w:hAnsi="Arial" w:cs="Arial"/>
          <w:sz w:val="20"/>
          <w:szCs w:val="20"/>
        </w:rPr>
        <w:t>is looking forward to working in</w:t>
      </w:r>
      <w:r w:rsidR="00871616">
        <w:rPr>
          <w:rFonts w:ascii="Arial" w:hAnsi="Arial" w:cs="Arial"/>
          <w:sz w:val="20"/>
          <w:szCs w:val="20"/>
        </w:rPr>
        <w:t xml:space="preserve"> close cooperation with </w:t>
      </w:r>
      <w:r w:rsidR="00E921A1">
        <w:rPr>
          <w:rFonts w:ascii="Arial" w:hAnsi="Arial" w:cs="Arial"/>
          <w:sz w:val="20"/>
          <w:szCs w:val="20"/>
        </w:rPr>
        <w:t>this organization</w:t>
      </w:r>
      <w:r w:rsidR="00871616">
        <w:rPr>
          <w:rFonts w:ascii="Arial" w:hAnsi="Arial" w:cs="Arial"/>
          <w:sz w:val="20"/>
          <w:szCs w:val="20"/>
        </w:rPr>
        <w:t xml:space="preserve"> </w:t>
      </w:r>
      <w:r w:rsidR="00803097">
        <w:rPr>
          <w:rFonts w:ascii="Arial" w:hAnsi="Arial" w:cs="Arial"/>
          <w:sz w:val="20"/>
          <w:szCs w:val="20"/>
        </w:rPr>
        <w:t xml:space="preserve">along with the </w:t>
      </w:r>
      <w:r w:rsidR="00DC528E">
        <w:rPr>
          <w:rFonts w:ascii="Arial" w:hAnsi="Arial" w:cs="Arial"/>
          <w:sz w:val="20"/>
          <w:szCs w:val="20"/>
        </w:rPr>
        <w:t>entire l</w:t>
      </w:r>
      <w:r w:rsidR="00803097">
        <w:rPr>
          <w:rFonts w:ascii="Arial" w:hAnsi="Arial" w:cs="Arial"/>
          <w:sz w:val="20"/>
          <w:szCs w:val="20"/>
        </w:rPr>
        <w:t xml:space="preserve">ightweight </w:t>
      </w:r>
      <w:r w:rsidR="00DC528E">
        <w:rPr>
          <w:rFonts w:ascii="Arial" w:hAnsi="Arial" w:cs="Arial"/>
          <w:sz w:val="20"/>
          <w:szCs w:val="20"/>
        </w:rPr>
        <w:t>industry’s</w:t>
      </w:r>
      <w:r w:rsidR="00803097">
        <w:rPr>
          <w:rFonts w:ascii="Arial" w:hAnsi="Arial" w:cs="Arial"/>
          <w:sz w:val="20"/>
          <w:szCs w:val="20"/>
        </w:rPr>
        <w:t xml:space="preserve"> value chain</w:t>
      </w:r>
      <w:r w:rsidR="0037091B">
        <w:rPr>
          <w:rFonts w:ascii="Arial" w:hAnsi="Arial" w:cs="Arial"/>
          <w:sz w:val="20"/>
          <w:szCs w:val="20"/>
        </w:rPr>
        <w:t xml:space="preserve"> to drive innovation in composite production</w:t>
      </w:r>
      <w:r w:rsidR="00803097">
        <w:rPr>
          <w:rFonts w:ascii="Arial" w:hAnsi="Arial" w:cs="Arial"/>
          <w:sz w:val="20"/>
          <w:szCs w:val="20"/>
        </w:rPr>
        <w:t>.</w:t>
      </w:r>
      <w:r w:rsidR="00871616" w:rsidRPr="00871616">
        <w:rPr>
          <w:rFonts w:ascii="Arial" w:hAnsi="Arial" w:cs="Arial"/>
          <w:sz w:val="20"/>
          <w:szCs w:val="20"/>
        </w:rPr>
        <w:t xml:space="preserve"> </w:t>
      </w:r>
    </w:p>
    <w:p w14:paraId="29801968" w14:textId="77777777" w:rsidR="00B15799" w:rsidRDefault="00B15799" w:rsidP="009B509E">
      <w:pPr>
        <w:rPr>
          <w:rFonts w:ascii="Arial" w:hAnsi="Arial" w:cs="Arial"/>
          <w:sz w:val="20"/>
          <w:szCs w:val="20"/>
        </w:rPr>
      </w:pPr>
    </w:p>
    <w:p w14:paraId="325B6C0C" w14:textId="77777777" w:rsidR="00B15799" w:rsidRDefault="00B15799" w:rsidP="009B509E">
      <w:pPr>
        <w:rPr>
          <w:rFonts w:ascii="Arial" w:hAnsi="Arial" w:cs="Arial"/>
          <w:sz w:val="20"/>
          <w:szCs w:val="20"/>
        </w:rPr>
      </w:pPr>
      <w:r>
        <w:rPr>
          <w:rFonts w:ascii="Arial" w:hAnsi="Arial" w:cs="Arial"/>
          <w:sz w:val="20"/>
          <w:szCs w:val="20"/>
        </w:rPr>
        <w:t>Mike Annis</w:t>
      </w:r>
      <w:r w:rsidRPr="00436603">
        <w:rPr>
          <w:rFonts w:ascii="Arial" w:hAnsi="Arial" w:cs="Arial"/>
          <w:sz w:val="20"/>
          <w:szCs w:val="20"/>
        </w:rPr>
        <w:t>,</w:t>
      </w:r>
      <w:r w:rsidRPr="00B15799">
        <w:t xml:space="preserve"> </w:t>
      </w:r>
      <w:r>
        <w:rPr>
          <w:rFonts w:ascii="Arial" w:hAnsi="Arial" w:cs="Arial"/>
          <w:sz w:val="20"/>
          <w:szCs w:val="20"/>
        </w:rPr>
        <w:t xml:space="preserve">Vice President of Michelman’s </w:t>
      </w:r>
      <w:r w:rsidRPr="00B15799">
        <w:rPr>
          <w:rFonts w:ascii="Arial" w:hAnsi="Arial" w:cs="Arial"/>
          <w:sz w:val="20"/>
          <w:szCs w:val="20"/>
        </w:rPr>
        <w:t>Industrial Manufacturing Group</w:t>
      </w:r>
      <w:r w:rsidRPr="00436603">
        <w:rPr>
          <w:rFonts w:ascii="Arial" w:hAnsi="Arial" w:cs="Arial"/>
          <w:sz w:val="20"/>
          <w:szCs w:val="20"/>
        </w:rPr>
        <w:t xml:space="preserve"> noted, “Nothing is more important</w:t>
      </w:r>
      <w:r>
        <w:rPr>
          <w:rFonts w:ascii="Arial" w:hAnsi="Arial" w:cs="Arial"/>
          <w:sz w:val="20"/>
          <w:szCs w:val="20"/>
        </w:rPr>
        <w:t xml:space="preserve"> to Michelman than advancing the composites industry and helping our </w:t>
      </w:r>
      <w:r w:rsidRPr="00436603">
        <w:rPr>
          <w:rFonts w:ascii="Arial" w:hAnsi="Arial" w:cs="Arial"/>
          <w:sz w:val="20"/>
          <w:szCs w:val="20"/>
        </w:rPr>
        <w:t>customers be mo</w:t>
      </w:r>
      <w:r>
        <w:rPr>
          <w:rFonts w:ascii="Arial" w:hAnsi="Arial" w:cs="Arial"/>
          <w:sz w:val="20"/>
          <w:szCs w:val="20"/>
        </w:rPr>
        <w:t xml:space="preserve">re successful. Our </w:t>
      </w:r>
      <w:r w:rsidR="00E921A1">
        <w:rPr>
          <w:rFonts w:ascii="Arial" w:hAnsi="Arial" w:cs="Arial"/>
          <w:sz w:val="20"/>
          <w:szCs w:val="20"/>
        </w:rPr>
        <w:t xml:space="preserve">future </w:t>
      </w:r>
      <w:r>
        <w:rPr>
          <w:rFonts w:ascii="Arial" w:hAnsi="Arial" w:cs="Arial"/>
          <w:sz w:val="20"/>
          <w:szCs w:val="20"/>
        </w:rPr>
        <w:t xml:space="preserve">partnership with AZL will help us do this. </w:t>
      </w:r>
      <w:r w:rsidR="00871616" w:rsidRPr="00871616">
        <w:rPr>
          <w:rFonts w:ascii="Arial" w:hAnsi="Arial" w:cs="Arial"/>
          <w:sz w:val="20"/>
          <w:szCs w:val="20"/>
        </w:rPr>
        <w:t xml:space="preserve">Michelman’s leading position as a </w:t>
      </w:r>
      <w:hyperlink r:id="rId11" w:history="1">
        <w:r w:rsidR="00871616" w:rsidRPr="00582A3A">
          <w:rPr>
            <w:rStyle w:val="Hyperlink"/>
            <w:rFonts w:ascii="Arial" w:hAnsi="Arial" w:cs="Arial"/>
            <w:sz w:val="20"/>
            <w:szCs w:val="20"/>
          </w:rPr>
          <w:t>sizing</w:t>
        </w:r>
      </w:hyperlink>
      <w:r w:rsidR="00871616" w:rsidRPr="00871616">
        <w:rPr>
          <w:rFonts w:ascii="Arial" w:hAnsi="Arial" w:cs="Arial"/>
          <w:sz w:val="20"/>
          <w:szCs w:val="20"/>
        </w:rPr>
        <w:t xml:space="preserve"> and surface treatment expert will </w:t>
      </w:r>
      <w:r w:rsidR="00803097">
        <w:rPr>
          <w:rFonts w:ascii="Arial" w:hAnsi="Arial" w:cs="Arial"/>
          <w:sz w:val="20"/>
          <w:szCs w:val="20"/>
        </w:rPr>
        <w:t>provide</w:t>
      </w:r>
      <w:r w:rsidR="00DC528E">
        <w:rPr>
          <w:rFonts w:ascii="Arial" w:hAnsi="Arial" w:cs="Arial"/>
          <w:sz w:val="20"/>
          <w:szCs w:val="20"/>
        </w:rPr>
        <w:t xml:space="preserve"> </w:t>
      </w:r>
      <w:r>
        <w:rPr>
          <w:rFonts w:ascii="Arial" w:hAnsi="Arial" w:cs="Arial"/>
          <w:sz w:val="20"/>
          <w:szCs w:val="20"/>
        </w:rPr>
        <w:t>us an</w:t>
      </w:r>
      <w:r w:rsidR="00DC528E">
        <w:rPr>
          <w:rFonts w:ascii="Arial" w:hAnsi="Arial" w:cs="Arial"/>
          <w:sz w:val="20"/>
          <w:szCs w:val="20"/>
        </w:rPr>
        <w:t xml:space="preserve"> </w:t>
      </w:r>
      <w:r w:rsidR="00803097">
        <w:rPr>
          <w:rFonts w:ascii="Arial" w:hAnsi="Arial" w:cs="Arial"/>
          <w:sz w:val="20"/>
          <w:szCs w:val="20"/>
        </w:rPr>
        <w:t xml:space="preserve">opportunity to contribute to joint research and development </w:t>
      </w:r>
      <w:r w:rsidR="009C2351">
        <w:rPr>
          <w:rFonts w:ascii="Arial" w:hAnsi="Arial" w:cs="Arial"/>
          <w:sz w:val="20"/>
          <w:szCs w:val="20"/>
        </w:rPr>
        <w:t xml:space="preserve">efforts </w:t>
      </w:r>
      <w:r w:rsidR="00F271BE">
        <w:rPr>
          <w:rFonts w:ascii="Arial" w:hAnsi="Arial" w:cs="Arial"/>
          <w:sz w:val="20"/>
          <w:szCs w:val="20"/>
        </w:rPr>
        <w:t>focus</w:t>
      </w:r>
      <w:r w:rsidR="009C2351">
        <w:rPr>
          <w:rFonts w:ascii="Arial" w:hAnsi="Arial" w:cs="Arial"/>
          <w:sz w:val="20"/>
          <w:szCs w:val="20"/>
        </w:rPr>
        <w:t>ed</w:t>
      </w:r>
      <w:r w:rsidR="00F271BE">
        <w:rPr>
          <w:rFonts w:ascii="Arial" w:hAnsi="Arial" w:cs="Arial"/>
          <w:sz w:val="20"/>
          <w:szCs w:val="20"/>
        </w:rPr>
        <w:t xml:space="preserve"> on </w:t>
      </w:r>
      <w:r w:rsidR="00FF097B">
        <w:rPr>
          <w:rFonts w:ascii="Arial" w:hAnsi="Arial" w:cs="Arial"/>
          <w:sz w:val="20"/>
          <w:szCs w:val="20"/>
        </w:rPr>
        <w:t>identify</w:t>
      </w:r>
      <w:r w:rsidR="00F271BE">
        <w:rPr>
          <w:rFonts w:ascii="Arial" w:hAnsi="Arial" w:cs="Arial"/>
          <w:sz w:val="20"/>
          <w:szCs w:val="20"/>
        </w:rPr>
        <w:t>ing</w:t>
      </w:r>
      <w:r w:rsidR="00FF097B">
        <w:rPr>
          <w:rFonts w:ascii="Arial" w:hAnsi="Arial" w:cs="Arial"/>
          <w:sz w:val="20"/>
          <w:szCs w:val="20"/>
        </w:rPr>
        <w:t xml:space="preserve"> the best sizing </w:t>
      </w:r>
      <w:r w:rsidR="00AE2A14">
        <w:rPr>
          <w:rFonts w:ascii="Arial" w:hAnsi="Arial" w:cs="Arial"/>
          <w:sz w:val="20"/>
          <w:szCs w:val="20"/>
        </w:rPr>
        <w:t xml:space="preserve">/ fiber / resin combinations </w:t>
      </w:r>
      <w:r>
        <w:rPr>
          <w:rFonts w:ascii="Arial" w:hAnsi="Arial" w:cs="Arial"/>
          <w:sz w:val="20"/>
          <w:szCs w:val="20"/>
        </w:rPr>
        <w:t>to</w:t>
      </w:r>
      <w:r w:rsidR="00AE2A14">
        <w:rPr>
          <w:rFonts w:ascii="Arial" w:hAnsi="Arial" w:cs="Arial"/>
          <w:sz w:val="20"/>
          <w:szCs w:val="20"/>
        </w:rPr>
        <w:t xml:space="preserve"> </w:t>
      </w:r>
      <w:r w:rsidR="00AE2A14" w:rsidRPr="00AE2A14">
        <w:rPr>
          <w:rFonts w:ascii="Arial" w:hAnsi="Arial" w:cs="Arial"/>
          <w:sz w:val="20"/>
          <w:szCs w:val="20"/>
        </w:rPr>
        <w:t>enhance composite properties such as increased heat, impact, and fatigue resistance appropriate for a broad range of end-use applications in the automotive, aerospace, and electronics industries.</w:t>
      </w:r>
      <w:r>
        <w:rPr>
          <w:rFonts w:ascii="Arial" w:hAnsi="Arial" w:cs="Arial"/>
          <w:sz w:val="20"/>
          <w:szCs w:val="20"/>
        </w:rPr>
        <w:t>”</w:t>
      </w:r>
    </w:p>
    <w:p w14:paraId="784CC3D9" w14:textId="77777777" w:rsidR="00B15799" w:rsidRDefault="00B15799" w:rsidP="009B509E">
      <w:pPr>
        <w:rPr>
          <w:rFonts w:ascii="Arial" w:hAnsi="Arial" w:cs="Arial"/>
          <w:sz w:val="20"/>
          <w:szCs w:val="20"/>
        </w:rPr>
      </w:pPr>
    </w:p>
    <w:p w14:paraId="34026494" w14:textId="77777777" w:rsidR="0000509E" w:rsidRDefault="00B15799" w:rsidP="009B509E">
      <w:pPr>
        <w:rPr>
          <w:rFonts w:ascii="Arial" w:hAnsi="Arial" w:cs="Arial"/>
          <w:sz w:val="20"/>
          <w:szCs w:val="20"/>
        </w:rPr>
      </w:pPr>
      <w:r>
        <w:rPr>
          <w:rFonts w:ascii="Arial" w:hAnsi="Arial" w:cs="Arial"/>
          <w:sz w:val="20"/>
          <w:szCs w:val="20"/>
        </w:rPr>
        <w:t xml:space="preserve">Michelman’s latest move </w:t>
      </w:r>
      <w:r w:rsidR="002260C9">
        <w:rPr>
          <w:rFonts w:ascii="Arial" w:hAnsi="Arial" w:cs="Arial"/>
          <w:sz w:val="20"/>
          <w:szCs w:val="20"/>
        </w:rPr>
        <w:t>is part of its multi-year investment and partnership strategy to further advance and improve composite development throughout the industry. They have recently joined IACMI and the University of Delaware’s Center for Composite Materials, along with announcing strategic partnerships with Mafic</w:t>
      </w:r>
      <w:r w:rsidR="002260C9" w:rsidRPr="002260C9">
        <w:t xml:space="preserve"> </w:t>
      </w:r>
      <w:r w:rsidR="002260C9" w:rsidRPr="002260C9">
        <w:rPr>
          <w:rFonts w:ascii="Arial" w:hAnsi="Arial" w:cs="Arial"/>
          <w:sz w:val="20"/>
          <w:szCs w:val="20"/>
        </w:rPr>
        <w:t>and E</w:t>
      </w:r>
      <w:r w:rsidR="0000509E">
        <w:rPr>
          <w:rFonts w:ascii="Arial" w:hAnsi="Arial" w:cs="Arial"/>
          <w:sz w:val="20"/>
          <w:szCs w:val="20"/>
        </w:rPr>
        <w:t>ngineered Fibers Technology, LLC.</w:t>
      </w:r>
    </w:p>
    <w:p w14:paraId="5AD94846" w14:textId="77777777" w:rsidR="0000509E" w:rsidRDefault="0000509E" w:rsidP="009B509E">
      <w:pPr>
        <w:rPr>
          <w:rFonts w:ascii="Arial" w:hAnsi="Arial" w:cs="Arial"/>
          <w:sz w:val="20"/>
          <w:szCs w:val="20"/>
        </w:rPr>
      </w:pPr>
    </w:p>
    <w:p w14:paraId="5CB67C58" w14:textId="1C13B0CA" w:rsidR="00E47F88" w:rsidRDefault="0000509E" w:rsidP="009B509E">
      <w:pPr>
        <w:rPr>
          <w:rFonts w:ascii="Arial" w:hAnsi="Arial" w:cs="Arial"/>
          <w:sz w:val="20"/>
          <w:szCs w:val="20"/>
        </w:rPr>
      </w:pPr>
      <w:r>
        <w:rPr>
          <w:rFonts w:ascii="Arial" w:hAnsi="Arial" w:cs="Arial"/>
          <w:sz w:val="20"/>
          <w:szCs w:val="20"/>
        </w:rPr>
        <w:t xml:space="preserve">To learn more about </w:t>
      </w:r>
      <w:r w:rsidRPr="0000509E">
        <w:rPr>
          <w:rFonts w:ascii="Arial" w:hAnsi="Arial" w:cs="Arial"/>
          <w:sz w:val="20"/>
          <w:szCs w:val="20"/>
        </w:rPr>
        <w:t>Michelman</w:t>
      </w:r>
      <w:r>
        <w:rPr>
          <w:rFonts w:ascii="Arial" w:hAnsi="Arial" w:cs="Arial"/>
          <w:sz w:val="20"/>
          <w:szCs w:val="20"/>
        </w:rPr>
        <w:t>’s</w:t>
      </w:r>
      <w:r w:rsidRPr="0000509E">
        <w:rPr>
          <w:rFonts w:ascii="Arial" w:hAnsi="Arial" w:cs="Arial"/>
          <w:sz w:val="20"/>
          <w:szCs w:val="20"/>
        </w:rPr>
        <w:t xml:space="preserve"> </w:t>
      </w:r>
      <w:r>
        <w:rPr>
          <w:rFonts w:ascii="Arial" w:hAnsi="Arial" w:cs="Arial"/>
          <w:sz w:val="20"/>
          <w:szCs w:val="20"/>
        </w:rPr>
        <w:t>multi-year strategy, please visit JEC World 2018 at</w:t>
      </w:r>
      <w:r w:rsidRPr="0000509E">
        <w:rPr>
          <w:rFonts w:ascii="Arial" w:hAnsi="Arial" w:cs="Arial"/>
          <w:sz w:val="20"/>
          <w:szCs w:val="20"/>
        </w:rPr>
        <w:t xml:space="preserve"> Pavilion #6, Booth K83 at the Paris-Nord </w:t>
      </w:r>
      <w:proofErr w:type="spellStart"/>
      <w:r w:rsidRPr="0000509E">
        <w:rPr>
          <w:rFonts w:ascii="Arial" w:hAnsi="Arial" w:cs="Arial"/>
          <w:sz w:val="20"/>
          <w:szCs w:val="20"/>
        </w:rPr>
        <w:t>Villepinte</w:t>
      </w:r>
      <w:proofErr w:type="spellEnd"/>
      <w:r w:rsidRPr="0000509E">
        <w:rPr>
          <w:rFonts w:ascii="Arial" w:hAnsi="Arial" w:cs="Arial"/>
          <w:sz w:val="20"/>
          <w:szCs w:val="20"/>
        </w:rPr>
        <w:t xml:space="preserve"> Exhibition Centre.</w:t>
      </w:r>
      <w:r w:rsidR="007F180B">
        <w:rPr>
          <w:rFonts w:ascii="Arial" w:hAnsi="Arial" w:cs="Arial"/>
          <w:sz w:val="20"/>
          <w:szCs w:val="20"/>
        </w:rPr>
        <w:t xml:space="preserve"> </w:t>
      </w:r>
    </w:p>
    <w:p w14:paraId="3A71EA5C" w14:textId="3F388F02" w:rsidR="003D2D31" w:rsidRDefault="003D2D31" w:rsidP="009B509E">
      <w:pPr>
        <w:rPr>
          <w:rFonts w:ascii="Arial" w:hAnsi="Arial" w:cs="Arial"/>
          <w:sz w:val="20"/>
          <w:szCs w:val="20"/>
        </w:rPr>
      </w:pPr>
    </w:p>
    <w:p w14:paraId="77D3136B" w14:textId="2B6E2603" w:rsidR="003D2D31" w:rsidRPr="003D2D31" w:rsidRDefault="003D2D31" w:rsidP="003D2D31">
      <w:pPr>
        <w:jc w:val="center"/>
        <w:rPr>
          <w:rFonts w:ascii="Arial" w:hAnsi="Arial" w:cs="Arial"/>
          <w:sz w:val="20"/>
          <w:szCs w:val="20"/>
        </w:rPr>
      </w:pPr>
      <w:r w:rsidRPr="003D2D31">
        <w:rPr>
          <w:rFonts w:ascii="Arial" w:hAnsi="Arial" w:cs="Arial"/>
          <w:sz w:val="20"/>
          <w:szCs w:val="20"/>
        </w:rPr>
        <w:t>-</w:t>
      </w:r>
      <w:r>
        <w:rPr>
          <w:rFonts w:ascii="Arial" w:hAnsi="Arial" w:cs="Arial"/>
          <w:sz w:val="20"/>
          <w:szCs w:val="20"/>
        </w:rPr>
        <w:t xml:space="preserve"> m</w:t>
      </w:r>
      <w:r w:rsidRPr="003D2D31">
        <w:rPr>
          <w:rFonts w:ascii="Arial" w:hAnsi="Arial" w:cs="Arial"/>
          <w:sz w:val="20"/>
          <w:szCs w:val="20"/>
        </w:rPr>
        <w:t>ore -</w:t>
      </w:r>
    </w:p>
    <w:p w14:paraId="5FCD30C8" w14:textId="77777777" w:rsidR="00176DD1" w:rsidRPr="00176DD1" w:rsidRDefault="00176DD1" w:rsidP="00176DD1">
      <w:pPr>
        <w:rPr>
          <w:rFonts w:ascii="Arial" w:hAnsi="Arial" w:cs="Arial"/>
          <w:b/>
          <w:sz w:val="20"/>
          <w:szCs w:val="20"/>
        </w:rPr>
      </w:pPr>
    </w:p>
    <w:p w14:paraId="2BF403DC" w14:textId="77777777" w:rsidR="003D2D31" w:rsidRDefault="003D2D31">
      <w:pPr>
        <w:rPr>
          <w:rFonts w:ascii="Arial" w:hAnsi="Arial" w:cs="Arial"/>
          <w:b/>
          <w:sz w:val="20"/>
          <w:szCs w:val="20"/>
        </w:rPr>
      </w:pPr>
      <w:r>
        <w:rPr>
          <w:rFonts w:ascii="Arial" w:hAnsi="Arial" w:cs="Arial"/>
          <w:b/>
          <w:sz w:val="20"/>
          <w:szCs w:val="20"/>
        </w:rPr>
        <w:br w:type="page"/>
      </w:r>
    </w:p>
    <w:p w14:paraId="5DD54950" w14:textId="3BB50E57" w:rsidR="00845119" w:rsidRPr="00746395" w:rsidRDefault="00746395" w:rsidP="00845119">
      <w:pPr>
        <w:rPr>
          <w:rStyle w:val="Hyperlink"/>
          <w:rFonts w:ascii="Arial" w:hAnsi="Arial" w:cs="Arial"/>
          <w:b/>
          <w:sz w:val="20"/>
          <w:szCs w:val="20"/>
        </w:rPr>
      </w:pPr>
      <w:r>
        <w:rPr>
          <w:rFonts w:ascii="Arial" w:hAnsi="Arial" w:cs="Arial"/>
          <w:b/>
          <w:sz w:val="20"/>
          <w:szCs w:val="20"/>
        </w:rPr>
        <w:lastRenderedPageBreak/>
        <w:fldChar w:fldCharType="begin"/>
      </w:r>
      <w:r w:rsidR="00582A3A">
        <w:rPr>
          <w:rFonts w:ascii="Arial" w:hAnsi="Arial" w:cs="Arial"/>
          <w:b/>
          <w:sz w:val="20"/>
          <w:szCs w:val="20"/>
        </w:rPr>
        <w:instrText>HYPERLINK "http://www.michelman.com/?utm_source=PR&amp;utm_medium=EMAIL&amp;utm_campaign=AZL_Partnership"</w:instrText>
      </w:r>
      <w:r>
        <w:rPr>
          <w:rFonts w:ascii="Arial" w:hAnsi="Arial" w:cs="Arial"/>
          <w:b/>
          <w:sz w:val="20"/>
          <w:szCs w:val="20"/>
        </w:rPr>
        <w:fldChar w:fldCharType="separate"/>
      </w:r>
      <w:r w:rsidR="00845119" w:rsidRPr="00746395">
        <w:rPr>
          <w:rStyle w:val="Hyperlink"/>
          <w:rFonts w:ascii="Arial" w:hAnsi="Arial" w:cs="Arial"/>
          <w:b/>
          <w:sz w:val="20"/>
          <w:szCs w:val="20"/>
        </w:rPr>
        <w:t>About Michelman</w:t>
      </w:r>
    </w:p>
    <w:p w14:paraId="5A6A680A" w14:textId="77777777" w:rsidR="00F01ED9" w:rsidRDefault="00746395" w:rsidP="00845119">
      <w:pPr>
        <w:rPr>
          <w:rFonts w:ascii="Arial" w:hAnsi="Arial" w:cs="Arial"/>
          <w:sz w:val="20"/>
          <w:szCs w:val="20"/>
        </w:rPr>
      </w:pPr>
      <w:r>
        <w:rPr>
          <w:rFonts w:ascii="Arial" w:hAnsi="Arial" w:cs="Arial"/>
          <w:b/>
          <w:sz w:val="20"/>
          <w:szCs w:val="20"/>
        </w:rPr>
        <w:fldChar w:fldCharType="end"/>
      </w:r>
      <w:r w:rsidR="00845119">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14:paraId="3F2629A4" w14:textId="77777777" w:rsidR="00BB091C" w:rsidRDefault="00BB091C" w:rsidP="00845119">
      <w:pPr>
        <w:rPr>
          <w:rFonts w:ascii="Arial" w:hAnsi="Arial" w:cs="Arial"/>
          <w:sz w:val="20"/>
          <w:szCs w:val="20"/>
        </w:rPr>
      </w:pPr>
    </w:p>
    <w:bookmarkStart w:id="0" w:name="_GoBack"/>
    <w:p w14:paraId="36184289" w14:textId="77777777" w:rsidR="0010357C" w:rsidRPr="0010357C" w:rsidRDefault="00300224" w:rsidP="000B496D">
      <w:pPr>
        <w:rPr>
          <w:rFonts w:ascii="Arial" w:hAnsi="Arial" w:cs="Arial"/>
          <w:b/>
          <w:sz w:val="20"/>
          <w:szCs w:val="20"/>
        </w:rPr>
      </w:pPr>
      <w:r>
        <w:fldChar w:fldCharType="begin"/>
      </w:r>
      <w:r>
        <w:instrText xml:space="preserve"> HYPERLINK "https://azl-aachen-gmbh.de/?utm_source=PR&amp;utm_medium=EMAIL&amp;utm_campaign=AZL_Partnership" </w:instrText>
      </w:r>
      <w:r>
        <w:fldChar w:fldCharType="separate"/>
      </w:r>
      <w:r w:rsidR="0010357C" w:rsidRPr="0037091B">
        <w:rPr>
          <w:rStyle w:val="Hyperlink"/>
          <w:rFonts w:ascii="Arial" w:hAnsi="Arial" w:cs="Arial"/>
          <w:b/>
          <w:sz w:val="20"/>
          <w:szCs w:val="20"/>
        </w:rPr>
        <w:t xml:space="preserve">About </w:t>
      </w:r>
      <w:r w:rsidR="0037091B" w:rsidRPr="0037091B">
        <w:rPr>
          <w:rStyle w:val="Hyperlink"/>
          <w:rFonts w:ascii="Arial" w:hAnsi="Arial" w:cs="Arial"/>
          <w:b/>
          <w:sz w:val="20"/>
          <w:szCs w:val="20"/>
        </w:rPr>
        <w:t>AZL Aachen GmbH</w:t>
      </w:r>
      <w:r>
        <w:rPr>
          <w:rStyle w:val="Hyperlink"/>
          <w:rFonts w:ascii="Arial" w:hAnsi="Arial" w:cs="Arial"/>
          <w:b/>
          <w:sz w:val="20"/>
          <w:szCs w:val="20"/>
        </w:rPr>
        <w:fldChar w:fldCharType="end"/>
      </w:r>
    </w:p>
    <w:p w14:paraId="5BBD3FF5" w14:textId="4B44EA1C" w:rsidR="0037091B" w:rsidRDefault="00EC4F2C" w:rsidP="0037091B">
      <w:pPr>
        <w:rPr>
          <w:rFonts w:ascii="Arial" w:hAnsi="Arial" w:cs="Arial"/>
          <w:sz w:val="20"/>
          <w:szCs w:val="20"/>
        </w:rPr>
      </w:pPr>
      <w:r w:rsidRPr="00EC4F2C">
        <w:rPr>
          <w:rFonts w:ascii="Arial" w:hAnsi="Arial" w:cs="Arial"/>
          <w:sz w:val="20"/>
          <w:szCs w:val="20"/>
        </w:rPr>
        <w:t>AZL Aachen GmbH provides industrial services in the areas of engineering, consultancy and project management, networking and business development. With the AZL Partnership, the AZL Aachen GmbH enables the close cooperation between the lightweight industry and the research institutes of RWTH Aachen Campus along the whole value chain. The AZL Partner Network consists of more than 70 industrial partners representing the entire lightweight production value chain from the raw material producer, over molders, manufacturing equipment suppli</w:t>
      </w:r>
      <w:r>
        <w:rPr>
          <w:rFonts w:ascii="Arial" w:hAnsi="Arial" w:cs="Arial"/>
          <w:sz w:val="20"/>
          <w:szCs w:val="20"/>
        </w:rPr>
        <w:t xml:space="preserve">ers, Tier 1 and Tier 2 to OEMs. </w:t>
      </w:r>
    </w:p>
    <w:bookmarkEnd w:id="0"/>
    <w:p w14:paraId="2DD6102F" w14:textId="77777777" w:rsidR="003D2D31" w:rsidRDefault="003D2D31" w:rsidP="0037091B">
      <w:pPr>
        <w:rPr>
          <w:rFonts w:ascii="Arial" w:hAnsi="Arial" w:cs="Arial"/>
          <w:sz w:val="20"/>
          <w:szCs w:val="20"/>
        </w:rPr>
      </w:pPr>
    </w:p>
    <w:p w14:paraId="064B9112" w14:textId="77777777" w:rsidR="0019098D" w:rsidRDefault="00ED5EAB" w:rsidP="0037091B">
      <w:pPr>
        <w:jc w:val="center"/>
        <w:rPr>
          <w:rFonts w:ascii="Arial" w:hAnsi="Arial" w:cs="Arial"/>
          <w:sz w:val="20"/>
          <w:szCs w:val="20"/>
        </w:rPr>
      </w:pPr>
      <w:r w:rsidRPr="0019098D">
        <w:rPr>
          <w:rFonts w:ascii="Arial" w:hAnsi="Arial" w:cs="Arial"/>
          <w:sz w:val="20"/>
          <w:szCs w:val="20"/>
        </w:rPr>
        <w:t>###</w:t>
      </w:r>
    </w:p>
    <w:p w14:paraId="1C0904B5" w14:textId="77777777" w:rsidR="00845119" w:rsidRDefault="00845119" w:rsidP="00845119">
      <w:pPr>
        <w:rPr>
          <w:rFonts w:ascii="Arial" w:hAnsi="Arial" w:cs="Arial"/>
          <w:sz w:val="20"/>
          <w:szCs w:val="20"/>
        </w:rPr>
      </w:pPr>
    </w:p>
    <w:p w14:paraId="21064AD4"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09716DE7" w14:textId="77777777" w:rsidR="00845119" w:rsidRDefault="00845119" w:rsidP="00845119">
      <w:pPr>
        <w:rPr>
          <w:rFonts w:ascii="Arial" w:hAnsi="Arial" w:cs="Arial"/>
          <w:b/>
          <w:color w:val="000000"/>
          <w:sz w:val="20"/>
          <w:szCs w:val="20"/>
          <w:u w:val="single"/>
        </w:rPr>
      </w:pPr>
    </w:p>
    <w:p w14:paraId="5F91E3F3" w14:textId="77777777" w:rsidR="00845119" w:rsidRDefault="00845119" w:rsidP="00845119">
      <w:pPr>
        <w:rPr>
          <w:rFonts w:ascii="Arial" w:hAnsi="Arial" w:cs="Arial"/>
          <w:b/>
          <w:i/>
          <w:color w:val="000000"/>
          <w:sz w:val="20"/>
          <w:szCs w:val="20"/>
        </w:rPr>
        <w:sectPr w:rsidR="00845119" w:rsidSect="00845119">
          <w:headerReference w:type="even" r:id="rId12"/>
          <w:footerReference w:type="default" r:id="rId13"/>
          <w:type w:val="continuous"/>
          <w:pgSz w:w="12240" w:h="15840"/>
          <w:pgMar w:top="1440" w:right="1440" w:bottom="1530" w:left="1440" w:header="720" w:footer="720" w:gutter="0"/>
          <w:cols w:space="720"/>
          <w:docGrid w:linePitch="360"/>
        </w:sectPr>
      </w:pPr>
    </w:p>
    <w:p w14:paraId="7AE2C17B"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68259493"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04C1C637" w14:textId="77777777" w:rsidR="00845119" w:rsidRPr="009A36DA" w:rsidRDefault="00300224" w:rsidP="00845119">
      <w:pPr>
        <w:tabs>
          <w:tab w:val="left" w:pos="1152"/>
        </w:tabs>
        <w:rPr>
          <w:rFonts w:ascii="Arial" w:hAnsi="Arial" w:cs="Arial"/>
          <w:color w:val="000000"/>
          <w:sz w:val="20"/>
          <w:szCs w:val="20"/>
        </w:rPr>
      </w:pPr>
      <w:hyperlink r:id="rId14" w:history="1">
        <w:r w:rsidR="0023429B" w:rsidRPr="0095350C">
          <w:rPr>
            <w:rStyle w:val="Hyperlink"/>
            <w:rFonts w:ascii="Arial" w:hAnsi="Arial" w:cs="Arial"/>
            <w:sz w:val="20"/>
            <w:szCs w:val="20"/>
          </w:rPr>
          <w:t>doreenstanley@michelman.com</w:t>
        </w:r>
      </w:hyperlink>
    </w:p>
    <w:p w14:paraId="18DDD44B"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11261073"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7C51BF06"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671A52AC"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77E2764F" w14:textId="77777777" w:rsidR="00845119" w:rsidRPr="009A36DA" w:rsidRDefault="00300224" w:rsidP="00845119">
      <w:pPr>
        <w:tabs>
          <w:tab w:val="left" w:pos="1152"/>
        </w:tabs>
        <w:rPr>
          <w:rFonts w:ascii="Arial" w:hAnsi="Arial" w:cs="Arial"/>
          <w:color w:val="000000"/>
          <w:sz w:val="20"/>
          <w:szCs w:val="20"/>
        </w:rPr>
      </w:pPr>
      <w:hyperlink r:id="rId15" w:history="1">
        <w:r w:rsidR="00845119" w:rsidRPr="009A36DA">
          <w:rPr>
            <w:rStyle w:val="Hyperlink"/>
            <w:rFonts w:ascii="Arial" w:hAnsi="Arial" w:cs="Arial"/>
            <w:sz w:val="20"/>
            <w:szCs w:val="20"/>
          </w:rPr>
          <w:t>ericaliao@michelman.com</w:t>
        </w:r>
      </w:hyperlink>
    </w:p>
    <w:p w14:paraId="45E1AF22"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7E087DB2"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26CB0768" w14:textId="77777777" w:rsidR="00845119" w:rsidRDefault="00845119" w:rsidP="00845119">
      <w:pPr>
        <w:tabs>
          <w:tab w:val="left" w:pos="1152"/>
        </w:tabs>
        <w:rPr>
          <w:rFonts w:ascii="Arial" w:hAnsi="Arial" w:cs="Arial"/>
          <w:b/>
          <w:sz w:val="20"/>
          <w:szCs w:val="20"/>
          <w:u w:val="single"/>
        </w:rPr>
      </w:pPr>
    </w:p>
    <w:p w14:paraId="55E7F06E"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3DFF8906"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0F387596" w14:textId="77777777" w:rsidR="00845119" w:rsidRDefault="00845119" w:rsidP="00845119">
      <w:pPr>
        <w:rPr>
          <w:rFonts w:ascii="Arial" w:hAnsi="Arial" w:cs="Arial"/>
          <w:sz w:val="20"/>
          <w:szCs w:val="20"/>
        </w:rPr>
      </w:pPr>
      <w:r>
        <w:rPr>
          <w:rFonts w:ascii="Arial" w:hAnsi="Arial" w:cs="Arial"/>
          <w:sz w:val="20"/>
          <w:szCs w:val="20"/>
        </w:rPr>
        <w:t>Gingerquill, Inc.</w:t>
      </w:r>
    </w:p>
    <w:p w14:paraId="0403BD22"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1E7B7953" w14:textId="77777777" w:rsidR="00845119" w:rsidRPr="005A223E" w:rsidRDefault="00300224" w:rsidP="00845119">
      <w:pPr>
        <w:rPr>
          <w:rFonts w:ascii="Arial" w:hAnsi="Arial" w:cs="Arial"/>
          <w:sz w:val="20"/>
          <w:szCs w:val="20"/>
        </w:rPr>
      </w:pPr>
      <w:hyperlink r:id="rId16" w:history="1">
        <w:r w:rsidR="00845119" w:rsidRPr="005A223E">
          <w:rPr>
            <w:rStyle w:val="Hyperlink"/>
            <w:rFonts w:ascii="Arial" w:hAnsi="Arial" w:cs="Arial"/>
            <w:sz w:val="20"/>
            <w:szCs w:val="20"/>
          </w:rPr>
          <w:t>jcaudill@gingerquill.com</w:t>
        </w:r>
      </w:hyperlink>
    </w:p>
    <w:p w14:paraId="01EA32EF"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10B09CC5" w14:textId="77777777" w:rsidR="00845119" w:rsidRPr="002662D4" w:rsidRDefault="00845119" w:rsidP="00845119">
      <w:pPr>
        <w:spacing w:line="360" w:lineRule="auto"/>
        <w:rPr>
          <w:rFonts w:ascii="Arial" w:hAnsi="Arial" w:cs="Arial"/>
          <w:sz w:val="20"/>
          <w:szCs w:val="20"/>
          <w:u w:val="single"/>
        </w:rPr>
      </w:pPr>
    </w:p>
    <w:p w14:paraId="627AEFE8"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21528CEC"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76F4F3F3"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2E3FB6A7"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5D4EE46E"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369E3FE8"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700668FE" w14:textId="77777777" w:rsidR="00845119" w:rsidRPr="00607066" w:rsidRDefault="00300224" w:rsidP="00845119">
      <w:pPr>
        <w:rPr>
          <w:rFonts w:ascii="Arial" w:hAnsi="Arial" w:cs="Arial"/>
          <w:sz w:val="20"/>
          <w:szCs w:val="20"/>
          <w:lang w:val="de-DE"/>
        </w:rPr>
      </w:pPr>
      <w:hyperlink r:id="rId17"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40F6BD94" w14:textId="77777777" w:rsidR="00845119" w:rsidRPr="00607066" w:rsidRDefault="00300224" w:rsidP="00845119">
      <w:pPr>
        <w:rPr>
          <w:rFonts w:ascii="Arial" w:hAnsi="Arial" w:cs="Arial"/>
          <w:b/>
          <w:i/>
          <w:sz w:val="20"/>
          <w:szCs w:val="20"/>
          <w:lang w:val="de-DE"/>
        </w:rPr>
      </w:pPr>
      <w:hyperlink r:id="rId18" w:history="1">
        <w:r w:rsidR="00845119" w:rsidRPr="00607066">
          <w:rPr>
            <w:rStyle w:val="Hyperlink"/>
            <w:rFonts w:ascii="Arial" w:hAnsi="Arial" w:cs="Arial"/>
            <w:color w:val="auto"/>
            <w:sz w:val="20"/>
            <w:szCs w:val="20"/>
            <w:lang w:val="de-DE"/>
          </w:rPr>
          <w:t>michelman.com.cn</w:t>
        </w:r>
      </w:hyperlink>
    </w:p>
    <w:p w14:paraId="54D3A06B"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19"/>
      <w:footerReference w:type="default" r:id="rId20"/>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80DC" w14:textId="77777777" w:rsidR="00300224" w:rsidRDefault="00300224" w:rsidP="00EA4CB1">
      <w:r>
        <w:separator/>
      </w:r>
    </w:p>
  </w:endnote>
  <w:endnote w:type="continuationSeparator" w:id="0">
    <w:p w14:paraId="57C698EB" w14:textId="77777777" w:rsidR="00300224" w:rsidRDefault="0030022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DD8D" w14:textId="77777777" w:rsidR="00845119" w:rsidRDefault="00845119">
    <w:pPr>
      <w:pStyle w:val="Footer"/>
    </w:pPr>
    <w:r>
      <w:rPr>
        <w:noProof/>
      </w:rPr>
      <w:drawing>
        <wp:anchor distT="0" distB="0" distL="114300" distR="114300" simplePos="0" relativeHeight="251661824" behindDoc="0" locked="0" layoutInCell="1" allowOverlap="1" wp14:anchorId="615E4514" wp14:editId="788CFD35">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9332" w14:textId="77777777" w:rsidR="00E646B2" w:rsidRDefault="00E646B2">
    <w:pPr>
      <w:pStyle w:val="Footer"/>
    </w:pPr>
    <w:r>
      <w:rPr>
        <w:noProof/>
      </w:rPr>
      <w:drawing>
        <wp:anchor distT="0" distB="0" distL="114300" distR="114300" simplePos="0" relativeHeight="251657728" behindDoc="0" locked="0" layoutInCell="1" allowOverlap="1" wp14:anchorId="1EED3CBA" wp14:editId="0E3F7959">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CB32" w14:textId="77777777" w:rsidR="00300224" w:rsidRDefault="00300224" w:rsidP="00EA4CB1">
      <w:r>
        <w:separator/>
      </w:r>
    </w:p>
  </w:footnote>
  <w:footnote w:type="continuationSeparator" w:id="0">
    <w:p w14:paraId="6DF59FE4" w14:textId="77777777" w:rsidR="00300224" w:rsidRDefault="00300224"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4E60" w14:textId="77777777" w:rsidR="00845119" w:rsidRDefault="00845119">
    <w:pPr>
      <w:pStyle w:val="Header"/>
    </w:pPr>
    <w:r>
      <w:rPr>
        <w:noProof/>
      </w:rPr>
      <w:drawing>
        <wp:anchor distT="0" distB="0" distL="114300" distR="114300" simplePos="0" relativeHeight="251660800" behindDoc="1" locked="0" layoutInCell="1" allowOverlap="1" wp14:anchorId="71056813" wp14:editId="77769F01">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00224">
      <w:rPr>
        <w:noProof/>
      </w:rPr>
      <w:pict w14:anchorId="1CBE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BDD9" w14:textId="77777777" w:rsidR="00EA4CB1" w:rsidRDefault="00624857">
    <w:pPr>
      <w:pStyle w:val="Header"/>
    </w:pPr>
    <w:r>
      <w:rPr>
        <w:noProof/>
      </w:rPr>
      <w:drawing>
        <wp:anchor distT="0" distB="0" distL="114300" distR="114300" simplePos="0" relativeHeight="251656704" behindDoc="1" locked="0" layoutInCell="1" allowOverlap="1" wp14:anchorId="53DADE80" wp14:editId="0E96C545">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300224">
      <w:rPr>
        <w:noProof/>
      </w:rPr>
      <w:pict w14:anchorId="491AA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61241A3"/>
    <w:multiLevelType w:val="hybridMultilevel"/>
    <w:tmpl w:val="EA626100"/>
    <w:lvl w:ilvl="0" w:tplc="A8DA2A0E">
      <w:start w:val="18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7"/>
  </w:num>
  <w:num w:numId="5">
    <w:abstractNumId w:val="1"/>
  </w:num>
  <w:num w:numId="6">
    <w:abstractNumId w:val="4"/>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09E"/>
    <w:rsid w:val="00005F80"/>
    <w:rsid w:val="000061DF"/>
    <w:rsid w:val="00006BAD"/>
    <w:rsid w:val="00006E83"/>
    <w:rsid w:val="00020B72"/>
    <w:rsid w:val="000219F4"/>
    <w:rsid w:val="00024D52"/>
    <w:rsid w:val="00024FED"/>
    <w:rsid w:val="00034C49"/>
    <w:rsid w:val="0003527D"/>
    <w:rsid w:val="00035360"/>
    <w:rsid w:val="000466F2"/>
    <w:rsid w:val="000472FA"/>
    <w:rsid w:val="000600D2"/>
    <w:rsid w:val="00075A98"/>
    <w:rsid w:val="00075B17"/>
    <w:rsid w:val="0007650B"/>
    <w:rsid w:val="00092AE0"/>
    <w:rsid w:val="00097194"/>
    <w:rsid w:val="000A04CA"/>
    <w:rsid w:val="000A2FC2"/>
    <w:rsid w:val="000A56CC"/>
    <w:rsid w:val="000B21D9"/>
    <w:rsid w:val="000B496D"/>
    <w:rsid w:val="000D4743"/>
    <w:rsid w:val="000D6504"/>
    <w:rsid w:val="000E0E29"/>
    <w:rsid w:val="000E2655"/>
    <w:rsid w:val="000E3D42"/>
    <w:rsid w:val="000E5ECE"/>
    <w:rsid w:val="000F5DF3"/>
    <w:rsid w:val="0010357C"/>
    <w:rsid w:val="00103DA2"/>
    <w:rsid w:val="00110434"/>
    <w:rsid w:val="001121B3"/>
    <w:rsid w:val="00113048"/>
    <w:rsid w:val="00115D45"/>
    <w:rsid w:val="0012447E"/>
    <w:rsid w:val="00124B3E"/>
    <w:rsid w:val="00125891"/>
    <w:rsid w:val="001267E1"/>
    <w:rsid w:val="00130706"/>
    <w:rsid w:val="00130A2C"/>
    <w:rsid w:val="00133E7B"/>
    <w:rsid w:val="001374A2"/>
    <w:rsid w:val="001442D7"/>
    <w:rsid w:val="00147855"/>
    <w:rsid w:val="00147AC8"/>
    <w:rsid w:val="00151DF4"/>
    <w:rsid w:val="00165B1F"/>
    <w:rsid w:val="00165F9D"/>
    <w:rsid w:val="001726BB"/>
    <w:rsid w:val="001739B6"/>
    <w:rsid w:val="00176DD1"/>
    <w:rsid w:val="00180CA6"/>
    <w:rsid w:val="001821A7"/>
    <w:rsid w:val="001824F2"/>
    <w:rsid w:val="00187924"/>
    <w:rsid w:val="0019098D"/>
    <w:rsid w:val="0019236F"/>
    <w:rsid w:val="001B679D"/>
    <w:rsid w:val="001C0618"/>
    <w:rsid w:val="001D5095"/>
    <w:rsid w:val="001E0FD4"/>
    <w:rsid w:val="001E400F"/>
    <w:rsid w:val="001E4222"/>
    <w:rsid w:val="001E5D9D"/>
    <w:rsid w:val="001F0DA5"/>
    <w:rsid w:val="001F225D"/>
    <w:rsid w:val="001F2FA2"/>
    <w:rsid w:val="002123B5"/>
    <w:rsid w:val="00216C69"/>
    <w:rsid w:val="002260C9"/>
    <w:rsid w:val="002337A5"/>
    <w:rsid w:val="00233CDF"/>
    <w:rsid w:val="0023429B"/>
    <w:rsid w:val="00234F6D"/>
    <w:rsid w:val="00240D16"/>
    <w:rsid w:val="002426DC"/>
    <w:rsid w:val="00247659"/>
    <w:rsid w:val="002506E7"/>
    <w:rsid w:val="0025488C"/>
    <w:rsid w:val="00264899"/>
    <w:rsid w:val="00272613"/>
    <w:rsid w:val="00274C41"/>
    <w:rsid w:val="0027570D"/>
    <w:rsid w:val="002767F3"/>
    <w:rsid w:val="00287053"/>
    <w:rsid w:val="002901E2"/>
    <w:rsid w:val="00291891"/>
    <w:rsid w:val="002937AF"/>
    <w:rsid w:val="002A4661"/>
    <w:rsid w:val="002B76A4"/>
    <w:rsid w:val="002C194F"/>
    <w:rsid w:val="002C6245"/>
    <w:rsid w:val="002D3671"/>
    <w:rsid w:val="002E2B71"/>
    <w:rsid w:val="002F2BBC"/>
    <w:rsid w:val="002F3966"/>
    <w:rsid w:val="002F5E5B"/>
    <w:rsid w:val="002F6879"/>
    <w:rsid w:val="002F7DC4"/>
    <w:rsid w:val="00300070"/>
    <w:rsid w:val="00300224"/>
    <w:rsid w:val="00303D6E"/>
    <w:rsid w:val="00316143"/>
    <w:rsid w:val="003174E2"/>
    <w:rsid w:val="00317E4A"/>
    <w:rsid w:val="00322671"/>
    <w:rsid w:val="00323259"/>
    <w:rsid w:val="00325434"/>
    <w:rsid w:val="00331B1F"/>
    <w:rsid w:val="0033447A"/>
    <w:rsid w:val="00340EBA"/>
    <w:rsid w:val="00344273"/>
    <w:rsid w:val="00344297"/>
    <w:rsid w:val="00345DB3"/>
    <w:rsid w:val="003522F0"/>
    <w:rsid w:val="003540EC"/>
    <w:rsid w:val="00355E4A"/>
    <w:rsid w:val="00361FBF"/>
    <w:rsid w:val="00363250"/>
    <w:rsid w:val="00370036"/>
    <w:rsid w:val="0037091B"/>
    <w:rsid w:val="00371930"/>
    <w:rsid w:val="003731EC"/>
    <w:rsid w:val="00380C95"/>
    <w:rsid w:val="0038257A"/>
    <w:rsid w:val="00386C36"/>
    <w:rsid w:val="003870F0"/>
    <w:rsid w:val="003A51EB"/>
    <w:rsid w:val="003B05DA"/>
    <w:rsid w:val="003B0A3C"/>
    <w:rsid w:val="003B18B6"/>
    <w:rsid w:val="003B39CE"/>
    <w:rsid w:val="003B4FF4"/>
    <w:rsid w:val="003B6985"/>
    <w:rsid w:val="003B6A78"/>
    <w:rsid w:val="003D2D31"/>
    <w:rsid w:val="003E22DF"/>
    <w:rsid w:val="003F16BE"/>
    <w:rsid w:val="003F2254"/>
    <w:rsid w:val="003F7AD3"/>
    <w:rsid w:val="00400EA8"/>
    <w:rsid w:val="00402139"/>
    <w:rsid w:val="004035E0"/>
    <w:rsid w:val="00405F55"/>
    <w:rsid w:val="004134E0"/>
    <w:rsid w:val="004212EB"/>
    <w:rsid w:val="00423E6D"/>
    <w:rsid w:val="004317E7"/>
    <w:rsid w:val="00432ACA"/>
    <w:rsid w:val="00435F90"/>
    <w:rsid w:val="00450F39"/>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48AE"/>
    <w:rsid w:val="00516561"/>
    <w:rsid w:val="0051682E"/>
    <w:rsid w:val="00517E4B"/>
    <w:rsid w:val="00520A5C"/>
    <w:rsid w:val="00521893"/>
    <w:rsid w:val="005226A6"/>
    <w:rsid w:val="0052576B"/>
    <w:rsid w:val="00531139"/>
    <w:rsid w:val="00531803"/>
    <w:rsid w:val="00531E5B"/>
    <w:rsid w:val="00537FCE"/>
    <w:rsid w:val="00544F9C"/>
    <w:rsid w:val="005468B6"/>
    <w:rsid w:val="00546C4A"/>
    <w:rsid w:val="00546C5F"/>
    <w:rsid w:val="005575C5"/>
    <w:rsid w:val="00563531"/>
    <w:rsid w:val="005670C3"/>
    <w:rsid w:val="00580D95"/>
    <w:rsid w:val="00582A3A"/>
    <w:rsid w:val="00591C66"/>
    <w:rsid w:val="00596B32"/>
    <w:rsid w:val="005A3216"/>
    <w:rsid w:val="005A43EF"/>
    <w:rsid w:val="005C0728"/>
    <w:rsid w:val="005C6B30"/>
    <w:rsid w:val="005D6C29"/>
    <w:rsid w:val="005E0307"/>
    <w:rsid w:val="005E1961"/>
    <w:rsid w:val="005E52A5"/>
    <w:rsid w:val="005E6E27"/>
    <w:rsid w:val="005F7887"/>
    <w:rsid w:val="00601470"/>
    <w:rsid w:val="00601958"/>
    <w:rsid w:val="00602177"/>
    <w:rsid w:val="00604673"/>
    <w:rsid w:val="006048BF"/>
    <w:rsid w:val="00604B0A"/>
    <w:rsid w:val="00605BED"/>
    <w:rsid w:val="00607066"/>
    <w:rsid w:val="0061695D"/>
    <w:rsid w:val="00624857"/>
    <w:rsid w:val="00626DCA"/>
    <w:rsid w:val="006312A5"/>
    <w:rsid w:val="00635C89"/>
    <w:rsid w:val="00636D99"/>
    <w:rsid w:val="00640F37"/>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6F2DC6"/>
    <w:rsid w:val="00704BBD"/>
    <w:rsid w:val="00711EC1"/>
    <w:rsid w:val="00717A90"/>
    <w:rsid w:val="00721313"/>
    <w:rsid w:val="00746395"/>
    <w:rsid w:val="00755BC8"/>
    <w:rsid w:val="00763428"/>
    <w:rsid w:val="00765434"/>
    <w:rsid w:val="00771D26"/>
    <w:rsid w:val="00773887"/>
    <w:rsid w:val="00775010"/>
    <w:rsid w:val="00775A5F"/>
    <w:rsid w:val="00784649"/>
    <w:rsid w:val="00786A2E"/>
    <w:rsid w:val="00790E3D"/>
    <w:rsid w:val="00792259"/>
    <w:rsid w:val="007933C2"/>
    <w:rsid w:val="007B4A7C"/>
    <w:rsid w:val="007C52EC"/>
    <w:rsid w:val="007C6210"/>
    <w:rsid w:val="007C7013"/>
    <w:rsid w:val="007D13C4"/>
    <w:rsid w:val="007D6394"/>
    <w:rsid w:val="007E558D"/>
    <w:rsid w:val="007E68AB"/>
    <w:rsid w:val="007F180B"/>
    <w:rsid w:val="007F44BD"/>
    <w:rsid w:val="00803097"/>
    <w:rsid w:val="0081186A"/>
    <w:rsid w:val="00813792"/>
    <w:rsid w:val="008144A5"/>
    <w:rsid w:val="00817CFB"/>
    <w:rsid w:val="0082659E"/>
    <w:rsid w:val="00842122"/>
    <w:rsid w:val="00843707"/>
    <w:rsid w:val="00845119"/>
    <w:rsid w:val="00847892"/>
    <w:rsid w:val="008535C3"/>
    <w:rsid w:val="00871616"/>
    <w:rsid w:val="008968E4"/>
    <w:rsid w:val="008B22A8"/>
    <w:rsid w:val="008B3471"/>
    <w:rsid w:val="008C114F"/>
    <w:rsid w:val="008C238C"/>
    <w:rsid w:val="008C256A"/>
    <w:rsid w:val="008D22CC"/>
    <w:rsid w:val="008E1A3D"/>
    <w:rsid w:val="008F4328"/>
    <w:rsid w:val="008F528A"/>
    <w:rsid w:val="008F688B"/>
    <w:rsid w:val="008F7724"/>
    <w:rsid w:val="0090177E"/>
    <w:rsid w:val="00907EEC"/>
    <w:rsid w:val="009137C8"/>
    <w:rsid w:val="00920441"/>
    <w:rsid w:val="0092259C"/>
    <w:rsid w:val="00924DF9"/>
    <w:rsid w:val="009413AE"/>
    <w:rsid w:val="0095068E"/>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2337"/>
    <w:rsid w:val="009A2A77"/>
    <w:rsid w:val="009B509E"/>
    <w:rsid w:val="009B750D"/>
    <w:rsid w:val="009C2351"/>
    <w:rsid w:val="009C592A"/>
    <w:rsid w:val="009D0C00"/>
    <w:rsid w:val="009D48DC"/>
    <w:rsid w:val="009D7467"/>
    <w:rsid w:val="009E43B4"/>
    <w:rsid w:val="009F3958"/>
    <w:rsid w:val="00A030D6"/>
    <w:rsid w:val="00A04A3F"/>
    <w:rsid w:val="00A069E0"/>
    <w:rsid w:val="00A07DA1"/>
    <w:rsid w:val="00A15FCE"/>
    <w:rsid w:val="00A160A5"/>
    <w:rsid w:val="00A1712C"/>
    <w:rsid w:val="00A178AB"/>
    <w:rsid w:val="00A179C0"/>
    <w:rsid w:val="00A22AB3"/>
    <w:rsid w:val="00A23BB2"/>
    <w:rsid w:val="00A2684B"/>
    <w:rsid w:val="00A27AD8"/>
    <w:rsid w:val="00A309E3"/>
    <w:rsid w:val="00A3351D"/>
    <w:rsid w:val="00A37E47"/>
    <w:rsid w:val="00A41BCB"/>
    <w:rsid w:val="00A41E2A"/>
    <w:rsid w:val="00A4775F"/>
    <w:rsid w:val="00A5246B"/>
    <w:rsid w:val="00A537B3"/>
    <w:rsid w:val="00A54CFB"/>
    <w:rsid w:val="00A60113"/>
    <w:rsid w:val="00A604CE"/>
    <w:rsid w:val="00A625CB"/>
    <w:rsid w:val="00A66D8A"/>
    <w:rsid w:val="00A672C7"/>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E0F09"/>
    <w:rsid w:val="00AE2A14"/>
    <w:rsid w:val="00AE5F39"/>
    <w:rsid w:val="00AF19B8"/>
    <w:rsid w:val="00AF19D0"/>
    <w:rsid w:val="00B017C1"/>
    <w:rsid w:val="00B01A30"/>
    <w:rsid w:val="00B07925"/>
    <w:rsid w:val="00B10803"/>
    <w:rsid w:val="00B11383"/>
    <w:rsid w:val="00B1145D"/>
    <w:rsid w:val="00B130C7"/>
    <w:rsid w:val="00B15799"/>
    <w:rsid w:val="00B16334"/>
    <w:rsid w:val="00B20763"/>
    <w:rsid w:val="00B2126B"/>
    <w:rsid w:val="00B218A7"/>
    <w:rsid w:val="00B23054"/>
    <w:rsid w:val="00B249B9"/>
    <w:rsid w:val="00B34143"/>
    <w:rsid w:val="00B405E3"/>
    <w:rsid w:val="00B53959"/>
    <w:rsid w:val="00B56F4C"/>
    <w:rsid w:val="00B66EE6"/>
    <w:rsid w:val="00B74779"/>
    <w:rsid w:val="00B74E7C"/>
    <w:rsid w:val="00B76150"/>
    <w:rsid w:val="00B777C0"/>
    <w:rsid w:val="00B803BF"/>
    <w:rsid w:val="00B8148B"/>
    <w:rsid w:val="00B82FBB"/>
    <w:rsid w:val="00B862CC"/>
    <w:rsid w:val="00B952D3"/>
    <w:rsid w:val="00B957CD"/>
    <w:rsid w:val="00B9626E"/>
    <w:rsid w:val="00B9635D"/>
    <w:rsid w:val="00BA0EB3"/>
    <w:rsid w:val="00BA794A"/>
    <w:rsid w:val="00BB091C"/>
    <w:rsid w:val="00BB1AF0"/>
    <w:rsid w:val="00BB1CE5"/>
    <w:rsid w:val="00BB5480"/>
    <w:rsid w:val="00BB60DA"/>
    <w:rsid w:val="00BC4071"/>
    <w:rsid w:val="00BC5D43"/>
    <w:rsid w:val="00BC674B"/>
    <w:rsid w:val="00BC74A2"/>
    <w:rsid w:val="00BD0B36"/>
    <w:rsid w:val="00BE00B7"/>
    <w:rsid w:val="00BE1F47"/>
    <w:rsid w:val="00BE21CF"/>
    <w:rsid w:val="00BE5795"/>
    <w:rsid w:val="00BE7829"/>
    <w:rsid w:val="00BF3BA6"/>
    <w:rsid w:val="00C00180"/>
    <w:rsid w:val="00C02889"/>
    <w:rsid w:val="00C134D6"/>
    <w:rsid w:val="00C15CDB"/>
    <w:rsid w:val="00C2274F"/>
    <w:rsid w:val="00C23D9F"/>
    <w:rsid w:val="00C25A69"/>
    <w:rsid w:val="00C26EB4"/>
    <w:rsid w:val="00C30425"/>
    <w:rsid w:val="00C31441"/>
    <w:rsid w:val="00C31B60"/>
    <w:rsid w:val="00C340F7"/>
    <w:rsid w:val="00C34F3F"/>
    <w:rsid w:val="00C35232"/>
    <w:rsid w:val="00C43936"/>
    <w:rsid w:val="00C5318A"/>
    <w:rsid w:val="00C626A3"/>
    <w:rsid w:val="00C72A75"/>
    <w:rsid w:val="00C76726"/>
    <w:rsid w:val="00C76F1C"/>
    <w:rsid w:val="00C878AE"/>
    <w:rsid w:val="00C90370"/>
    <w:rsid w:val="00CA1909"/>
    <w:rsid w:val="00CA57A4"/>
    <w:rsid w:val="00CB462B"/>
    <w:rsid w:val="00CB5C02"/>
    <w:rsid w:val="00CC2465"/>
    <w:rsid w:val="00CC3E00"/>
    <w:rsid w:val="00CD5C98"/>
    <w:rsid w:val="00CD7767"/>
    <w:rsid w:val="00CF3BC9"/>
    <w:rsid w:val="00CF466D"/>
    <w:rsid w:val="00D06521"/>
    <w:rsid w:val="00D24549"/>
    <w:rsid w:val="00D24783"/>
    <w:rsid w:val="00D32B44"/>
    <w:rsid w:val="00D337C5"/>
    <w:rsid w:val="00D34282"/>
    <w:rsid w:val="00D35377"/>
    <w:rsid w:val="00D424B2"/>
    <w:rsid w:val="00D42C56"/>
    <w:rsid w:val="00D44992"/>
    <w:rsid w:val="00D46C14"/>
    <w:rsid w:val="00D6026C"/>
    <w:rsid w:val="00D626A3"/>
    <w:rsid w:val="00D634B0"/>
    <w:rsid w:val="00D71B06"/>
    <w:rsid w:val="00D72B77"/>
    <w:rsid w:val="00D90570"/>
    <w:rsid w:val="00D916B0"/>
    <w:rsid w:val="00D97AEE"/>
    <w:rsid w:val="00DA1334"/>
    <w:rsid w:val="00DA5944"/>
    <w:rsid w:val="00DB0A66"/>
    <w:rsid w:val="00DB3AA8"/>
    <w:rsid w:val="00DB5087"/>
    <w:rsid w:val="00DC16AF"/>
    <w:rsid w:val="00DC2667"/>
    <w:rsid w:val="00DC528E"/>
    <w:rsid w:val="00DC79BF"/>
    <w:rsid w:val="00DD1A0C"/>
    <w:rsid w:val="00DD23FB"/>
    <w:rsid w:val="00DD31F2"/>
    <w:rsid w:val="00DD7DA4"/>
    <w:rsid w:val="00DF6D4F"/>
    <w:rsid w:val="00E04322"/>
    <w:rsid w:val="00E0449F"/>
    <w:rsid w:val="00E046DB"/>
    <w:rsid w:val="00E12023"/>
    <w:rsid w:val="00E160FC"/>
    <w:rsid w:val="00E16361"/>
    <w:rsid w:val="00E205D1"/>
    <w:rsid w:val="00E24910"/>
    <w:rsid w:val="00E3124C"/>
    <w:rsid w:val="00E3166D"/>
    <w:rsid w:val="00E32722"/>
    <w:rsid w:val="00E3299D"/>
    <w:rsid w:val="00E33BF6"/>
    <w:rsid w:val="00E36D6A"/>
    <w:rsid w:val="00E40DF5"/>
    <w:rsid w:val="00E41694"/>
    <w:rsid w:val="00E41DF9"/>
    <w:rsid w:val="00E45BDC"/>
    <w:rsid w:val="00E47F88"/>
    <w:rsid w:val="00E50384"/>
    <w:rsid w:val="00E51EFC"/>
    <w:rsid w:val="00E53CB7"/>
    <w:rsid w:val="00E62719"/>
    <w:rsid w:val="00E646B2"/>
    <w:rsid w:val="00E74577"/>
    <w:rsid w:val="00E76919"/>
    <w:rsid w:val="00E80445"/>
    <w:rsid w:val="00E8375E"/>
    <w:rsid w:val="00E90559"/>
    <w:rsid w:val="00E921A1"/>
    <w:rsid w:val="00E94EFA"/>
    <w:rsid w:val="00EA4CB1"/>
    <w:rsid w:val="00EB026A"/>
    <w:rsid w:val="00EB2543"/>
    <w:rsid w:val="00EC12D2"/>
    <w:rsid w:val="00EC4F2C"/>
    <w:rsid w:val="00ED254E"/>
    <w:rsid w:val="00ED4603"/>
    <w:rsid w:val="00ED5EAB"/>
    <w:rsid w:val="00ED611E"/>
    <w:rsid w:val="00EE2F56"/>
    <w:rsid w:val="00EE42AC"/>
    <w:rsid w:val="00EF3105"/>
    <w:rsid w:val="00EF420D"/>
    <w:rsid w:val="00F01ED9"/>
    <w:rsid w:val="00F0331E"/>
    <w:rsid w:val="00F038C8"/>
    <w:rsid w:val="00F06530"/>
    <w:rsid w:val="00F14105"/>
    <w:rsid w:val="00F1542F"/>
    <w:rsid w:val="00F16842"/>
    <w:rsid w:val="00F17D21"/>
    <w:rsid w:val="00F17E89"/>
    <w:rsid w:val="00F25D25"/>
    <w:rsid w:val="00F26CA5"/>
    <w:rsid w:val="00F271BE"/>
    <w:rsid w:val="00F314A5"/>
    <w:rsid w:val="00F33A6C"/>
    <w:rsid w:val="00F34096"/>
    <w:rsid w:val="00F371D0"/>
    <w:rsid w:val="00F474D5"/>
    <w:rsid w:val="00F47BAF"/>
    <w:rsid w:val="00F505F7"/>
    <w:rsid w:val="00F559F5"/>
    <w:rsid w:val="00F61FD5"/>
    <w:rsid w:val="00F63631"/>
    <w:rsid w:val="00F66C5F"/>
    <w:rsid w:val="00F71BA3"/>
    <w:rsid w:val="00F85535"/>
    <w:rsid w:val="00F873F4"/>
    <w:rsid w:val="00F95FEF"/>
    <w:rsid w:val="00FA28C2"/>
    <w:rsid w:val="00FB1750"/>
    <w:rsid w:val="00FB3E0D"/>
    <w:rsid w:val="00FB49EC"/>
    <w:rsid w:val="00FD0AB8"/>
    <w:rsid w:val="00FE451A"/>
    <w:rsid w:val="00FE4631"/>
    <w:rsid w:val="00FE61A9"/>
    <w:rsid w:val="00FF097B"/>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74138EC"/>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numbering" Target="numbering.xml"/><Relationship Id="rId16" Type="http://schemas.openxmlformats.org/officeDocument/2006/relationships/hyperlink" Target="mailto:jcaudill@gingerquil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Industrial-Manufacturing/Reinforced-Plastic-Composites/Fiber-Sizing/?utm_source=PR&amp;utm_medium=EMAIL&amp;utm_campaign=AZL_Partnership" TargetMode="External"/><Relationship Id="rId5" Type="http://schemas.openxmlformats.org/officeDocument/2006/relationships/webSettings" Target="webSettings.xml"/><Relationship Id="rId15" Type="http://schemas.openxmlformats.org/officeDocument/2006/relationships/hyperlink" Target="mailto:ericaliao@michelman.com" TargetMode="External"/><Relationship Id="rId10" Type="http://schemas.openxmlformats.org/officeDocument/2006/relationships/hyperlink" Target="mailto:jcaudill@Gingerquil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mailto:doreenstanley@michelman.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927B-8B84-4B50-947E-D96CD256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6</cp:revision>
  <cp:lastPrinted>2017-08-22T16:32:00Z</cp:lastPrinted>
  <dcterms:created xsi:type="dcterms:W3CDTF">2018-03-05T15:01:00Z</dcterms:created>
  <dcterms:modified xsi:type="dcterms:W3CDTF">2018-03-06T20:14:00Z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