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B0B87" w:rsidRDefault="006B0B87">
      <w:pPr>
        <w:pStyle w:val="normal0"/>
        <w:jc w:val="both"/>
        <w:rPr>
          <w:rFonts w:ascii="Questrial" w:eastAsia="Questrial" w:hAnsi="Questrial" w:cs="Questrial"/>
        </w:rPr>
      </w:pPr>
    </w:p>
    <w:p w14:paraId="00000002" w14:textId="77777777" w:rsidR="006B0B87" w:rsidRDefault="00F34650">
      <w:pPr>
        <w:pStyle w:val="Heading2"/>
        <w:rPr>
          <w:rFonts w:ascii="Questrial" w:eastAsia="Questrial" w:hAnsi="Questrial" w:cs="Questrial"/>
        </w:rPr>
      </w:pPr>
      <w:bookmarkStart w:id="0" w:name="_7bsy56lv2elz" w:colFirst="0" w:colLast="0"/>
      <w:bookmarkEnd w:id="0"/>
      <w:r>
        <w:rPr>
          <w:rFonts w:ascii="Questrial" w:eastAsia="Questrial" w:hAnsi="Questrial" w:cs="Questrial"/>
        </w:rPr>
        <w:t>SCHOLARSHIP ANNOUNCEMENT</w:t>
      </w:r>
    </w:p>
    <w:p w14:paraId="00000003" w14:textId="77777777" w:rsidR="006B0B87" w:rsidRDefault="00F34650">
      <w:pPr>
        <w:pStyle w:val="normal0"/>
        <w:rPr>
          <w:rFonts w:ascii="Questrial" w:eastAsia="Questrial" w:hAnsi="Questrial" w:cs="Questrial"/>
          <w:b/>
          <w:sz w:val="24"/>
          <w:szCs w:val="24"/>
        </w:rPr>
      </w:pPr>
      <w:r>
        <w:rPr>
          <w:rFonts w:ascii="Questrial" w:eastAsia="Questrial" w:hAnsi="Questrial" w:cs="Questrial"/>
          <w:b/>
          <w:sz w:val="24"/>
          <w:szCs w:val="24"/>
        </w:rPr>
        <w:t xml:space="preserve">Contact Information: </w:t>
      </w:r>
    </w:p>
    <w:p w14:paraId="00000004" w14:textId="77777777" w:rsidR="006B0B87" w:rsidRDefault="006B0B87">
      <w:pPr>
        <w:pStyle w:val="normal0"/>
        <w:widowControl w:val="0"/>
        <w:spacing w:line="240" w:lineRule="auto"/>
        <w:rPr>
          <w:rFonts w:ascii="Questrial" w:eastAsia="Questrial" w:hAnsi="Questrial" w:cs="Questrial"/>
          <w:b/>
          <w:sz w:val="24"/>
          <w:szCs w:val="24"/>
        </w:rPr>
      </w:pPr>
    </w:p>
    <w:p w14:paraId="00000005" w14:textId="77777777" w:rsidR="006B0B87" w:rsidRDefault="00F34650">
      <w:pPr>
        <w:pStyle w:val="normal0"/>
        <w:widowControl w:val="0"/>
        <w:spacing w:line="240" w:lineRule="auto"/>
        <w:rPr>
          <w:rFonts w:ascii="Questrial" w:eastAsia="Questrial" w:hAnsi="Questrial" w:cs="Questrial"/>
          <w:sz w:val="24"/>
          <w:szCs w:val="24"/>
        </w:rPr>
      </w:pPr>
      <w:r>
        <w:rPr>
          <w:rFonts w:ascii="Questrial" w:eastAsia="Questrial" w:hAnsi="Questrial" w:cs="Questrial"/>
          <w:sz w:val="24"/>
          <w:szCs w:val="24"/>
        </w:rPr>
        <w:t>For Immediate Release</w:t>
      </w:r>
    </w:p>
    <w:p w14:paraId="00000006" w14:textId="77777777" w:rsidR="006B0B87" w:rsidRDefault="00F34650">
      <w:pPr>
        <w:pStyle w:val="normal0"/>
        <w:widowControl w:val="0"/>
        <w:spacing w:line="240" w:lineRule="auto"/>
        <w:rPr>
          <w:rFonts w:ascii="Questrial" w:eastAsia="Questrial" w:hAnsi="Questrial" w:cs="Questrial"/>
          <w:b/>
          <w:sz w:val="24"/>
          <w:szCs w:val="24"/>
        </w:rPr>
      </w:pPr>
      <w:r>
        <w:rPr>
          <w:rFonts w:ascii="Questrial" w:eastAsia="Questrial" w:hAnsi="Questrial" w:cs="Questrial"/>
          <w:b/>
          <w:sz w:val="24"/>
          <w:szCs w:val="24"/>
        </w:rPr>
        <w:t>Jillian Low</w:t>
      </w:r>
    </w:p>
    <w:p w14:paraId="00000007" w14:textId="77777777" w:rsidR="006B0B87" w:rsidRDefault="00F34650">
      <w:pPr>
        <w:pStyle w:val="normal0"/>
        <w:widowControl w:val="0"/>
        <w:spacing w:line="240" w:lineRule="auto"/>
        <w:rPr>
          <w:rFonts w:ascii="Questrial" w:eastAsia="Questrial" w:hAnsi="Questrial" w:cs="Questrial"/>
          <w:sz w:val="24"/>
          <w:szCs w:val="24"/>
        </w:rPr>
      </w:pPr>
      <w:r>
        <w:rPr>
          <w:rFonts w:ascii="Questrial" w:eastAsia="Questrial" w:hAnsi="Questrial" w:cs="Questrial"/>
          <w:sz w:val="24"/>
          <w:szCs w:val="24"/>
        </w:rPr>
        <w:t>Virtual Internships</w:t>
      </w:r>
    </w:p>
    <w:p w14:paraId="00000008" w14:textId="77777777" w:rsidR="006B0B87" w:rsidRDefault="00F34650">
      <w:pPr>
        <w:pStyle w:val="normal0"/>
        <w:widowControl w:val="0"/>
        <w:spacing w:line="240" w:lineRule="auto"/>
        <w:rPr>
          <w:rFonts w:ascii="Questrial" w:eastAsia="Questrial" w:hAnsi="Questrial" w:cs="Questrial"/>
          <w:sz w:val="24"/>
          <w:szCs w:val="24"/>
        </w:rPr>
      </w:pPr>
      <w:hyperlink r:id="rId8">
        <w:r>
          <w:rPr>
            <w:rFonts w:ascii="Questrial" w:eastAsia="Questrial" w:hAnsi="Questrial" w:cs="Questrial"/>
            <w:sz w:val="24"/>
            <w:szCs w:val="24"/>
            <w:u w:val="single"/>
          </w:rPr>
          <w:t>www.virtualinternships.com</w:t>
        </w:r>
      </w:hyperlink>
    </w:p>
    <w:p w14:paraId="00000009" w14:textId="77777777" w:rsidR="006B0B87" w:rsidRDefault="00F34650">
      <w:pPr>
        <w:pStyle w:val="normal0"/>
        <w:widowControl w:val="0"/>
        <w:spacing w:line="240" w:lineRule="auto"/>
        <w:rPr>
          <w:rFonts w:ascii="Questrial" w:eastAsia="Questrial" w:hAnsi="Questrial" w:cs="Questrial"/>
          <w:sz w:val="24"/>
          <w:szCs w:val="24"/>
        </w:rPr>
      </w:pPr>
      <w:hyperlink r:id="rId9">
        <w:r>
          <w:rPr>
            <w:rFonts w:ascii="Questrial" w:eastAsia="Questrial" w:hAnsi="Questrial" w:cs="Questrial"/>
            <w:sz w:val="24"/>
            <w:szCs w:val="24"/>
            <w:u w:val="single"/>
          </w:rPr>
          <w:t>hello@virtualinternships.com</w:t>
        </w:r>
      </w:hyperlink>
    </w:p>
    <w:p w14:paraId="0000000A" w14:textId="77777777" w:rsidR="006B0B87" w:rsidRDefault="006B0B87">
      <w:pPr>
        <w:pStyle w:val="normal0"/>
        <w:rPr>
          <w:rFonts w:ascii="Questrial" w:eastAsia="Questrial" w:hAnsi="Questrial" w:cs="Questrial"/>
          <w:sz w:val="24"/>
          <w:szCs w:val="24"/>
        </w:rPr>
      </w:pPr>
    </w:p>
    <w:p w14:paraId="0000000B" w14:textId="77777777" w:rsidR="006B0B87" w:rsidRDefault="00F34650">
      <w:pPr>
        <w:pStyle w:val="normal0"/>
        <w:widowControl w:val="0"/>
        <w:spacing w:line="240" w:lineRule="auto"/>
        <w:rPr>
          <w:rFonts w:ascii="Questrial" w:eastAsia="Questrial" w:hAnsi="Questrial" w:cs="Questrial"/>
          <w:sz w:val="24"/>
          <w:szCs w:val="24"/>
        </w:rPr>
      </w:pPr>
      <w:r>
        <w:rPr>
          <w:rFonts w:ascii="Questrial" w:eastAsia="Questrial" w:hAnsi="Questrial" w:cs="Questrial"/>
          <w:sz w:val="24"/>
          <w:szCs w:val="24"/>
        </w:rPr>
        <w:t>Name of Press Contact: Jillian Low</w:t>
      </w:r>
    </w:p>
    <w:p w14:paraId="0000000C" w14:textId="77777777" w:rsidR="006B0B87" w:rsidRDefault="00F34650">
      <w:pPr>
        <w:pStyle w:val="normal0"/>
        <w:widowControl w:val="0"/>
        <w:spacing w:line="240" w:lineRule="auto"/>
        <w:rPr>
          <w:rFonts w:ascii="Questrial" w:eastAsia="Questrial" w:hAnsi="Questrial" w:cs="Questrial"/>
          <w:sz w:val="24"/>
          <w:szCs w:val="24"/>
        </w:rPr>
      </w:pPr>
      <w:r>
        <w:rPr>
          <w:rFonts w:ascii="Questrial" w:eastAsia="Questrial" w:hAnsi="Questrial" w:cs="Questrial"/>
          <w:sz w:val="24"/>
          <w:szCs w:val="24"/>
        </w:rPr>
        <w:t>Email: j.low@crccasia.com</w:t>
      </w:r>
    </w:p>
    <w:p w14:paraId="0000000D" w14:textId="77777777" w:rsidR="006B0B87" w:rsidRDefault="00F34650">
      <w:pPr>
        <w:pStyle w:val="normal0"/>
        <w:widowControl w:val="0"/>
        <w:spacing w:line="240" w:lineRule="auto"/>
        <w:rPr>
          <w:rFonts w:ascii="Questrial" w:eastAsia="Questrial" w:hAnsi="Questrial" w:cs="Questrial"/>
          <w:sz w:val="24"/>
          <w:szCs w:val="24"/>
        </w:rPr>
      </w:pPr>
      <w:r>
        <w:rPr>
          <w:rFonts w:ascii="Questrial" w:eastAsia="Questrial" w:hAnsi="Questrial" w:cs="Questrial"/>
          <w:sz w:val="24"/>
          <w:szCs w:val="24"/>
        </w:rPr>
        <w:t xml:space="preserve">Phone: </w:t>
      </w:r>
      <w:r>
        <w:rPr>
          <w:rFonts w:ascii="Questrial" w:eastAsia="Questrial" w:hAnsi="Questrial" w:cs="Questrial"/>
          <w:sz w:val="24"/>
          <w:szCs w:val="24"/>
          <w:highlight w:val="white"/>
        </w:rPr>
        <w:t>267-534-2984</w:t>
      </w:r>
    </w:p>
    <w:p w14:paraId="0000000E" w14:textId="77777777" w:rsidR="006B0B87" w:rsidRDefault="006B0B87">
      <w:pPr>
        <w:pStyle w:val="normal0"/>
        <w:widowControl w:val="0"/>
        <w:spacing w:line="240" w:lineRule="auto"/>
        <w:rPr>
          <w:rFonts w:ascii="Questrial" w:eastAsia="Questrial" w:hAnsi="Questrial" w:cs="Questrial"/>
          <w:b/>
          <w:sz w:val="24"/>
          <w:szCs w:val="24"/>
        </w:rPr>
      </w:pPr>
    </w:p>
    <w:p w14:paraId="0000000F" w14:textId="77777777" w:rsidR="006B0B87" w:rsidRDefault="00F34650">
      <w:pPr>
        <w:pStyle w:val="normal0"/>
        <w:widowControl w:val="0"/>
        <w:spacing w:line="240" w:lineRule="auto"/>
        <w:rPr>
          <w:rFonts w:ascii="Questrial" w:eastAsia="Questrial" w:hAnsi="Questrial" w:cs="Questrial"/>
          <w:sz w:val="24"/>
          <w:szCs w:val="24"/>
        </w:rPr>
      </w:pPr>
      <w:r>
        <w:rPr>
          <w:rFonts w:ascii="Questrial" w:eastAsia="Questrial" w:hAnsi="Questrial" w:cs="Questrial"/>
          <w:sz w:val="24"/>
          <w:szCs w:val="24"/>
        </w:rPr>
        <w:t>Release Date: 04/28/2020</w:t>
      </w:r>
    </w:p>
    <w:p w14:paraId="00000010" w14:textId="77777777" w:rsidR="006B0B87" w:rsidRDefault="006B0B87">
      <w:pPr>
        <w:pStyle w:val="normal0"/>
        <w:widowControl w:val="0"/>
        <w:spacing w:line="240" w:lineRule="auto"/>
        <w:rPr>
          <w:rFonts w:ascii="Questrial" w:eastAsia="Questrial" w:hAnsi="Questrial" w:cs="Questrial"/>
          <w:b/>
          <w:sz w:val="24"/>
          <w:szCs w:val="24"/>
        </w:rPr>
      </w:pPr>
    </w:p>
    <w:p w14:paraId="00000011" w14:textId="77777777" w:rsidR="006B0B87" w:rsidRDefault="00F34650">
      <w:pPr>
        <w:pStyle w:val="normal0"/>
        <w:widowControl w:val="0"/>
        <w:spacing w:line="240" w:lineRule="auto"/>
        <w:jc w:val="center"/>
        <w:rPr>
          <w:rFonts w:ascii="Questrial" w:eastAsia="Questrial" w:hAnsi="Questrial" w:cs="Questrial"/>
          <w:b/>
          <w:sz w:val="24"/>
          <w:szCs w:val="24"/>
        </w:rPr>
      </w:pPr>
      <w:r>
        <w:rPr>
          <w:rFonts w:ascii="Questrial" w:eastAsia="Questrial" w:hAnsi="Questrial" w:cs="Questrial"/>
          <w:b/>
          <w:sz w:val="24"/>
          <w:szCs w:val="24"/>
        </w:rPr>
        <w:t>6 University Students Receive Scholarships from Virtual Internships</w:t>
      </w:r>
    </w:p>
    <w:p w14:paraId="00000012" w14:textId="77777777" w:rsidR="006B0B87" w:rsidRDefault="00F34650">
      <w:pPr>
        <w:pStyle w:val="normal0"/>
        <w:widowControl w:val="0"/>
        <w:spacing w:line="240" w:lineRule="auto"/>
        <w:jc w:val="center"/>
        <w:rPr>
          <w:rFonts w:ascii="Questrial" w:eastAsia="Questrial" w:hAnsi="Questrial" w:cs="Questrial"/>
          <w:sz w:val="24"/>
          <w:szCs w:val="24"/>
        </w:rPr>
      </w:pPr>
      <w:r>
        <w:rPr>
          <w:rFonts w:ascii="Questrial" w:eastAsia="Questrial" w:hAnsi="Questrial" w:cs="Questrial"/>
          <w:sz w:val="24"/>
          <w:szCs w:val="24"/>
        </w:rPr>
        <w:t>6 students are receiving a fully-funded program ex</w:t>
      </w:r>
      <w:r>
        <w:rPr>
          <w:rFonts w:ascii="Questrial" w:eastAsia="Questrial" w:hAnsi="Questrial" w:cs="Questrial"/>
          <w:sz w:val="24"/>
          <w:szCs w:val="24"/>
        </w:rPr>
        <w:t>perience with Virtual Internships to access much needed professional development this summer in light of COVID-19.</w:t>
      </w:r>
    </w:p>
    <w:p w14:paraId="00000013" w14:textId="77777777" w:rsidR="006B0B87" w:rsidRDefault="00F34650">
      <w:pPr>
        <w:pStyle w:val="normal0"/>
        <w:widowControl w:val="0"/>
        <w:spacing w:line="240" w:lineRule="auto"/>
        <w:jc w:val="center"/>
        <w:rPr>
          <w:rFonts w:ascii="Questrial" w:eastAsia="Questrial" w:hAnsi="Questrial" w:cs="Questrial"/>
          <w:highlight w:val="white"/>
        </w:rPr>
      </w:pPr>
      <w:r>
        <w:rPr>
          <w:rFonts w:ascii="Questrial" w:eastAsia="Questrial" w:hAnsi="Questrial" w:cs="Questrial"/>
          <w:highlight w:val="white"/>
        </w:rPr>
        <w:tab/>
      </w:r>
    </w:p>
    <w:p w14:paraId="00000014"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b/>
          <w:sz w:val="24"/>
          <w:szCs w:val="24"/>
        </w:rPr>
        <w:t>Philadelphia, PA</w:t>
      </w:r>
      <w:r>
        <w:rPr>
          <w:rFonts w:ascii="Questrial" w:eastAsia="Questrial" w:hAnsi="Questrial" w:cs="Questrial"/>
          <w:sz w:val="24"/>
          <w:szCs w:val="24"/>
        </w:rPr>
        <w:t xml:space="preserve"> - Virtual Internships is proud to announce the winners of our fully-funded program scholarships to assist students who are</w:t>
      </w:r>
      <w:r>
        <w:rPr>
          <w:rFonts w:ascii="Questrial" w:eastAsia="Questrial" w:hAnsi="Questrial" w:cs="Questrial"/>
          <w:sz w:val="24"/>
          <w:szCs w:val="24"/>
        </w:rPr>
        <w:t xml:space="preserve"> unable to participate in study abroad or in-person internships this summer. Through offering these scholarships, Virtual Internships hopes to support students in accessing global professional experiences while navigating these turbulent times. </w:t>
      </w:r>
    </w:p>
    <w:p w14:paraId="00000015" w14:textId="77777777" w:rsidR="006B0B87" w:rsidRDefault="006B0B87">
      <w:pPr>
        <w:pStyle w:val="normal0"/>
        <w:jc w:val="both"/>
        <w:rPr>
          <w:rFonts w:ascii="Questrial" w:eastAsia="Questrial" w:hAnsi="Questrial" w:cs="Questrial"/>
          <w:b/>
          <w:sz w:val="24"/>
          <w:szCs w:val="24"/>
        </w:rPr>
      </w:pPr>
    </w:p>
    <w:p w14:paraId="00000016" w14:textId="77777777" w:rsidR="006B0B87" w:rsidRDefault="00F34650">
      <w:pPr>
        <w:pStyle w:val="normal0"/>
        <w:jc w:val="both"/>
        <w:rPr>
          <w:rFonts w:ascii="Questrial" w:eastAsia="Questrial" w:hAnsi="Questrial" w:cs="Questrial"/>
          <w:b/>
          <w:sz w:val="24"/>
          <w:szCs w:val="24"/>
        </w:rPr>
      </w:pPr>
      <w:r>
        <w:rPr>
          <w:rFonts w:ascii="Questrial" w:eastAsia="Questrial" w:hAnsi="Questrial" w:cs="Questrial"/>
          <w:b/>
          <w:sz w:val="24"/>
          <w:szCs w:val="24"/>
        </w:rPr>
        <w:t>The six c</w:t>
      </w:r>
      <w:r>
        <w:rPr>
          <w:rFonts w:ascii="Questrial" w:eastAsia="Questrial" w:hAnsi="Questrial" w:cs="Questrial"/>
          <w:b/>
          <w:sz w:val="24"/>
          <w:szCs w:val="24"/>
        </w:rPr>
        <w:t>onfirmed winners are:</w:t>
      </w:r>
    </w:p>
    <w:p w14:paraId="00000017" w14:textId="77777777" w:rsidR="006B0B87" w:rsidRDefault="00F34650">
      <w:pPr>
        <w:pStyle w:val="normal0"/>
        <w:numPr>
          <w:ilvl w:val="0"/>
          <w:numId w:val="1"/>
        </w:numPr>
        <w:jc w:val="both"/>
        <w:rPr>
          <w:rFonts w:ascii="Questrial" w:eastAsia="Questrial" w:hAnsi="Questrial" w:cs="Questrial"/>
          <w:sz w:val="24"/>
          <w:szCs w:val="24"/>
        </w:rPr>
      </w:pPr>
      <w:r>
        <w:rPr>
          <w:rFonts w:ascii="Questrial" w:eastAsia="Questrial" w:hAnsi="Questrial" w:cs="Questrial"/>
          <w:sz w:val="24"/>
          <w:szCs w:val="24"/>
        </w:rPr>
        <w:t>Reilly Baker, University of Florida</w:t>
      </w:r>
    </w:p>
    <w:p w14:paraId="00000018" w14:textId="77777777" w:rsidR="006B0B87" w:rsidRDefault="00F34650">
      <w:pPr>
        <w:pStyle w:val="normal0"/>
        <w:numPr>
          <w:ilvl w:val="0"/>
          <w:numId w:val="1"/>
        </w:numPr>
        <w:jc w:val="both"/>
        <w:rPr>
          <w:rFonts w:ascii="Questrial" w:eastAsia="Questrial" w:hAnsi="Questrial" w:cs="Questrial"/>
          <w:sz w:val="24"/>
          <w:szCs w:val="24"/>
        </w:rPr>
      </w:pPr>
      <w:r>
        <w:rPr>
          <w:rFonts w:ascii="Questrial" w:eastAsia="Questrial" w:hAnsi="Questrial" w:cs="Questrial"/>
          <w:sz w:val="24"/>
          <w:szCs w:val="24"/>
        </w:rPr>
        <w:t>Vedeesh Bali, King’s College London</w:t>
      </w:r>
    </w:p>
    <w:p w14:paraId="00000019" w14:textId="77777777" w:rsidR="006B0B87" w:rsidRDefault="00F34650">
      <w:pPr>
        <w:pStyle w:val="normal0"/>
        <w:numPr>
          <w:ilvl w:val="0"/>
          <w:numId w:val="1"/>
        </w:numPr>
        <w:jc w:val="both"/>
        <w:rPr>
          <w:rFonts w:ascii="Questrial" w:eastAsia="Questrial" w:hAnsi="Questrial" w:cs="Questrial"/>
          <w:sz w:val="24"/>
          <w:szCs w:val="24"/>
        </w:rPr>
      </w:pPr>
      <w:r>
        <w:rPr>
          <w:rFonts w:ascii="Questrial" w:eastAsia="Questrial" w:hAnsi="Questrial" w:cs="Questrial"/>
          <w:sz w:val="24"/>
          <w:szCs w:val="24"/>
        </w:rPr>
        <w:t>Elizabeth Ejiwale, University of Auckland</w:t>
      </w:r>
    </w:p>
    <w:p w14:paraId="0000001A" w14:textId="77777777" w:rsidR="006B0B87" w:rsidRDefault="00F34650">
      <w:pPr>
        <w:pStyle w:val="normal0"/>
        <w:numPr>
          <w:ilvl w:val="0"/>
          <w:numId w:val="1"/>
        </w:numPr>
        <w:jc w:val="both"/>
        <w:rPr>
          <w:rFonts w:ascii="Questrial" w:eastAsia="Questrial" w:hAnsi="Questrial" w:cs="Questrial"/>
          <w:sz w:val="24"/>
          <w:szCs w:val="24"/>
        </w:rPr>
      </w:pPr>
      <w:r>
        <w:rPr>
          <w:rFonts w:ascii="Questrial" w:eastAsia="Questrial" w:hAnsi="Questrial" w:cs="Questrial"/>
          <w:sz w:val="24"/>
          <w:szCs w:val="24"/>
        </w:rPr>
        <w:t>Malina Gallmeyer, Michigan Technological University</w:t>
      </w:r>
    </w:p>
    <w:p w14:paraId="0000001B" w14:textId="77777777" w:rsidR="006B0B87" w:rsidRDefault="00F34650">
      <w:pPr>
        <w:pStyle w:val="normal0"/>
        <w:numPr>
          <w:ilvl w:val="0"/>
          <w:numId w:val="1"/>
        </w:numPr>
        <w:jc w:val="both"/>
        <w:rPr>
          <w:rFonts w:ascii="Questrial" w:eastAsia="Questrial" w:hAnsi="Questrial" w:cs="Questrial"/>
          <w:sz w:val="24"/>
          <w:szCs w:val="24"/>
        </w:rPr>
      </w:pPr>
      <w:r>
        <w:rPr>
          <w:rFonts w:ascii="Questrial" w:eastAsia="Questrial" w:hAnsi="Questrial" w:cs="Questrial"/>
          <w:sz w:val="24"/>
          <w:szCs w:val="24"/>
        </w:rPr>
        <w:t>Maryam Khan, University of Kent</w:t>
      </w:r>
    </w:p>
    <w:p w14:paraId="0000001C" w14:textId="77777777" w:rsidR="006B0B87" w:rsidRDefault="00F34650">
      <w:pPr>
        <w:pStyle w:val="normal0"/>
        <w:numPr>
          <w:ilvl w:val="0"/>
          <w:numId w:val="1"/>
        </w:numPr>
        <w:jc w:val="both"/>
        <w:rPr>
          <w:rFonts w:ascii="Questrial" w:eastAsia="Questrial" w:hAnsi="Questrial" w:cs="Questrial"/>
          <w:sz w:val="24"/>
          <w:szCs w:val="24"/>
        </w:rPr>
      </w:pPr>
      <w:r>
        <w:rPr>
          <w:rFonts w:ascii="Questrial" w:eastAsia="Questrial" w:hAnsi="Questrial" w:cs="Questrial"/>
          <w:sz w:val="24"/>
          <w:szCs w:val="24"/>
        </w:rPr>
        <w:t>Arandeep Singh, Coventry University</w:t>
      </w:r>
    </w:p>
    <w:p w14:paraId="0000001D" w14:textId="77777777" w:rsidR="006B0B87" w:rsidRDefault="006B0B87">
      <w:pPr>
        <w:pStyle w:val="normal0"/>
        <w:jc w:val="both"/>
        <w:rPr>
          <w:rFonts w:ascii="Questrial" w:eastAsia="Questrial" w:hAnsi="Questrial" w:cs="Questrial"/>
          <w:b/>
          <w:sz w:val="24"/>
          <w:szCs w:val="24"/>
        </w:rPr>
      </w:pPr>
    </w:p>
    <w:p w14:paraId="0000001E"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This program was established</w:t>
      </w:r>
      <w:r>
        <w:rPr>
          <w:rFonts w:ascii="Questrial" w:eastAsia="Questrial" w:hAnsi="Questrial" w:cs="Questrial"/>
          <w:b/>
          <w:sz w:val="24"/>
          <w:szCs w:val="24"/>
        </w:rPr>
        <w:t xml:space="preserve"> </w:t>
      </w:r>
      <w:r>
        <w:rPr>
          <w:rFonts w:ascii="Questrial" w:eastAsia="Questrial" w:hAnsi="Questrial" w:cs="Questrial"/>
          <w:sz w:val="24"/>
          <w:szCs w:val="24"/>
        </w:rPr>
        <w:t>to ensure that all students have access to important learning opportunities and can continue to boost their employability and global networks even during these even within the midst of uncertainty. Of all of our scholarship ap</w:t>
      </w:r>
      <w:r>
        <w:rPr>
          <w:rFonts w:ascii="Questrial" w:eastAsia="Questrial" w:hAnsi="Questrial" w:cs="Questrial"/>
          <w:sz w:val="24"/>
          <w:szCs w:val="24"/>
        </w:rPr>
        <w:t xml:space="preserve">plicants, 93% had their summer plans interrupted by COVID-19 and 61% were planning to complete a domestic or international internship. </w:t>
      </w:r>
    </w:p>
    <w:p w14:paraId="0000001F" w14:textId="77777777" w:rsidR="006B0B87" w:rsidRDefault="006B0B87">
      <w:pPr>
        <w:pStyle w:val="normal0"/>
        <w:jc w:val="both"/>
        <w:rPr>
          <w:rFonts w:ascii="Questrial" w:eastAsia="Questrial" w:hAnsi="Questrial" w:cs="Questrial"/>
          <w:sz w:val="24"/>
          <w:szCs w:val="24"/>
        </w:rPr>
      </w:pPr>
    </w:p>
    <w:p w14:paraId="00000020"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i/>
          <w:sz w:val="24"/>
          <w:szCs w:val="24"/>
        </w:rPr>
        <w:t>“When the COVID-19 pandemic struck, a lot of my plans were cancelled. However, I decided I would make good use of my ti</w:t>
      </w:r>
      <w:r>
        <w:rPr>
          <w:rFonts w:ascii="Questrial" w:eastAsia="Questrial" w:hAnsi="Questrial" w:cs="Questrial"/>
          <w:i/>
          <w:sz w:val="24"/>
          <w:szCs w:val="24"/>
        </w:rPr>
        <w:t>me by finding online courses and internships. After a bit of research, I realised that an online international internship was the perfect combination— the pre-program training followed by actual work experience is a lot different from in-person domestic in</w:t>
      </w:r>
      <w:r>
        <w:rPr>
          <w:rFonts w:ascii="Questrial" w:eastAsia="Questrial" w:hAnsi="Questrial" w:cs="Questrial"/>
          <w:i/>
          <w:sz w:val="24"/>
          <w:szCs w:val="24"/>
        </w:rPr>
        <w:t xml:space="preserve">ternships offered in my country,”  </w:t>
      </w:r>
      <w:r>
        <w:rPr>
          <w:rFonts w:ascii="Questrial" w:eastAsia="Questrial" w:hAnsi="Questrial" w:cs="Questrial"/>
          <w:sz w:val="24"/>
          <w:szCs w:val="24"/>
        </w:rPr>
        <w:t>Vedeesh Bali, King’s College London.</w:t>
      </w:r>
    </w:p>
    <w:p w14:paraId="00000021" w14:textId="77777777" w:rsidR="006B0B87" w:rsidRDefault="006B0B87">
      <w:pPr>
        <w:pStyle w:val="normal0"/>
        <w:jc w:val="both"/>
        <w:rPr>
          <w:rFonts w:ascii="Questrial" w:eastAsia="Questrial" w:hAnsi="Questrial" w:cs="Questrial"/>
          <w:sz w:val="24"/>
          <w:szCs w:val="24"/>
        </w:rPr>
      </w:pPr>
    </w:p>
    <w:p w14:paraId="00000022"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To further our commitment to supporting communities underrepresented in Study Abroad, 3 of our 6 scholarships were earmarked for students from underrepresented communities. This decis</w:t>
      </w:r>
      <w:r>
        <w:rPr>
          <w:rFonts w:ascii="Questrial" w:eastAsia="Questrial" w:hAnsi="Questrial" w:cs="Questrial"/>
          <w:sz w:val="24"/>
          <w:szCs w:val="24"/>
        </w:rPr>
        <w:t>ion was made to ensure that we continue to seek diversity and inclusivity in professional development and international experiences, as well as knock down barriers for students around the world.</w:t>
      </w:r>
    </w:p>
    <w:p w14:paraId="00000023" w14:textId="77777777" w:rsidR="006B0B87" w:rsidRDefault="006B0B87">
      <w:pPr>
        <w:pStyle w:val="normal0"/>
        <w:jc w:val="both"/>
        <w:rPr>
          <w:rFonts w:ascii="Questrial" w:eastAsia="Questrial" w:hAnsi="Questrial" w:cs="Questrial"/>
          <w:b/>
          <w:sz w:val="24"/>
          <w:szCs w:val="24"/>
        </w:rPr>
      </w:pPr>
    </w:p>
    <w:p w14:paraId="00000024"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i/>
          <w:sz w:val="24"/>
          <w:szCs w:val="24"/>
        </w:rPr>
        <w:t>“A scholarship for such a virtual international experience w</w:t>
      </w:r>
      <w:r>
        <w:rPr>
          <w:rFonts w:ascii="Questrial" w:eastAsia="Questrial" w:hAnsi="Questrial" w:cs="Questrial"/>
          <w:i/>
          <w:sz w:val="24"/>
          <w:szCs w:val="24"/>
        </w:rPr>
        <w:t>ould overcome many obstacles found in an in-person international experience such as lengthy visa applications, the cost of flights, finding an accommodation and dealing with cultural and language barriers that would come with living in a different country.</w:t>
      </w:r>
      <w:r>
        <w:rPr>
          <w:rFonts w:ascii="Questrial" w:eastAsia="Questrial" w:hAnsi="Questrial" w:cs="Questrial"/>
          <w:sz w:val="24"/>
          <w:szCs w:val="24"/>
        </w:rPr>
        <w:t>”</w:t>
      </w:r>
      <w:r>
        <w:rPr>
          <w:rFonts w:ascii="Questrial" w:eastAsia="Questrial" w:hAnsi="Questrial" w:cs="Questrial"/>
          <w:i/>
          <w:sz w:val="24"/>
          <w:szCs w:val="24"/>
        </w:rPr>
        <w:t xml:space="preserve"> </w:t>
      </w:r>
      <w:r>
        <w:rPr>
          <w:rFonts w:ascii="Questrial" w:eastAsia="Questrial" w:hAnsi="Questrial" w:cs="Questrial"/>
          <w:sz w:val="24"/>
          <w:szCs w:val="24"/>
        </w:rPr>
        <w:t>Elizabeth Ejiwale, University of Auckland.</w:t>
      </w:r>
    </w:p>
    <w:p w14:paraId="00000025" w14:textId="77777777" w:rsidR="006B0B87" w:rsidRDefault="006B0B87">
      <w:pPr>
        <w:pStyle w:val="normal0"/>
        <w:jc w:val="both"/>
        <w:rPr>
          <w:rFonts w:ascii="Questrial" w:eastAsia="Questrial" w:hAnsi="Questrial" w:cs="Questrial"/>
          <w:sz w:val="24"/>
          <w:szCs w:val="24"/>
        </w:rPr>
      </w:pPr>
    </w:p>
    <w:p w14:paraId="00000026"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All six scholarship winners will get full access to our Virtual Internship program and all inclusions. Virtual Internships aims to work with all students to identify their skills gained and apply the experience</w:t>
      </w:r>
      <w:r>
        <w:rPr>
          <w:rFonts w:ascii="Questrial" w:eastAsia="Questrial" w:hAnsi="Questrial" w:cs="Questrial"/>
          <w:sz w:val="24"/>
          <w:szCs w:val="24"/>
        </w:rPr>
        <w:t xml:space="preserve"> to their employment outcomes. </w:t>
      </w:r>
    </w:p>
    <w:p w14:paraId="00000027" w14:textId="77777777" w:rsidR="006B0B87" w:rsidRDefault="006B0B87">
      <w:pPr>
        <w:pStyle w:val="normal0"/>
        <w:jc w:val="both"/>
        <w:rPr>
          <w:rFonts w:ascii="Questrial" w:eastAsia="Questrial" w:hAnsi="Questrial" w:cs="Questrial"/>
          <w:sz w:val="24"/>
          <w:szCs w:val="24"/>
        </w:rPr>
      </w:pPr>
    </w:p>
    <w:p w14:paraId="00000028"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i/>
          <w:sz w:val="24"/>
          <w:szCs w:val="24"/>
        </w:rPr>
        <w:t xml:space="preserve">“A remote internship through Virtual Internships will offer me the same chance to gain experience, which as an Engineer, is vital to employability after graduation, but with the bonus of working with people from around the </w:t>
      </w:r>
      <w:r>
        <w:rPr>
          <w:rFonts w:ascii="Questrial" w:eastAsia="Questrial" w:hAnsi="Questrial" w:cs="Questrial"/>
          <w:i/>
          <w:sz w:val="24"/>
          <w:szCs w:val="24"/>
        </w:rPr>
        <w:t xml:space="preserve">world. Additionally, it would not only allow me to gain experience in my field but also to understand and participate in the global economy and to learn the best way to connect with people,” </w:t>
      </w:r>
      <w:r>
        <w:rPr>
          <w:rFonts w:ascii="Questrial" w:eastAsia="Questrial" w:hAnsi="Questrial" w:cs="Questrial"/>
          <w:sz w:val="24"/>
          <w:szCs w:val="24"/>
        </w:rPr>
        <w:t xml:space="preserve"> Malina Gallmeyer, Michigan Technological University</w:t>
      </w:r>
    </w:p>
    <w:p w14:paraId="00000029" w14:textId="77777777" w:rsidR="006B0B87" w:rsidRDefault="006B0B87">
      <w:pPr>
        <w:pStyle w:val="normal0"/>
        <w:jc w:val="both"/>
        <w:rPr>
          <w:rFonts w:ascii="Questrial" w:eastAsia="Questrial" w:hAnsi="Questrial" w:cs="Questrial"/>
          <w:sz w:val="24"/>
          <w:szCs w:val="24"/>
        </w:rPr>
      </w:pPr>
    </w:p>
    <w:p w14:paraId="0000002A"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w:t>
      </w:r>
      <w:r>
        <w:rPr>
          <w:rFonts w:ascii="Questrial" w:eastAsia="Questrial" w:hAnsi="Questrial" w:cs="Questrial"/>
          <w:i/>
          <w:sz w:val="24"/>
          <w:szCs w:val="24"/>
        </w:rPr>
        <w:t>Online/rem</w:t>
      </w:r>
      <w:r>
        <w:rPr>
          <w:rFonts w:ascii="Questrial" w:eastAsia="Questrial" w:hAnsi="Questrial" w:cs="Questrial"/>
          <w:i/>
          <w:sz w:val="24"/>
          <w:szCs w:val="24"/>
        </w:rPr>
        <w:t>ote work is becoming more and more common with each passing year, and I believe that successfully completing an online internship will demonstrate to employers that I am capable of taking initiative and balancing my own time in order to meet company goals,</w:t>
      </w:r>
      <w:r>
        <w:rPr>
          <w:rFonts w:ascii="Questrial" w:eastAsia="Questrial" w:hAnsi="Questrial" w:cs="Questrial"/>
          <w:i/>
          <w:sz w:val="24"/>
          <w:szCs w:val="24"/>
        </w:rPr>
        <w:t xml:space="preserve"> despite not meeting with my superiors face-to-face every day</w:t>
      </w:r>
      <w:r>
        <w:rPr>
          <w:rFonts w:ascii="Questrial" w:eastAsia="Questrial" w:hAnsi="Questrial" w:cs="Questrial"/>
          <w:sz w:val="24"/>
          <w:szCs w:val="24"/>
        </w:rPr>
        <w:t>.”  Reilly Baker, University of Florida</w:t>
      </w:r>
    </w:p>
    <w:p w14:paraId="0000002B" w14:textId="77777777" w:rsidR="006B0B87" w:rsidRDefault="006B0B87">
      <w:pPr>
        <w:pStyle w:val="normal0"/>
        <w:jc w:val="both"/>
        <w:rPr>
          <w:rFonts w:ascii="Questrial" w:eastAsia="Questrial" w:hAnsi="Questrial" w:cs="Questrial"/>
          <w:sz w:val="24"/>
          <w:szCs w:val="24"/>
        </w:rPr>
      </w:pPr>
    </w:p>
    <w:p w14:paraId="0000002C"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Virtual Internships started after recognizing that the future of work was at our doorstep, and more students across the world would need to prepare for re</w:t>
      </w:r>
      <w:r>
        <w:rPr>
          <w:rFonts w:ascii="Questrial" w:eastAsia="Questrial" w:hAnsi="Questrial" w:cs="Questrial"/>
          <w:sz w:val="24"/>
          <w:szCs w:val="24"/>
        </w:rPr>
        <w:t>mote work experience while creating a network of virtual connections to succeed. Students wanting to gain global work experience can complete an internship from the comfort of their own home, working 20-30 hours per week for 1-3 months. All students are gu</w:t>
      </w:r>
      <w:r>
        <w:rPr>
          <w:rFonts w:ascii="Questrial" w:eastAsia="Questrial" w:hAnsi="Questrial" w:cs="Questrial"/>
          <w:sz w:val="24"/>
          <w:szCs w:val="24"/>
        </w:rPr>
        <w:t xml:space="preserve">aranteed an online internship placement in one of their career fields in host companies across the globe and are supported with multiple touchpoints including coaching calls, an online curriculum, and structured project plans. </w:t>
      </w:r>
    </w:p>
    <w:p w14:paraId="0000002D" w14:textId="77777777" w:rsidR="006B0B87" w:rsidRDefault="006B0B87">
      <w:pPr>
        <w:pStyle w:val="normal0"/>
        <w:jc w:val="both"/>
        <w:rPr>
          <w:rFonts w:ascii="Questrial" w:eastAsia="Questrial" w:hAnsi="Questrial" w:cs="Questrial"/>
        </w:rPr>
      </w:pPr>
    </w:p>
    <w:p w14:paraId="0000002E" w14:textId="77777777" w:rsidR="006B0B87" w:rsidRDefault="006B0B87">
      <w:pPr>
        <w:pStyle w:val="normal0"/>
        <w:jc w:val="both"/>
        <w:rPr>
          <w:rFonts w:ascii="Questrial" w:eastAsia="Questrial" w:hAnsi="Questrial" w:cs="Questrial"/>
        </w:rPr>
      </w:pPr>
    </w:p>
    <w:p w14:paraId="0000002F" w14:textId="77777777" w:rsidR="006B0B87" w:rsidRDefault="006B0B87">
      <w:pPr>
        <w:pStyle w:val="normal0"/>
        <w:jc w:val="both"/>
        <w:rPr>
          <w:rFonts w:ascii="Questrial" w:eastAsia="Questrial" w:hAnsi="Questrial" w:cs="Questrial"/>
        </w:rPr>
      </w:pPr>
    </w:p>
    <w:p w14:paraId="00000030" w14:textId="77777777" w:rsidR="006B0B87" w:rsidRDefault="00F34650">
      <w:pPr>
        <w:pStyle w:val="normal0"/>
        <w:jc w:val="both"/>
        <w:rPr>
          <w:rFonts w:ascii="Questrial" w:eastAsia="Questrial" w:hAnsi="Questrial" w:cs="Questrial"/>
        </w:rPr>
      </w:pPr>
      <w:r>
        <w:br w:type="page"/>
      </w:r>
    </w:p>
    <w:p w14:paraId="00000031" w14:textId="77777777" w:rsidR="006B0B87" w:rsidRDefault="006B0B87">
      <w:pPr>
        <w:pStyle w:val="normal0"/>
        <w:jc w:val="both"/>
        <w:rPr>
          <w:rFonts w:ascii="Questrial" w:eastAsia="Questrial" w:hAnsi="Questrial" w:cs="Questrial"/>
        </w:rPr>
      </w:pPr>
    </w:p>
    <w:p w14:paraId="00000032" w14:textId="77777777" w:rsidR="006B0B87" w:rsidRDefault="00F34650">
      <w:pPr>
        <w:pStyle w:val="Heading3"/>
      </w:pPr>
      <w:bookmarkStart w:id="1" w:name="_q5pcnxsq8hyg" w:colFirst="0" w:colLast="0"/>
      <w:bookmarkEnd w:id="1"/>
      <w:r>
        <w:t>Applicant Quotes</w:t>
      </w:r>
    </w:p>
    <w:p w14:paraId="00000033"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i/>
          <w:sz w:val="24"/>
          <w:szCs w:val="24"/>
        </w:rPr>
        <w:t>“When</w:t>
      </w:r>
      <w:r>
        <w:rPr>
          <w:rFonts w:ascii="Questrial" w:eastAsia="Questrial" w:hAnsi="Questrial" w:cs="Questrial"/>
          <w:i/>
          <w:sz w:val="24"/>
          <w:szCs w:val="24"/>
        </w:rPr>
        <w:t xml:space="preserve"> the COVID-19 pandemic struck, a lot of my plans were cancelled. However, I decided I would make good use of my time by finding online courses and internships. After a bit of research, I realised that an online international internship was the perfect comb</w:t>
      </w:r>
      <w:r>
        <w:rPr>
          <w:rFonts w:ascii="Questrial" w:eastAsia="Questrial" w:hAnsi="Questrial" w:cs="Questrial"/>
          <w:i/>
          <w:sz w:val="24"/>
          <w:szCs w:val="24"/>
        </w:rPr>
        <w:t xml:space="preserve">ination— the pre-program training followed by actual work experience is a lot different from in-person domestic internships offered in my country. In addition, having a personal internship coach to discuss progress and any problems I might face tempted me </w:t>
      </w:r>
      <w:r>
        <w:rPr>
          <w:rFonts w:ascii="Questrial" w:eastAsia="Questrial" w:hAnsi="Questrial" w:cs="Questrial"/>
          <w:i/>
          <w:sz w:val="24"/>
          <w:szCs w:val="24"/>
        </w:rPr>
        <w:t xml:space="preserve">further to apply.” </w:t>
      </w:r>
      <w:r>
        <w:rPr>
          <w:rFonts w:ascii="Questrial" w:eastAsia="Questrial" w:hAnsi="Questrial" w:cs="Questrial"/>
          <w:sz w:val="24"/>
          <w:szCs w:val="24"/>
        </w:rPr>
        <w:t>Vedeesh Bali, King’s College London</w:t>
      </w:r>
    </w:p>
    <w:p w14:paraId="00000034" w14:textId="77777777" w:rsidR="006B0B87" w:rsidRDefault="006B0B87">
      <w:pPr>
        <w:pStyle w:val="normal0"/>
        <w:jc w:val="both"/>
        <w:rPr>
          <w:rFonts w:ascii="Questrial" w:eastAsia="Questrial" w:hAnsi="Questrial" w:cs="Questrial"/>
          <w:sz w:val="24"/>
          <w:szCs w:val="24"/>
        </w:rPr>
      </w:pPr>
    </w:p>
    <w:p w14:paraId="00000035"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i/>
          <w:sz w:val="24"/>
          <w:szCs w:val="24"/>
        </w:rPr>
        <w:t>“The experience gained from such online internships is an excellent way to truly be on the way to building a career out of something I love doing. In addition to the experience, getting used to a work</w:t>
      </w:r>
      <w:r>
        <w:rPr>
          <w:rFonts w:ascii="Questrial" w:eastAsia="Questrial" w:hAnsi="Questrial" w:cs="Questrial"/>
          <w:i/>
          <w:sz w:val="24"/>
          <w:szCs w:val="24"/>
        </w:rPr>
        <w:t>place environment and making contacts with employers in different countries is a colossal advantage over regular internships.”</w:t>
      </w:r>
      <w:r>
        <w:rPr>
          <w:rFonts w:ascii="Questrial" w:eastAsia="Questrial" w:hAnsi="Questrial" w:cs="Questrial"/>
          <w:sz w:val="24"/>
          <w:szCs w:val="24"/>
        </w:rPr>
        <w:t xml:space="preserve"> Vedeesh Bali, King’s College London</w:t>
      </w:r>
    </w:p>
    <w:p w14:paraId="00000036" w14:textId="77777777" w:rsidR="006B0B87" w:rsidRDefault="006B0B87">
      <w:pPr>
        <w:pStyle w:val="normal0"/>
        <w:jc w:val="both"/>
        <w:rPr>
          <w:rFonts w:ascii="Questrial" w:eastAsia="Questrial" w:hAnsi="Questrial" w:cs="Questrial"/>
          <w:sz w:val="24"/>
          <w:szCs w:val="24"/>
        </w:rPr>
      </w:pPr>
    </w:p>
    <w:p w14:paraId="00000037"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i/>
          <w:sz w:val="24"/>
          <w:szCs w:val="24"/>
        </w:rPr>
        <w:t>“The primary reason why I am applying for a scholarship is that following the COVID-19 pandemic, I have missed great opportunities and have been subject to financial strain.”</w:t>
      </w:r>
      <w:r>
        <w:rPr>
          <w:rFonts w:ascii="Questrial" w:eastAsia="Questrial" w:hAnsi="Questrial" w:cs="Questrial"/>
          <w:sz w:val="24"/>
          <w:szCs w:val="24"/>
        </w:rPr>
        <w:t xml:space="preserve">  Maryam Khan</w:t>
      </w:r>
    </w:p>
    <w:p w14:paraId="00000038" w14:textId="77777777" w:rsidR="006B0B87" w:rsidRDefault="006B0B87">
      <w:pPr>
        <w:pStyle w:val="normal0"/>
        <w:jc w:val="both"/>
        <w:rPr>
          <w:rFonts w:ascii="Questrial" w:eastAsia="Questrial" w:hAnsi="Questrial" w:cs="Questrial"/>
          <w:sz w:val="24"/>
          <w:szCs w:val="24"/>
        </w:rPr>
      </w:pPr>
    </w:p>
    <w:p w14:paraId="00000039"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i/>
          <w:sz w:val="24"/>
          <w:szCs w:val="24"/>
        </w:rPr>
        <w:t>As an aspiring solicitor, this scholarship will impact my career de</w:t>
      </w:r>
      <w:r>
        <w:rPr>
          <w:rFonts w:ascii="Questrial" w:eastAsia="Questrial" w:hAnsi="Questrial" w:cs="Questrial"/>
          <w:i/>
          <w:sz w:val="24"/>
          <w:szCs w:val="24"/>
        </w:rPr>
        <w:t>velopment as it would allow me to benefit from an opportunity that I would not be able to undergo otherwise. A virtual internship requires commitment, especially in the given circumstances the world is facing. Using this difficult time to focus on my caree</w:t>
      </w:r>
      <w:r>
        <w:rPr>
          <w:rFonts w:ascii="Questrial" w:eastAsia="Questrial" w:hAnsi="Questrial" w:cs="Questrial"/>
          <w:i/>
          <w:sz w:val="24"/>
          <w:szCs w:val="24"/>
        </w:rPr>
        <w:t>r aspirations indicates that I am a dedicated student with a genuine passion to work on myself and gain the skills required to become a successful lawyer. Furthermore, regardless of the industry, any virtual experience within any sector would allow me to l</w:t>
      </w:r>
      <w:r>
        <w:rPr>
          <w:rFonts w:ascii="Questrial" w:eastAsia="Questrial" w:hAnsi="Questrial" w:cs="Questrial"/>
          <w:i/>
          <w:sz w:val="24"/>
          <w:szCs w:val="24"/>
        </w:rPr>
        <w:t xml:space="preserve">earn a new skill and build my commercial awareness. </w:t>
      </w:r>
      <w:r>
        <w:rPr>
          <w:rFonts w:ascii="Questrial" w:eastAsia="Questrial" w:hAnsi="Questrial" w:cs="Questrial"/>
          <w:sz w:val="24"/>
          <w:szCs w:val="24"/>
        </w:rPr>
        <w:t>Maryam Khan</w:t>
      </w:r>
    </w:p>
    <w:p w14:paraId="0000003A" w14:textId="77777777" w:rsidR="006B0B87" w:rsidRDefault="006B0B87">
      <w:pPr>
        <w:pStyle w:val="normal0"/>
        <w:jc w:val="both"/>
        <w:rPr>
          <w:rFonts w:ascii="Questrial" w:eastAsia="Questrial" w:hAnsi="Questrial" w:cs="Questrial"/>
          <w:sz w:val="24"/>
          <w:szCs w:val="24"/>
        </w:rPr>
      </w:pPr>
    </w:p>
    <w:p w14:paraId="0000003B"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I am particularly interested in an online international internship as I will learn how a global organization operates and overcomes its geographical barriers. Maryam Khan</w:t>
      </w:r>
    </w:p>
    <w:p w14:paraId="0000003C" w14:textId="77777777" w:rsidR="006B0B87" w:rsidRDefault="006B0B87">
      <w:pPr>
        <w:pStyle w:val="normal0"/>
        <w:jc w:val="both"/>
        <w:rPr>
          <w:rFonts w:ascii="Questrial" w:eastAsia="Questrial" w:hAnsi="Questrial" w:cs="Questrial"/>
          <w:sz w:val="24"/>
          <w:szCs w:val="24"/>
        </w:rPr>
      </w:pPr>
    </w:p>
    <w:p w14:paraId="0000003D"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Gaining a specifica</w:t>
      </w:r>
      <w:r>
        <w:rPr>
          <w:rFonts w:ascii="Questrial" w:eastAsia="Questrial" w:hAnsi="Questrial" w:cs="Questrial"/>
          <w:sz w:val="24"/>
          <w:szCs w:val="24"/>
        </w:rPr>
        <w:t>lly virtual experience would allow me to build on digital communication, research skills and allow me to familiarize myself with different online platforms. Artificial intelligence and the latest technology are being increasingly incorporated into a variet</w:t>
      </w:r>
      <w:r>
        <w:rPr>
          <w:rFonts w:ascii="Questrial" w:eastAsia="Questrial" w:hAnsi="Questrial" w:cs="Questrial"/>
          <w:sz w:val="24"/>
          <w:szCs w:val="24"/>
        </w:rPr>
        <w:t>y of different industries and learning how to conduct business operations virtually is a great advantage. Transitioning from the ‘traditional’ internship structure to a virtual one is an extremely exciting opportunity for students to explore a technologica</w:t>
      </w:r>
      <w:r>
        <w:rPr>
          <w:rFonts w:ascii="Questrial" w:eastAsia="Questrial" w:hAnsi="Questrial" w:cs="Questrial"/>
          <w:sz w:val="24"/>
          <w:szCs w:val="24"/>
        </w:rPr>
        <w:t>lly advanced work environment. Maryam Khan</w:t>
      </w:r>
    </w:p>
    <w:p w14:paraId="0000003E" w14:textId="77777777" w:rsidR="006B0B87" w:rsidRDefault="006B0B87">
      <w:pPr>
        <w:pStyle w:val="normal0"/>
        <w:jc w:val="both"/>
        <w:rPr>
          <w:rFonts w:ascii="Questrial" w:eastAsia="Questrial" w:hAnsi="Questrial" w:cs="Questrial"/>
          <w:sz w:val="24"/>
          <w:szCs w:val="24"/>
        </w:rPr>
      </w:pPr>
    </w:p>
    <w:p w14:paraId="0000003F"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The rise of online internships even before the pandemic arose is a reflection of how globalized and technologically advanced the world has become. The emergence and popularity of such programs is largely due to t</w:t>
      </w:r>
      <w:r>
        <w:rPr>
          <w:rFonts w:ascii="Questrial" w:eastAsia="Questrial" w:hAnsi="Questrial" w:cs="Questrial"/>
          <w:sz w:val="24"/>
          <w:szCs w:val="24"/>
        </w:rPr>
        <w:t>he wide range of benefits a student would receive as opposed to an in-person internship. A scholarship for such a virtual international experience would overcome many obstacles found in an in-person international experience such as lengthy visa application</w:t>
      </w:r>
      <w:r>
        <w:rPr>
          <w:rFonts w:ascii="Questrial" w:eastAsia="Questrial" w:hAnsi="Questrial" w:cs="Questrial"/>
          <w:sz w:val="24"/>
          <w:szCs w:val="24"/>
        </w:rPr>
        <w:t>s, the cost of flights, finding an accommodation and dealing with cultural and language barriers that would come with living in a different country. Maryam Khan</w:t>
      </w:r>
    </w:p>
    <w:p w14:paraId="00000040" w14:textId="77777777" w:rsidR="006B0B87" w:rsidRDefault="006B0B87">
      <w:pPr>
        <w:pStyle w:val="normal0"/>
        <w:jc w:val="both"/>
        <w:rPr>
          <w:rFonts w:ascii="Questrial" w:eastAsia="Questrial" w:hAnsi="Questrial" w:cs="Questrial"/>
          <w:sz w:val="24"/>
          <w:szCs w:val="24"/>
        </w:rPr>
      </w:pPr>
    </w:p>
    <w:p w14:paraId="00000041"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the world is becoming increasingly virtual and reliant on online work spaces. An online internship would give me the opportunity to get ahead of this by working and communicating to complete projects across continental barriers. The ability to work in a te</w:t>
      </w:r>
      <w:r>
        <w:rPr>
          <w:rFonts w:ascii="Questrial" w:eastAsia="Questrial" w:hAnsi="Questrial" w:cs="Questrial"/>
          <w:sz w:val="24"/>
          <w:szCs w:val="24"/>
        </w:rPr>
        <w:t>am is very essential in the business world, but having the ability to work cohesively in a virtual team will set me apart. - Elizabeth Ejiwale, University of Auckland</w:t>
      </w:r>
    </w:p>
    <w:p w14:paraId="00000042" w14:textId="77777777" w:rsidR="006B0B87" w:rsidRDefault="006B0B87">
      <w:pPr>
        <w:pStyle w:val="normal0"/>
        <w:jc w:val="both"/>
        <w:rPr>
          <w:rFonts w:ascii="Questrial" w:eastAsia="Questrial" w:hAnsi="Questrial" w:cs="Questrial"/>
          <w:sz w:val="24"/>
          <w:szCs w:val="24"/>
        </w:rPr>
      </w:pPr>
    </w:p>
    <w:p w14:paraId="00000043"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Another barrier that this scholarship will take down is the loneliness that can sometime</w:t>
      </w:r>
      <w:r>
        <w:rPr>
          <w:rFonts w:ascii="Questrial" w:eastAsia="Questrial" w:hAnsi="Questrial" w:cs="Questrial"/>
          <w:sz w:val="24"/>
          <w:szCs w:val="24"/>
        </w:rPr>
        <w:t>s come with interning. During my previous internship, when I would find myself stuck on a project, I often wouldn’t know who to go to. However, with the extra amenities that this internship scholarship would bring such as the career coach and the weekly gr</w:t>
      </w:r>
      <w:r>
        <w:rPr>
          <w:rFonts w:ascii="Questrial" w:eastAsia="Questrial" w:hAnsi="Questrial" w:cs="Questrial"/>
          <w:sz w:val="24"/>
          <w:szCs w:val="24"/>
        </w:rPr>
        <w:t>oup sessions, this will break this barrier. More attention would be put towards communication and discussion unlike in in-person internships. Elizabeth Ejiwale, University of Auckland</w:t>
      </w:r>
    </w:p>
    <w:p w14:paraId="00000044" w14:textId="77777777" w:rsidR="006B0B87" w:rsidRDefault="006B0B87">
      <w:pPr>
        <w:pStyle w:val="normal0"/>
        <w:jc w:val="both"/>
        <w:rPr>
          <w:rFonts w:ascii="Questrial" w:eastAsia="Questrial" w:hAnsi="Questrial" w:cs="Questrial"/>
          <w:sz w:val="24"/>
          <w:szCs w:val="24"/>
        </w:rPr>
      </w:pPr>
    </w:p>
    <w:p w14:paraId="00000045"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I aim to strengthen the ties between Africa and the Asia Pacific by bei</w:t>
      </w:r>
      <w:r>
        <w:rPr>
          <w:rFonts w:ascii="Questrial" w:eastAsia="Questrial" w:hAnsi="Questrial" w:cs="Questrial"/>
          <w:sz w:val="24"/>
          <w:szCs w:val="24"/>
        </w:rPr>
        <w:t>ng a positive representation of Africa and changing the international business world for the better. Elizabeth Ejiwale, University of Auckland</w:t>
      </w:r>
    </w:p>
    <w:p w14:paraId="00000046" w14:textId="77777777" w:rsidR="006B0B87" w:rsidRDefault="006B0B87">
      <w:pPr>
        <w:pStyle w:val="normal0"/>
        <w:jc w:val="both"/>
        <w:rPr>
          <w:rFonts w:ascii="Questrial" w:eastAsia="Questrial" w:hAnsi="Questrial" w:cs="Questrial"/>
          <w:sz w:val="24"/>
          <w:szCs w:val="24"/>
        </w:rPr>
      </w:pPr>
    </w:p>
    <w:p w14:paraId="00000047"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Obtaining online working experience of Asia will increase my global awareness and will improve my performance in</w:t>
      </w:r>
      <w:r>
        <w:rPr>
          <w:rFonts w:ascii="Questrial" w:eastAsia="Questrial" w:hAnsi="Questrial" w:cs="Questrial"/>
          <w:sz w:val="24"/>
          <w:szCs w:val="24"/>
        </w:rPr>
        <w:t xml:space="preserve"> my studies and my working life as I will be able to apply this experience to the real world. An online international experience will have a large impact on my future career management as it will provide me experience of working across time zone, this is v</w:t>
      </w:r>
      <w:r>
        <w:rPr>
          <w:rFonts w:ascii="Questrial" w:eastAsia="Questrial" w:hAnsi="Questrial" w:cs="Questrial"/>
          <w:sz w:val="24"/>
          <w:szCs w:val="24"/>
        </w:rPr>
        <w:t>ital in the globalised world we live in. By partaking in an online international experience I will be able to familiarise myself with new ways of working and communicating across borders in our increasingly globalised world, this will prepare me for future</w:t>
      </w:r>
      <w:r>
        <w:rPr>
          <w:rFonts w:ascii="Questrial" w:eastAsia="Questrial" w:hAnsi="Questrial" w:cs="Questrial"/>
          <w:sz w:val="24"/>
          <w:szCs w:val="24"/>
        </w:rPr>
        <w:t xml:space="preserve"> career opportunities that require these competencies. Taking part in an online international internship will provide me experience and references that will be of great use for online international employment opportunities. - Arandeep Singh, Coventry Unive</w:t>
      </w:r>
      <w:r>
        <w:rPr>
          <w:rFonts w:ascii="Questrial" w:eastAsia="Questrial" w:hAnsi="Questrial" w:cs="Questrial"/>
          <w:sz w:val="24"/>
          <w:szCs w:val="24"/>
        </w:rPr>
        <w:t>rsity</w:t>
      </w:r>
    </w:p>
    <w:p w14:paraId="00000048" w14:textId="77777777" w:rsidR="006B0B87" w:rsidRDefault="006B0B87">
      <w:pPr>
        <w:pStyle w:val="normal0"/>
        <w:jc w:val="both"/>
        <w:rPr>
          <w:rFonts w:ascii="Questrial" w:eastAsia="Questrial" w:hAnsi="Questrial" w:cs="Questrial"/>
          <w:sz w:val="24"/>
          <w:szCs w:val="24"/>
        </w:rPr>
      </w:pPr>
    </w:p>
    <w:p w14:paraId="00000049"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 xml:space="preserve">The benefits of online internships are being able to develop stronger discipline, time management, and initiative skills, this is because there is no face-to-face supervision with remote working and therefore there is more emphasis on managing your </w:t>
      </w:r>
      <w:r>
        <w:rPr>
          <w:rFonts w:ascii="Questrial" w:eastAsia="Questrial" w:hAnsi="Questrial" w:cs="Questrial"/>
          <w:sz w:val="24"/>
          <w:szCs w:val="24"/>
        </w:rPr>
        <w:t>own time and dealing with your duties in a punctual manner through your own personal initiative. This will benefit my future employment opportunities as I will be able to display my ability to manage myself and work independently during interviews. By part</w:t>
      </w:r>
      <w:r>
        <w:rPr>
          <w:rFonts w:ascii="Questrial" w:eastAsia="Questrial" w:hAnsi="Questrial" w:cs="Questrial"/>
          <w:sz w:val="24"/>
          <w:szCs w:val="24"/>
        </w:rPr>
        <w:t xml:space="preserve">aking in this online internship I will gain experience with digital skills literacy such as the relevant communication platforms and software required to work remotely, this will improve my future employment opportunities as being able to work remotely is </w:t>
      </w:r>
      <w:r>
        <w:rPr>
          <w:rFonts w:ascii="Questrial" w:eastAsia="Questrial" w:hAnsi="Questrial" w:cs="Questrial"/>
          <w:sz w:val="24"/>
          <w:szCs w:val="24"/>
        </w:rPr>
        <w:t>a valuable skill given that projects often contain an international element in today’s globalised world. I will also learn how to prioritise and make the very most of my contact time with my manager, this will assist me in my future employment opportunitie</w:t>
      </w:r>
      <w:r>
        <w:rPr>
          <w:rFonts w:ascii="Questrial" w:eastAsia="Questrial" w:hAnsi="Questrial" w:cs="Questrial"/>
          <w:sz w:val="24"/>
          <w:szCs w:val="24"/>
        </w:rPr>
        <w:t>s as I will be able to work more effectively with my managers and move up the career ladder. - Arandeep Singh, Coventry University</w:t>
      </w:r>
    </w:p>
    <w:p w14:paraId="0000004A" w14:textId="77777777" w:rsidR="006B0B87" w:rsidRDefault="006B0B87">
      <w:pPr>
        <w:pStyle w:val="normal0"/>
        <w:jc w:val="both"/>
        <w:rPr>
          <w:rFonts w:ascii="Questrial" w:eastAsia="Questrial" w:hAnsi="Questrial" w:cs="Questrial"/>
          <w:sz w:val="24"/>
          <w:szCs w:val="24"/>
        </w:rPr>
      </w:pPr>
    </w:p>
    <w:p w14:paraId="0000004B"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When completing an in person international internship there are substantial barriers presented by the geographical difficult</w:t>
      </w:r>
      <w:r>
        <w:rPr>
          <w:rFonts w:ascii="Questrial" w:eastAsia="Questrial" w:hAnsi="Questrial" w:cs="Questrial"/>
          <w:sz w:val="24"/>
          <w:szCs w:val="24"/>
        </w:rPr>
        <w:t xml:space="preserve">ies present when you want to gain experience with distant nations. There is substantial financial barrier present when completing an international internship in person and overcoming this </w:t>
      </w:r>
      <w:r>
        <w:rPr>
          <w:rFonts w:ascii="Questrial" w:eastAsia="Questrial" w:hAnsi="Questrial" w:cs="Questrial"/>
          <w:sz w:val="24"/>
          <w:szCs w:val="24"/>
        </w:rPr>
        <w:lastRenderedPageBreak/>
        <w:t>geographical barrier, this can include the costs of traveling to the</w:t>
      </w:r>
      <w:r>
        <w:rPr>
          <w:rFonts w:ascii="Questrial" w:eastAsia="Questrial" w:hAnsi="Questrial" w:cs="Questrial"/>
          <w:sz w:val="24"/>
          <w:szCs w:val="24"/>
        </w:rPr>
        <w:t xml:space="preserve"> foreign destination, commuting to the workplace, and sustaining yourself abroad. This substantial financial barrier has meant that such an opportunity is unfortunately beyond the financial means that I can afford.  - Arandeep Singh, Coventry University</w:t>
      </w:r>
    </w:p>
    <w:p w14:paraId="0000004C" w14:textId="77777777" w:rsidR="006B0B87" w:rsidRDefault="006B0B87">
      <w:pPr>
        <w:pStyle w:val="normal0"/>
        <w:jc w:val="both"/>
        <w:rPr>
          <w:rFonts w:ascii="Questrial" w:eastAsia="Questrial" w:hAnsi="Questrial" w:cs="Questrial"/>
          <w:sz w:val="24"/>
          <w:szCs w:val="24"/>
        </w:rPr>
      </w:pPr>
    </w:p>
    <w:p w14:paraId="0000004D"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T</w:t>
      </w:r>
      <w:r>
        <w:rPr>
          <w:rFonts w:ascii="Questrial" w:eastAsia="Questrial" w:hAnsi="Questrial" w:cs="Questrial"/>
          <w:sz w:val="24"/>
          <w:szCs w:val="24"/>
        </w:rPr>
        <w:t>he biggest motivating factors for me include being able to gain experience working internationally, as I have never had the privilege of leaving the United States before, as well as expanding my personal portfolio of valuable experiences. I believe working</w:t>
      </w:r>
      <w:r>
        <w:rPr>
          <w:rFonts w:ascii="Questrial" w:eastAsia="Questrial" w:hAnsi="Questrial" w:cs="Questrial"/>
          <w:sz w:val="24"/>
          <w:szCs w:val="24"/>
        </w:rPr>
        <w:t xml:space="preserve"> an international internship online will expose me to entirely new problem solving and cultural-connectivity skills that could not be obtained in any other environment. Reilly Baker, University of Florida</w:t>
      </w:r>
    </w:p>
    <w:p w14:paraId="0000004E" w14:textId="77777777" w:rsidR="006B0B87" w:rsidRDefault="006B0B87">
      <w:pPr>
        <w:pStyle w:val="normal0"/>
        <w:jc w:val="both"/>
        <w:rPr>
          <w:rFonts w:ascii="Questrial" w:eastAsia="Questrial" w:hAnsi="Questrial" w:cs="Questrial"/>
          <w:sz w:val="24"/>
          <w:szCs w:val="24"/>
        </w:rPr>
      </w:pPr>
    </w:p>
    <w:p w14:paraId="0000004F"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My hope with my prior internship this summer was t</w:t>
      </w:r>
      <w:r>
        <w:rPr>
          <w:rFonts w:ascii="Questrial" w:eastAsia="Questrial" w:hAnsi="Questrial" w:cs="Questrial"/>
          <w:sz w:val="24"/>
          <w:szCs w:val="24"/>
        </w:rPr>
        <w:t xml:space="preserve">o identify a career field that I enjoyed and could pursue after college. Being able to take part in an online internship will allow me to similarly get firsthand experience in my desired career field in order to develop the necessary skills before I begin </w:t>
      </w:r>
      <w:r>
        <w:rPr>
          <w:rFonts w:ascii="Questrial" w:eastAsia="Questrial" w:hAnsi="Questrial" w:cs="Questrial"/>
          <w:sz w:val="24"/>
          <w:szCs w:val="24"/>
        </w:rPr>
        <w:t>my career. I believe an online internship this summer would also demonstrate resilience to recruiters in the future, as I am unwilling to let this global tragedy circumvent my ability to grow as a person and a professional this summer. I chose an online in</w:t>
      </w:r>
      <w:r>
        <w:rPr>
          <w:rFonts w:ascii="Questrial" w:eastAsia="Questrial" w:hAnsi="Questrial" w:cs="Questrial"/>
          <w:sz w:val="24"/>
          <w:szCs w:val="24"/>
        </w:rPr>
        <w:t xml:space="preserve">ternational experience so that I could work within the confines of this global pandemic while still cultivating extremely valuable skills working internationally. I believe I have a lot to learn from working for an international company, more than I could </w:t>
      </w:r>
      <w:r>
        <w:rPr>
          <w:rFonts w:ascii="Questrial" w:eastAsia="Questrial" w:hAnsi="Questrial" w:cs="Questrial"/>
          <w:sz w:val="24"/>
          <w:szCs w:val="24"/>
        </w:rPr>
        <w:t>learn from staying within the confines of the US. Reilly Baker, University of Florida</w:t>
      </w:r>
    </w:p>
    <w:p w14:paraId="00000050" w14:textId="77777777" w:rsidR="006B0B87" w:rsidRDefault="006B0B87">
      <w:pPr>
        <w:pStyle w:val="normal0"/>
        <w:jc w:val="both"/>
        <w:rPr>
          <w:rFonts w:ascii="Questrial" w:eastAsia="Questrial" w:hAnsi="Questrial" w:cs="Questrial"/>
          <w:sz w:val="24"/>
          <w:szCs w:val="24"/>
        </w:rPr>
      </w:pPr>
    </w:p>
    <w:p w14:paraId="00000051"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Online/remote work is becoming more and more common with each passing year, and I believe that successfully completing an online internship will demonstrate to employers</w:t>
      </w:r>
      <w:r>
        <w:rPr>
          <w:rFonts w:ascii="Questrial" w:eastAsia="Questrial" w:hAnsi="Questrial" w:cs="Questrial"/>
          <w:sz w:val="24"/>
          <w:szCs w:val="24"/>
        </w:rPr>
        <w:t xml:space="preserve"> that I am capable of taking initiative and balancing my own time in order to meet company goals, despite not meeting with my superiors face-to-face every day. Reilly Baker, University of Florida</w:t>
      </w:r>
    </w:p>
    <w:p w14:paraId="00000052" w14:textId="77777777" w:rsidR="006B0B87" w:rsidRDefault="006B0B87">
      <w:pPr>
        <w:pStyle w:val="normal0"/>
        <w:jc w:val="both"/>
        <w:rPr>
          <w:rFonts w:ascii="Questrial" w:eastAsia="Questrial" w:hAnsi="Questrial" w:cs="Questrial"/>
          <w:sz w:val="24"/>
          <w:szCs w:val="24"/>
        </w:rPr>
      </w:pPr>
    </w:p>
    <w:p w14:paraId="00000053"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Since high school, I have desperately wanted to study abroa</w:t>
      </w:r>
      <w:r>
        <w:rPr>
          <w:rFonts w:ascii="Questrial" w:eastAsia="Questrial" w:hAnsi="Questrial" w:cs="Questrial"/>
          <w:sz w:val="24"/>
          <w:szCs w:val="24"/>
        </w:rPr>
        <w:t>d and embrace the different mindsets and customs of the whole world, but those plans quickly lost priority as the world dramatically changed. I accepted that I might not gain the international experience I craved, but then I discovered this scholarship for</w:t>
      </w:r>
      <w:r>
        <w:rPr>
          <w:rFonts w:ascii="Questrial" w:eastAsia="Questrial" w:hAnsi="Questrial" w:cs="Questrial"/>
          <w:sz w:val="24"/>
          <w:szCs w:val="24"/>
        </w:rPr>
        <w:t xml:space="preserve"> an online internship. It gave me hope once again that I might be able to communicate with people from around the world and discover new ways to enact change for the improvement of the planet. Malina Gallmeyer, Michigan Technological University</w:t>
      </w:r>
    </w:p>
    <w:p w14:paraId="00000054" w14:textId="77777777" w:rsidR="006B0B87" w:rsidRDefault="006B0B87">
      <w:pPr>
        <w:pStyle w:val="normal0"/>
        <w:jc w:val="both"/>
        <w:rPr>
          <w:rFonts w:ascii="Questrial" w:eastAsia="Questrial" w:hAnsi="Questrial" w:cs="Questrial"/>
          <w:sz w:val="24"/>
          <w:szCs w:val="24"/>
        </w:rPr>
      </w:pPr>
    </w:p>
    <w:p w14:paraId="00000055"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A remote internship would offer me the same chance to gain experience, which as an Engineer, is vital to employability after graduation, but with the bonus of working with people from around the world. Additionally, it would not only allow me to gain exper</w:t>
      </w:r>
      <w:r>
        <w:rPr>
          <w:rFonts w:ascii="Questrial" w:eastAsia="Questrial" w:hAnsi="Questrial" w:cs="Questrial"/>
          <w:sz w:val="24"/>
          <w:szCs w:val="24"/>
        </w:rPr>
        <w:t>ience in my field but also to understand and participate in the global economy and to learn the best way to connect with people. Malina Gallmeyer, Michigan Technological University</w:t>
      </w:r>
    </w:p>
    <w:p w14:paraId="00000056" w14:textId="77777777" w:rsidR="006B0B87" w:rsidRDefault="006B0B87">
      <w:pPr>
        <w:pStyle w:val="normal0"/>
        <w:jc w:val="both"/>
        <w:rPr>
          <w:rFonts w:ascii="Questrial" w:eastAsia="Questrial" w:hAnsi="Questrial" w:cs="Questrial"/>
          <w:sz w:val="24"/>
          <w:szCs w:val="24"/>
        </w:rPr>
      </w:pPr>
    </w:p>
    <w:p w14:paraId="00000057"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The online internship would also allow me to have a major advantage in fut</w:t>
      </w:r>
      <w:r>
        <w:rPr>
          <w:rFonts w:ascii="Questrial" w:eastAsia="Questrial" w:hAnsi="Questrial" w:cs="Questrial"/>
          <w:sz w:val="24"/>
          <w:szCs w:val="24"/>
        </w:rPr>
        <w:t xml:space="preserve">ure job searches. In the engineering field, it is nearly impossible to get a job after graduation without relevant experience. Having the benefit of an </w:t>
      </w:r>
      <w:r>
        <w:rPr>
          <w:rFonts w:ascii="Questrial" w:eastAsia="Questrial" w:hAnsi="Questrial" w:cs="Questrial"/>
          <w:sz w:val="24"/>
          <w:szCs w:val="24"/>
        </w:rPr>
        <w:lastRenderedPageBreak/>
        <w:t>internship would allow me to be more confident going to career fairs and interviews. It would give me th</w:t>
      </w:r>
      <w:r>
        <w:rPr>
          <w:rFonts w:ascii="Questrial" w:eastAsia="Questrial" w:hAnsi="Questrial" w:cs="Questrial"/>
          <w:sz w:val="24"/>
          <w:szCs w:val="24"/>
        </w:rPr>
        <w:t>e ability to offer real world examples of how I use my skills and not just drone on to recruiters about classroom projects. Since discovering remote internships, I have become exceedingly intrigued by all of their benefits and have become obsessed with the</w:t>
      </w:r>
      <w:r>
        <w:rPr>
          <w:rFonts w:ascii="Questrial" w:eastAsia="Questrial" w:hAnsi="Questrial" w:cs="Questrial"/>
          <w:sz w:val="24"/>
          <w:szCs w:val="24"/>
        </w:rPr>
        <w:t xml:space="preserve"> chance to obtain this incredible opportunity. Malina Gallmeyer, Michigan Technological University</w:t>
      </w:r>
    </w:p>
    <w:p w14:paraId="00000058" w14:textId="77777777" w:rsidR="006B0B87" w:rsidRDefault="006B0B87">
      <w:pPr>
        <w:pStyle w:val="normal0"/>
        <w:jc w:val="both"/>
        <w:rPr>
          <w:rFonts w:ascii="Questrial" w:eastAsia="Questrial" w:hAnsi="Questrial" w:cs="Questrial"/>
          <w:sz w:val="24"/>
          <w:szCs w:val="24"/>
        </w:rPr>
      </w:pPr>
    </w:p>
    <w:p w14:paraId="00000059" w14:textId="77777777" w:rsidR="006B0B87" w:rsidRDefault="00F34650">
      <w:pPr>
        <w:pStyle w:val="normal0"/>
        <w:jc w:val="both"/>
        <w:rPr>
          <w:rFonts w:ascii="Questrial" w:eastAsia="Questrial" w:hAnsi="Questrial" w:cs="Questrial"/>
          <w:sz w:val="24"/>
          <w:szCs w:val="24"/>
        </w:rPr>
      </w:pPr>
      <w:r>
        <w:rPr>
          <w:rFonts w:ascii="Questrial" w:eastAsia="Questrial" w:hAnsi="Questrial" w:cs="Questrial"/>
          <w:sz w:val="24"/>
          <w:szCs w:val="24"/>
        </w:rPr>
        <w:t>Being a young female engineer is arduous. When I was looking for internship opportunities, the paid internships required experience, which I lacked, yet the</w:t>
      </w:r>
      <w:r>
        <w:rPr>
          <w:rFonts w:ascii="Questrial" w:eastAsia="Questrial" w:hAnsi="Questrial" w:cs="Questrial"/>
          <w:sz w:val="24"/>
          <w:szCs w:val="24"/>
        </w:rPr>
        <w:t xml:space="preserve"> non-paid internships were not feasible. Most, if not all, of the non-paid internships were far from my house, so I would either need to relocate or drive far distances every day, both of which require more funding than I, as a college student, have. Malin</w:t>
      </w:r>
      <w:r>
        <w:rPr>
          <w:rFonts w:ascii="Questrial" w:eastAsia="Questrial" w:hAnsi="Questrial" w:cs="Questrial"/>
          <w:sz w:val="24"/>
          <w:szCs w:val="24"/>
        </w:rPr>
        <w:t>a Gallmeyer, Michigan Technological University</w:t>
      </w:r>
    </w:p>
    <w:p w14:paraId="0000005A" w14:textId="7A4A6524" w:rsidR="006B0B87" w:rsidRDefault="006B0B87">
      <w:pPr>
        <w:pStyle w:val="normal0"/>
        <w:jc w:val="both"/>
        <w:rPr>
          <w:rFonts w:ascii="Questrial" w:eastAsia="Questrial" w:hAnsi="Questrial" w:cs="Questrial"/>
        </w:rPr>
      </w:pPr>
    </w:p>
    <w:sectPr w:rsidR="006B0B87">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89998" w14:textId="77777777" w:rsidR="00000000" w:rsidRDefault="00F34650">
      <w:pPr>
        <w:spacing w:line="240" w:lineRule="auto"/>
      </w:pPr>
      <w:r>
        <w:separator/>
      </w:r>
    </w:p>
  </w:endnote>
  <w:endnote w:type="continuationSeparator" w:id="0">
    <w:p w14:paraId="67717C45" w14:textId="77777777" w:rsidR="00000000" w:rsidRDefault="00F34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Questrial">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3B48" w14:textId="77777777" w:rsidR="00F34650" w:rsidRDefault="00F346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F610" w14:textId="77777777" w:rsidR="00F34650" w:rsidRDefault="00F3465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8B20" w14:textId="77777777" w:rsidR="00F34650" w:rsidRDefault="00F346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41147" w14:textId="77777777" w:rsidR="00000000" w:rsidRDefault="00F34650">
      <w:pPr>
        <w:spacing w:line="240" w:lineRule="auto"/>
      </w:pPr>
      <w:r>
        <w:separator/>
      </w:r>
    </w:p>
  </w:footnote>
  <w:footnote w:type="continuationSeparator" w:id="0">
    <w:p w14:paraId="57DF69B9" w14:textId="77777777" w:rsidR="00000000" w:rsidRDefault="00F3465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52290" w14:textId="77777777" w:rsidR="00F34650" w:rsidRDefault="00F346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B" w14:textId="77777777" w:rsidR="006B0B87" w:rsidRDefault="006B0B87">
    <w:pPr>
      <w:pStyle w:val="normal0"/>
      <w:shd w:val="clear" w:color="auto" w:fill="0097A7"/>
      <w:ind w:left="-720" w:right="-720"/>
      <w:jc w:val="center"/>
      <w:rPr>
        <w:rFonts w:ascii="Questrial" w:eastAsia="Questrial" w:hAnsi="Questrial" w:cs="Questrial"/>
        <w:b/>
        <w:color w:val="FFFFFF"/>
        <w:sz w:val="36"/>
        <w:szCs w:val="36"/>
      </w:rPr>
    </w:pPr>
  </w:p>
  <w:p w14:paraId="0000005C" w14:textId="17684098" w:rsidR="006B0B87" w:rsidRDefault="00F34650">
    <w:pPr>
      <w:pStyle w:val="normal0"/>
      <w:shd w:val="clear" w:color="auto" w:fill="0097A7"/>
      <w:ind w:left="-720" w:right="-720"/>
      <w:jc w:val="center"/>
      <w:rPr>
        <w:rFonts w:ascii="Questrial" w:eastAsia="Questrial" w:hAnsi="Questrial" w:cs="Questrial"/>
        <w:b/>
        <w:color w:val="FFFFFF"/>
        <w:sz w:val="36"/>
        <w:szCs w:val="36"/>
      </w:rPr>
    </w:pPr>
    <w:r>
      <w:rPr>
        <w:rFonts w:ascii="Questrial" w:eastAsia="Questrial" w:hAnsi="Questrial" w:cs="Questrial"/>
        <w:b/>
        <w:color w:val="FFFFFF"/>
        <w:sz w:val="36"/>
        <w:szCs w:val="36"/>
      </w:rPr>
      <w:t xml:space="preserve">VIRTUAL </w:t>
    </w:r>
    <w:r>
      <w:rPr>
        <w:rFonts w:ascii="Questrial" w:eastAsia="Questrial" w:hAnsi="Questrial" w:cs="Questrial"/>
        <w:b/>
        <w:color w:val="FFFFFF"/>
        <w:sz w:val="36"/>
        <w:szCs w:val="36"/>
      </w:rPr>
      <w:t>INTERNSHIPS</w:t>
    </w:r>
    <w:r>
      <w:rPr>
        <w:rFonts w:ascii="Questrial" w:eastAsia="Questrial" w:hAnsi="Questrial" w:cs="Questrial"/>
        <w:b/>
        <w:color w:val="FFFFFF"/>
        <w:sz w:val="36"/>
        <w:szCs w:val="36"/>
      </w:rPr>
      <w:t xml:space="preserve"> PRESS RELEASE</w:t>
    </w:r>
  </w:p>
  <w:p w14:paraId="0000005D" w14:textId="77777777" w:rsidR="006B0B87" w:rsidRDefault="006B0B87">
    <w:pPr>
      <w:pStyle w:val="normal0"/>
      <w:shd w:val="clear" w:color="auto" w:fill="0097A7"/>
      <w:ind w:left="-720" w:right="-720"/>
      <w:jc w:val="center"/>
      <w:rPr>
        <w:rFonts w:ascii="Questrial" w:eastAsia="Questrial" w:hAnsi="Questrial" w:cs="Questrial"/>
        <w:b/>
        <w:color w:val="FFFFFF"/>
        <w:sz w:val="36"/>
        <w:szCs w:val="36"/>
      </w:rPr>
    </w:pPr>
    <w:bookmarkStart w:id="2" w:name="_GoBack"/>
  </w:p>
  <w:bookmarkEnd w:id="2"/>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F50E" w14:textId="77777777" w:rsidR="00F34650" w:rsidRDefault="00F3465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F14AE"/>
    <w:multiLevelType w:val="multilevel"/>
    <w:tmpl w:val="FAE23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B0B87"/>
    <w:rsid w:val="006B0B87"/>
    <w:rsid w:val="00F346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pBdr>
        <w:top w:val="single" w:sz="8" w:space="0" w:color="FFFFFF"/>
        <w:left w:val="single" w:sz="8" w:space="0" w:color="FFFFFF"/>
        <w:bottom w:val="single" w:sz="8" w:space="0" w:color="FFFFFF"/>
        <w:right w:val="single" w:sz="8" w:space="0" w:color="FFFFFF"/>
      </w:pBdr>
      <w:shd w:val="clear" w:color="auto" w:fill="17252A"/>
      <w:outlineLvl w:val="1"/>
    </w:pPr>
    <w:rPr>
      <w:b/>
      <w:color w:val="FFFFFF"/>
      <w:sz w:val="24"/>
      <w:szCs w:val="24"/>
    </w:rPr>
  </w:style>
  <w:style w:type="paragraph" w:styleId="Heading3">
    <w:name w:val="heading 3"/>
    <w:basedOn w:val="normal0"/>
    <w:next w:val="normal0"/>
    <w:pPr>
      <w:keepNext/>
      <w:keepLines/>
      <w:jc w:val="both"/>
      <w:outlineLvl w:val="2"/>
    </w:pPr>
    <w:rPr>
      <w:rFonts w:ascii="Questrial" w:eastAsia="Questrial" w:hAnsi="Questrial" w:cs="Questrial"/>
      <w:b/>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F34650"/>
    <w:pPr>
      <w:tabs>
        <w:tab w:val="center" w:pos="4320"/>
        <w:tab w:val="right" w:pos="8640"/>
      </w:tabs>
      <w:spacing w:line="240" w:lineRule="auto"/>
    </w:pPr>
  </w:style>
  <w:style w:type="character" w:customStyle="1" w:styleId="HeaderChar">
    <w:name w:val="Header Char"/>
    <w:basedOn w:val="DefaultParagraphFont"/>
    <w:link w:val="Header"/>
    <w:uiPriority w:val="99"/>
    <w:rsid w:val="00F34650"/>
  </w:style>
  <w:style w:type="paragraph" w:styleId="Footer">
    <w:name w:val="footer"/>
    <w:basedOn w:val="Normal"/>
    <w:link w:val="FooterChar"/>
    <w:uiPriority w:val="99"/>
    <w:unhideWhenUsed/>
    <w:rsid w:val="00F34650"/>
    <w:pPr>
      <w:tabs>
        <w:tab w:val="center" w:pos="4320"/>
        <w:tab w:val="right" w:pos="8640"/>
      </w:tabs>
      <w:spacing w:line="240" w:lineRule="auto"/>
    </w:pPr>
  </w:style>
  <w:style w:type="character" w:customStyle="1" w:styleId="FooterChar">
    <w:name w:val="Footer Char"/>
    <w:basedOn w:val="DefaultParagraphFont"/>
    <w:link w:val="Footer"/>
    <w:uiPriority w:val="99"/>
    <w:rsid w:val="00F346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pBdr>
        <w:top w:val="single" w:sz="8" w:space="0" w:color="FFFFFF"/>
        <w:left w:val="single" w:sz="8" w:space="0" w:color="FFFFFF"/>
        <w:bottom w:val="single" w:sz="8" w:space="0" w:color="FFFFFF"/>
        <w:right w:val="single" w:sz="8" w:space="0" w:color="FFFFFF"/>
      </w:pBdr>
      <w:shd w:val="clear" w:color="auto" w:fill="17252A"/>
      <w:outlineLvl w:val="1"/>
    </w:pPr>
    <w:rPr>
      <w:b/>
      <w:color w:val="FFFFFF"/>
      <w:sz w:val="24"/>
      <w:szCs w:val="24"/>
    </w:rPr>
  </w:style>
  <w:style w:type="paragraph" w:styleId="Heading3">
    <w:name w:val="heading 3"/>
    <w:basedOn w:val="normal0"/>
    <w:next w:val="normal0"/>
    <w:pPr>
      <w:keepNext/>
      <w:keepLines/>
      <w:jc w:val="both"/>
      <w:outlineLvl w:val="2"/>
    </w:pPr>
    <w:rPr>
      <w:rFonts w:ascii="Questrial" w:eastAsia="Questrial" w:hAnsi="Questrial" w:cs="Questrial"/>
      <w:b/>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F34650"/>
    <w:pPr>
      <w:tabs>
        <w:tab w:val="center" w:pos="4320"/>
        <w:tab w:val="right" w:pos="8640"/>
      </w:tabs>
      <w:spacing w:line="240" w:lineRule="auto"/>
    </w:pPr>
  </w:style>
  <w:style w:type="character" w:customStyle="1" w:styleId="HeaderChar">
    <w:name w:val="Header Char"/>
    <w:basedOn w:val="DefaultParagraphFont"/>
    <w:link w:val="Header"/>
    <w:uiPriority w:val="99"/>
    <w:rsid w:val="00F34650"/>
  </w:style>
  <w:style w:type="paragraph" w:styleId="Footer">
    <w:name w:val="footer"/>
    <w:basedOn w:val="Normal"/>
    <w:link w:val="FooterChar"/>
    <w:uiPriority w:val="99"/>
    <w:unhideWhenUsed/>
    <w:rsid w:val="00F34650"/>
    <w:pPr>
      <w:tabs>
        <w:tab w:val="center" w:pos="4320"/>
        <w:tab w:val="right" w:pos="8640"/>
      </w:tabs>
      <w:spacing w:line="240" w:lineRule="auto"/>
    </w:pPr>
  </w:style>
  <w:style w:type="character" w:customStyle="1" w:styleId="FooterChar">
    <w:name w:val="Footer Char"/>
    <w:basedOn w:val="DefaultParagraphFont"/>
    <w:link w:val="Footer"/>
    <w:uiPriority w:val="99"/>
    <w:rsid w:val="00F3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irtualinternships.com" TargetMode="External"/><Relationship Id="rId9" Type="http://schemas.openxmlformats.org/officeDocument/2006/relationships/hyperlink" Target="mailto:hello@virtualinternships.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2305</Words>
  <Characters>13145</Characters>
  <Application>Microsoft Macintosh Word</Application>
  <DocSecurity>0</DocSecurity>
  <Lines>109</Lines>
  <Paragraphs>30</Paragraphs>
  <ScaleCrop>false</ScaleCrop>
  <Company>CRCC Asia</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 Holroyd Pearce</cp:lastModifiedBy>
  <cp:revision>2</cp:revision>
  <dcterms:created xsi:type="dcterms:W3CDTF">2020-04-28T16:54:00Z</dcterms:created>
  <dcterms:modified xsi:type="dcterms:W3CDTF">2020-04-28T16:56:00Z</dcterms:modified>
</cp:coreProperties>
</file>