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45C" w:rsidRPr="00C266C3" w:rsidRDefault="00690275" w:rsidP="00C266C3">
      <w:pPr>
        <w:ind w:left="360"/>
        <w:jc w:val="center"/>
        <w:rPr>
          <w:sz w:val="32"/>
          <w:szCs w:val="32"/>
        </w:rPr>
      </w:pPr>
      <w:r w:rsidRPr="00C266C3">
        <w:rPr>
          <w:sz w:val="32"/>
          <w:szCs w:val="32"/>
        </w:rPr>
        <w:t>Expats In Mexico Survey 2021 Key Findings</w:t>
      </w:r>
    </w:p>
    <w:p w:rsidR="00690275" w:rsidRDefault="00690275" w:rsidP="00C266C3">
      <w:pPr>
        <w:ind w:left="360"/>
        <w:jc w:val="center"/>
        <w:rPr>
          <w:sz w:val="32"/>
          <w:szCs w:val="32"/>
        </w:rPr>
      </w:pPr>
    </w:p>
    <w:p w:rsidR="008D4A34" w:rsidRDefault="008D4A34" w:rsidP="00C266C3">
      <w:pPr>
        <w:ind w:left="360"/>
        <w:jc w:val="center"/>
        <w:rPr>
          <w:sz w:val="32"/>
          <w:szCs w:val="32"/>
        </w:rPr>
      </w:pPr>
    </w:p>
    <w:p w:rsidR="008D4A34" w:rsidRDefault="008D4A34" w:rsidP="00C266C3">
      <w:pPr>
        <w:ind w:left="360"/>
        <w:jc w:val="center"/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number of responde</w:t>
      </w:r>
      <w:bookmarkStart w:id="0" w:name="_GoBack"/>
      <w:bookmarkEnd w:id="0"/>
      <w:r>
        <w:rPr>
          <w:sz w:val="32"/>
          <w:szCs w:val="32"/>
        </w:rPr>
        <w:t>nts who say they are Extremely Likely or Very Likely to move to Mexico increased from 49% in our EIM Survey 2019 to 54% in this year’s study.</w:t>
      </w:r>
    </w:p>
    <w:p w:rsidR="008D4A34" w:rsidRDefault="008D4A34" w:rsidP="008D4A34">
      <w:pPr>
        <w:pStyle w:val="ListParagraph"/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They will also move much sooner. When asked “How soon will you move to Mexico” 61% say either within one year or one to two years. In 2019, just 43% said they would move that quickly.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Nearly 40% of those that say they were not likely to move to Mexico within one year say they are still working and need to save more money.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Two-thirds of respondents say they plan on living full-time in Mexico, a 10-percentage point increase over the EIM Survey 2019.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About 45% say they will sell all of their household goods before they move, no change from 2019. International movers are the choice of around 10% of all respondents.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More people are planning to move solo. This year, 36% say they would move alone, a 10-percentage point increase over 2019.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Once in Mexico, 55% say they would rent, a 5-percentage point increase over 2019. About 30% say they would buy a home, down 2 percentage points from two years ago.</w:t>
      </w:r>
    </w:p>
    <w:p w:rsidR="008D4A34" w:rsidRPr="003D2E04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Over 60% of those planning to move to Mexico say they want to live in a neighborhood with both expats and Mexicans.</w:t>
      </w:r>
    </w:p>
    <w:p w:rsidR="008D4A34" w:rsidRPr="00C266C3" w:rsidRDefault="008D4A34" w:rsidP="008D4A34">
      <w:pPr>
        <w:ind w:left="360"/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Puerto Vallarta remains the most popular (13%) destination for new expats, but its popularity dropped 4 percentage points since 2019. Other top spots in order of preference are: Lake Chapala, Los Cabos, Mérida and Playa del Carmen.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Asked for a second choice of a place to live in Mexico, Puerto Vallarta remains #1 with 13% choosing it. San Miguel de Allende is #2 as a second choice with one-out-of-10 respondents choosing the popular colonial city.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primary differences between respondents’ #1 and #2 choices of a place to live were in order of importance: Geography, weather and cost of living.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Unsurprisingly, nearly three-fourths of respondents say they would be retiring in Mexico, up 6 percentage points from the 2019 study.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Lifestyle (40%) is the number one reason respondents say they are considering a move to Mexico, a 10% increase from our 2019 survey. Lower cost of living (26%) was #2, up 5 percentage points from two years ago. Climate was the third most mentioned (20%), a 4% increase from 2019.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About 38% of respondents say security issues in Mexico are their top concern about moving to Mexico. While high, it is a 7-percentage point drop from our 2019 study. Learning Spanish (28%) is also a concern for some, an increase of 5 percentage points from two years ago.</w:t>
      </w:r>
    </w:p>
    <w:p w:rsidR="008D4A34" w:rsidRPr="00F55351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majority of respondents (53%) say they plan on living over 10 years in Mexico, which is 3 percentage points less than two years ago. Another 25% say they would live from 5-to-10 years in the country.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Slightly more (7%) of respondents are from countries other than the U.S. and Canada, compared with 5% in 2019.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More males (58%) than females (42%) participated in the study.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Nearly 70% of respondents are over 55 years of age.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Over 80% of respondents are Caucasian.</w:t>
      </w:r>
    </w:p>
    <w:p w:rsidR="008D4A34" w:rsidRPr="00C266C3" w:rsidRDefault="008D4A34" w:rsidP="008D4A34">
      <w:pPr>
        <w:rPr>
          <w:sz w:val="32"/>
          <w:szCs w:val="32"/>
        </w:rPr>
      </w:pPr>
    </w:p>
    <w:p w:rsidR="008D4A34" w:rsidRPr="003A0132" w:rsidRDefault="008D4A34" w:rsidP="008D4A3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The number of respondents who hold a graduate-level degree (22%) increased 7 percentage points from our 2019 study. Those with a four-year college degree (25%) increased by 4 percentage points.</w:t>
      </w:r>
    </w:p>
    <w:p w:rsidR="008D4A34" w:rsidRDefault="008D4A34" w:rsidP="008D4A34">
      <w:pPr>
        <w:jc w:val="both"/>
        <w:rPr>
          <w:sz w:val="32"/>
          <w:szCs w:val="32"/>
        </w:rPr>
      </w:pPr>
    </w:p>
    <w:p w:rsidR="008D4A34" w:rsidRPr="00C266C3" w:rsidRDefault="008D4A34" w:rsidP="008D4A34">
      <w:pPr>
        <w:ind w:left="360"/>
        <w:rPr>
          <w:sz w:val="32"/>
          <w:szCs w:val="32"/>
        </w:rPr>
      </w:pPr>
    </w:p>
    <w:p w:rsidR="00690275" w:rsidRDefault="00690275" w:rsidP="00690275">
      <w:pPr>
        <w:rPr>
          <w:sz w:val="32"/>
          <w:szCs w:val="32"/>
        </w:rPr>
      </w:pPr>
    </w:p>
    <w:p w:rsidR="00690275" w:rsidRDefault="00690275" w:rsidP="00690275">
      <w:pPr>
        <w:jc w:val="center"/>
        <w:rPr>
          <w:sz w:val="32"/>
          <w:szCs w:val="32"/>
        </w:rPr>
      </w:pPr>
    </w:p>
    <w:p w:rsidR="00690275" w:rsidRDefault="00690275" w:rsidP="00690275">
      <w:pPr>
        <w:jc w:val="center"/>
        <w:rPr>
          <w:sz w:val="32"/>
          <w:szCs w:val="32"/>
        </w:rPr>
      </w:pPr>
    </w:p>
    <w:p w:rsidR="00D17521" w:rsidRPr="00690275" w:rsidRDefault="00D17521" w:rsidP="00D17521">
      <w:pPr>
        <w:pStyle w:val="ListParagraph"/>
        <w:rPr>
          <w:sz w:val="32"/>
          <w:szCs w:val="32"/>
        </w:rPr>
      </w:pPr>
    </w:p>
    <w:sectPr w:rsidR="00D17521" w:rsidRPr="00690275" w:rsidSect="000217B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35F" w:rsidRDefault="006D735F" w:rsidP="00CB78CD">
      <w:r>
        <w:separator/>
      </w:r>
    </w:p>
  </w:endnote>
  <w:endnote w:type="continuationSeparator" w:id="0">
    <w:p w:rsidR="006D735F" w:rsidRDefault="006D735F" w:rsidP="00CB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7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36542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B78CD" w:rsidRDefault="00CB78CD" w:rsidP="002151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B78CD" w:rsidRDefault="00CB78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74833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B78CD" w:rsidRDefault="00CB78CD" w:rsidP="002151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B78CD" w:rsidRDefault="00CB7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35F" w:rsidRDefault="006D735F" w:rsidP="00CB78CD">
      <w:r>
        <w:separator/>
      </w:r>
    </w:p>
  </w:footnote>
  <w:footnote w:type="continuationSeparator" w:id="0">
    <w:p w:rsidR="006D735F" w:rsidRDefault="006D735F" w:rsidP="00CB7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C313A"/>
    <w:multiLevelType w:val="hybridMultilevel"/>
    <w:tmpl w:val="ACEC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62159"/>
    <w:multiLevelType w:val="hybridMultilevel"/>
    <w:tmpl w:val="306AC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559B4"/>
    <w:multiLevelType w:val="hybridMultilevel"/>
    <w:tmpl w:val="F5381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75"/>
    <w:rsid w:val="00015B26"/>
    <w:rsid w:val="000217BD"/>
    <w:rsid w:val="0003028F"/>
    <w:rsid w:val="00093FC3"/>
    <w:rsid w:val="00137F83"/>
    <w:rsid w:val="0019584E"/>
    <w:rsid w:val="00271416"/>
    <w:rsid w:val="00291B8D"/>
    <w:rsid w:val="002C73E9"/>
    <w:rsid w:val="002F7108"/>
    <w:rsid w:val="00332298"/>
    <w:rsid w:val="0033674F"/>
    <w:rsid w:val="00346E5D"/>
    <w:rsid w:val="00376E92"/>
    <w:rsid w:val="003B7C09"/>
    <w:rsid w:val="003C0B81"/>
    <w:rsid w:val="00434C52"/>
    <w:rsid w:val="00443349"/>
    <w:rsid w:val="005113CF"/>
    <w:rsid w:val="005135FF"/>
    <w:rsid w:val="00545CCF"/>
    <w:rsid w:val="00583B94"/>
    <w:rsid w:val="005E0FCE"/>
    <w:rsid w:val="00626A42"/>
    <w:rsid w:val="00670503"/>
    <w:rsid w:val="00673006"/>
    <w:rsid w:val="00690275"/>
    <w:rsid w:val="00694A12"/>
    <w:rsid w:val="006C02B7"/>
    <w:rsid w:val="006D735F"/>
    <w:rsid w:val="0070369D"/>
    <w:rsid w:val="00713A3E"/>
    <w:rsid w:val="007232C8"/>
    <w:rsid w:val="00741C18"/>
    <w:rsid w:val="007807D0"/>
    <w:rsid w:val="007951CF"/>
    <w:rsid w:val="007C50EA"/>
    <w:rsid w:val="007D1735"/>
    <w:rsid w:val="007F77BA"/>
    <w:rsid w:val="0080171B"/>
    <w:rsid w:val="00824BBF"/>
    <w:rsid w:val="008576C3"/>
    <w:rsid w:val="00885F38"/>
    <w:rsid w:val="008C071D"/>
    <w:rsid w:val="008D4A34"/>
    <w:rsid w:val="008F1A02"/>
    <w:rsid w:val="009214B5"/>
    <w:rsid w:val="00931505"/>
    <w:rsid w:val="0094769E"/>
    <w:rsid w:val="00954B3A"/>
    <w:rsid w:val="0095663F"/>
    <w:rsid w:val="0097289E"/>
    <w:rsid w:val="00993235"/>
    <w:rsid w:val="00A36ED1"/>
    <w:rsid w:val="00A865EF"/>
    <w:rsid w:val="00AE57F6"/>
    <w:rsid w:val="00B03027"/>
    <w:rsid w:val="00B27C27"/>
    <w:rsid w:val="00B8221F"/>
    <w:rsid w:val="00BD7719"/>
    <w:rsid w:val="00BE5E03"/>
    <w:rsid w:val="00C00B29"/>
    <w:rsid w:val="00C075D8"/>
    <w:rsid w:val="00C266C3"/>
    <w:rsid w:val="00C62798"/>
    <w:rsid w:val="00C73003"/>
    <w:rsid w:val="00C844DA"/>
    <w:rsid w:val="00C945D5"/>
    <w:rsid w:val="00CB78CD"/>
    <w:rsid w:val="00CC04B4"/>
    <w:rsid w:val="00CE7927"/>
    <w:rsid w:val="00CF3AEB"/>
    <w:rsid w:val="00D17521"/>
    <w:rsid w:val="00D56FD2"/>
    <w:rsid w:val="00D77142"/>
    <w:rsid w:val="00D919FE"/>
    <w:rsid w:val="00D92198"/>
    <w:rsid w:val="00DA3483"/>
    <w:rsid w:val="00E0345C"/>
    <w:rsid w:val="00E479DC"/>
    <w:rsid w:val="00EE1409"/>
    <w:rsid w:val="00EE252F"/>
    <w:rsid w:val="00EE7338"/>
    <w:rsid w:val="00F865CF"/>
    <w:rsid w:val="00F874E2"/>
    <w:rsid w:val="00FA1E7C"/>
    <w:rsid w:val="00FA64AB"/>
    <w:rsid w:val="00F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C972"/>
  <w15:chartTrackingRefBased/>
  <w15:docId w15:val="{11C577A7-1B32-AC42-A9C5-F2EDE2F9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27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B7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8CD"/>
  </w:style>
  <w:style w:type="character" w:styleId="PageNumber">
    <w:name w:val="page number"/>
    <w:basedOn w:val="DefaultParagraphFont"/>
    <w:uiPriority w:val="99"/>
    <w:semiHidden/>
    <w:unhideWhenUsed/>
    <w:rsid w:val="00CB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2021-03-10T15:19:00Z</cp:lastPrinted>
  <dcterms:created xsi:type="dcterms:W3CDTF">2021-03-10T14:00:00Z</dcterms:created>
  <dcterms:modified xsi:type="dcterms:W3CDTF">2021-03-24T16:27:00Z</dcterms:modified>
</cp:coreProperties>
</file>